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37296" w14:textId="53B8DB99" w:rsidR="000B26F3" w:rsidRDefault="000B26F3" w:rsidP="00E616A5">
      <w:pPr>
        <w:rPr>
          <w:sz w:val="44"/>
          <w:szCs w:val="44"/>
        </w:rPr>
      </w:pPr>
    </w:p>
    <w:p w14:paraId="4F3F96D8" w14:textId="1F6FDF2D" w:rsidR="000B26F3" w:rsidRPr="00996D66" w:rsidRDefault="000348CC" w:rsidP="003C758F">
      <w:pPr>
        <w:jc w:val="center"/>
        <w:rPr>
          <w:rFonts w:cstheme="minorHAnsi"/>
          <w:b/>
          <w:color w:val="538135" w:themeColor="accent6" w:themeShade="BF"/>
          <w:sz w:val="44"/>
          <w:szCs w:val="44"/>
        </w:rPr>
      </w:pPr>
      <w:r w:rsidRPr="00996D66">
        <w:rPr>
          <w:rFonts w:cstheme="minorHAnsi"/>
          <w:b/>
          <w:color w:val="538135" w:themeColor="accent6" w:themeShade="BF"/>
          <w:sz w:val="44"/>
          <w:szCs w:val="44"/>
        </w:rPr>
        <w:t>Job Application p</w:t>
      </w:r>
      <w:r w:rsidR="003C758F" w:rsidRPr="00996D66">
        <w:rPr>
          <w:rFonts w:cstheme="minorHAnsi"/>
          <w:b/>
          <w:color w:val="538135" w:themeColor="accent6" w:themeShade="BF"/>
          <w:sz w:val="44"/>
          <w:szCs w:val="44"/>
        </w:rPr>
        <w:t>ack</w:t>
      </w:r>
    </w:p>
    <w:p w14:paraId="5B9EC8CB" w14:textId="04E8E667" w:rsidR="003C758F" w:rsidRPr="00DD4946" w:rsidRDefault="00147BE3" w:rsidP="009D379E">
      <w:pPr>
        <w:jc w:val="center"/>
        <w:rPr>
          <w:rFonts w:cstheme="minorHAnsi"/>
          <w:b/>
          <w:sz w:val="56"/>
          <w:szCs w:val="56"/>
        </w:rPr>
      </w:pPr>
      <w:r w:rsidRPr="00147BE3">
        <w:rPr>
          <w:rFonts w:cstheme="minorHAnsi"/>
          <w:b/>
          <w:sz w:val="56"/>
          <w:szCs w:val="56"/>
        </w:rPr>
        <w:t>Head of</w:t>
      </w:r>
      <w:r>
        <w:rPr>
          <w:rFonts w:cstheme="minorHAnsi"/>
          <w:b/>
          <w:sz w:val="56"/>
          <w:szCs w:val="56"/>
        </w:rPr>
        <w:t xml:space="preserve"> </w:t>
      </w:r>
      <w:r w:rsidR="009D379E">
        <w:rPr>
          <w:rFonts w:cstheme="minorHAnsi"/>
          <w:b/>
          <w:sz w:val="56"/>
          <w:szCs w:val="56"/>
        </w:rPr>
        <w:t>Religious Education</w:t>
      </w:r>
    </w:p>
    <w:p w14:paraId="558AB8B4" w14:textId="77777777" w:rsidR="00F76754" w:rsidRDefault="00F76754" w:rsidP="000B26F3">
      <w:pPr>
        <w:spacing w:line="240" w:lineRule="auto"/>
        <w:rPr>
          <w:color w:val="003300"/>
          <w:sz w:val="72"/>
          <w:szCs w:val="72"/>
        </w:rPr>
      </w:pPr>
    </w:p>
    <w:p w14:paraId="72231D25" w14:textId="7512E300" w:rsidR="000B26F3" w:rsidRDefault="000B26F3" w:rsidP="000B26F3">
      <w:pPr>
        <w:spacing w:line="240" w:lineRule="auto"/>
        <w:rPr>
          <w:color w:val="003300"/>
          <w:sz w:val="72"/>
          <w:szCs w:val="72"/>
        </w:rPr>
      </w:pPr>
    </w:p>
    <w:p w14:paraId="48220B0D" w14:textId="31EEC036" w:rsidR="003F705D" w:rsidRDefault="005D616F" w:rsidP="005D616F">
      <w:pPr>
        <w:widowControl w:val="0"/>
        <w:spacing w:after="0" w:line="240" w:lineRule="auto"/>
        <w:ind w:left="-284" w:right="-755"/>
        <w:jc w:val="center"/>
        <w:rPr>
          <w:rFonts w:ascii="Century Gothic" w:hAnsi="Century Gothic"/>
          <w:b/>
          <w:color w:val="404040" w:themeColor="text1" w:themeTint="BF"/>
          <w:sz w:val="24"/>
          <w:szCs w:val="24"/>
        </w:rPr>
      </w:pPr>
      <w:r>
        <w:rPr>
          <w:noProof/>
          <w:lang w:eastAsia="en-GB"/>
        </w:rPr>
        <w:drawing>
          <wp:inline distT="0" distB="0" distL="0" distR="0" wp14:anchorId="2F509CDA" wp14:editId="58B9A0B2">
            <wp:extent cx="5665470" cy="2308714"/>
            <wp:effectExtent l="0" t="0" r="0" b="0"/>
            <wp:docPr id="7" name="Picture 7" descr="He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7048" cy="2329732"/>
                    </a:xfrm>
                    <a:prstGeom prst="rect">
                      <a:avLst/>
                    </a:prstGeom>
                    <a:noFill/>
                    <a:ln>
                      <a:noFill/>
                    </a:ln>
                  </pic:spPr>
                </pic:pic>
              </a:graphicData>
            </a:graphic>
          </wp:inline>
        </w:drawing>
      </w:r>
    </w:p>
    <w:p w14:paraId="5D0EE03E" w14:textId="77777777" w:rsidR="006515B5" w:rsidRDefault="006515B5" w:rsidP="003F705D">
      <w:pPr>
        <w:widowControl w:val="0"/>
        <w:spacing w:after="0" w:line="240" w:lineRule="auto"/>
        <w:ind w:left="-284" w:right="-755"/>
        <w:rPr>
          <w:rFonts w:ascii="Century Gothic" w:hAnsi="Century Gothic"/>
          <w:b/>
          <w:color w:val="404040" w:themeColor="text1" w:themeTint="BF"/>
          <w:sz w:val="24"/>
          <w:szCs w:val="24"/>
        </w:rPr>
      </w:pPr>
    </w:p>
    <w:p w14:paraId="24FB6E36" w14:textId="14EEF2D1" w:rsidR="003C758F" w:rsidRDefault="00D57ADC" w:rsidP="003C758F">
      <w:pPr>
        <w:widowControl w:val="0"/>
        <w:spacing w:after="0" w:line="240" w:lineRule="auto"/>
        <w:ind w:left="-284" w:right="-755"/>
        <w:rPr>
          <w:rFonts w:ascii="Arial" w:hAnsi="Arial" w:cs="Arial"/>
          <w:color w:val="404040" w:themeColor="text1" w:themeTint="BF"/>
          <w:sz w:val="24"/>
          <w:szCs w:val="24"/>
        </w:rPr>
      </w:pPr>
      <w:r w:rsidRPr="003C758F">
        <w:rPr>
          <w:rFonts w:ascii="Arial" w:hAnsi="Arial" w:cs="Arial"/>
          <w:b/>
          <w:sz w:val="24"/>
          <w:szCs w:val="24"/>
        </w:rPr>
        <w:t xml:space="preserve">    </w:t>
      </w:r>
    </w:p>
    <w:p w14:paraId="476A58D5" w14:textId="77777777" w:rsidR="003C758F" w:rsidRDefault="003C758F" w:rsidP="006515B5">
      <w:pPr>
        <w:widowControl w:val="0"/>
        <w:spacing w:after="0" w:line="240" w:lineRule="auto"/>
        <w:ind w:left="-284" w:right="-755"/>
        <w:rPr>
          <w:rFonts w:ascii="Arial" w:hAnsi="Arial" w:cs="Arial"/>
          <w:color w:val="404040" w:themeColor="text1" w:themeTint="BF"/>
          <w:sz w:val="24"/>
          <w:szCs w:val="24"/>
        </w:rPr>
      </w:pPr>
    </w:p>
    <w:p w14:paraId="5EDF8A10" w14:textId="77777777" w:rsidR="003C758F" w:rsidRDefault="003C758F" w:rsidP="006515B5">
      <w:pPr>
        <w:widowControl w:val="0"/>
        <w:spacing w:after="0" w:line="240" w:lineRule="auto"/>
        <w:ind w:left="-284" w:right="-755"/>
        <w:rPr>
          <w:rFonts w:ascii="Arial" w:hAnsi="Arial" w:cs="Arial"/>
          <w:color w:val="404040" w:themeColor="text1" w:themeTint="BF"/>
          <w:sz w:val="24"/>
          <w:szCs w:val="24"/>
        </w:rPr>
      </w:pPr>
    </w:p>
    <w:p w14:paraId="48F64DBF" w14:textId="447E745E" w:rsidR="003C758F" w:rsidRDefault="00492399" w:rsidP="000348CC">
      <w:pPr>
        <w:widowControl w:val="0"/>
        <w:spacing w:after="0" w:line="240" w:lineRule="auto"/>
        <w:ind w:right="-755"/>
        <w:rPr>
          <w:rFonts w:ascii="Arial" w:hAnsi="Arial" w:cs="Arial"/>
          <w:color w:val="404040" w:themeColor="text1" w:themeTint="BF"/>
          <w:sz w:val="24"/>
          <w:szCs w:val="24"/>
        </w:rPr>
      </w:pPr>
      <w:r>
        <w:rPr>
          <w:noProof/>
          <w:lang w:eastAsia="en-GB"/>
        </w:rPr>
        <w:lastRenderedPageBreak/>
        <w:drawing>
          <wp:anchor distT="0" distB="0" distL="114300" distR="114300" simplePos="0" relativeHeight="251709439" behindDoc="0" locked="0" layoutInCell="1" allowOverlap="1" wp14:anchorId="4BD18D0F" wp14:editId="2203C6DA">
            <wp:simplePos x="0" y="0"/>
            <wp:positionH relativeFrom="margin">
              <wp:align>left</wp:align>
            </wp:positionH>
            <wp:positionV relativeFrom="paragraph">
              <wp:posOffset>-257175</wp:posOffset>
            </wp:positionV>
            <wp:extent cx="2399778" cy="8382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99778" cy="838200"/>
                    </a:xfrm>
                    <a:prstGeom prst="rect">
                      <a:avLst/>
                    </a:prstGeom>
                  </pic:spPr>
                </pic:pic>
              </a:graphicData>
            </a:graphic>
            <wp14:sizeRelH relativeFrom="page">
              <wp14:pctWidth>0</wp14:pctWidth>
            </wp14:sizeRelH>
            <wp14:sizeRelV relativeFrom="page">
              <wp14:pctHeight>0</wp14:pctHeight>
            </wp14:sizeRelV>
          </wp:anchor>
        </w:drawing>
      </w:r>
    </w:p>
    <w:p w14:paraId="44CC44D4" w14:textId="04C030E7" w:rsidR="00492399" w:rsidRDefault="00492399" w:rsidP="0087294C">
      <w:pPr>
        <w:widowControl w:val="0"/>
        <w:spacing w:after="0" w:line="240" w:lineRule="auto"/>
        <w:ind w:right="-755"/>
        <w:rPr>
          <w:rFonts w:ascii="Arial" w:hAnsi="Arial" w:cs="Arial"/>
          <w:color w:val="404040" w:themeColor="text1" w:themeTint="BF"/>
          <w:sz w:val="24"/>
          <w:szCs w:val="24"/>
        </w:rPr>
      </w:pPr>
    </w:p>
    <w:p w14:paraId="049C2BDD" w14:textId="04BBAB69" w:rsidR="0087294C" w:rsidRDefault="0087294C" w:rsidP="0087294C">
      <w:pPr>
        <w:widowControl w:val="0"/>
        <w:spacing w:after="0" w:line="240" w:lineRule="auto"/>
        <w:ind w:right="-755"/>
        <w:rPr>
          <w:rFonts w:ascii="Arial" w:hAnsi="Arial" w:cs="Arial"/>
          <w:color w:val="404040" w:themeColor="text1" w:themeTint="BF"/>
          <w:sz w:val="24"/>
          <w:szCs w:val="24"/>
        </w:rPr>
      </w:pPr>
      <w:r>
        <w:rPr>
          <w:noProof/>
          <w:lang w:eastAsia="en-GB"/>
        </w:rPr>
        <w:drawing>
          <wp:anchor distT="0" distB="0" distL="114300" distR="114300" simplePos="0" relativeHeight="251719680" behindDoc="1" locked="0" layoutInCell="1" allowOverlap="1" wp14:anchorId="52DCD24E" wp14:editId="60D3378B">
            <wp:simplePos x="0" y="0"/>
            <wp:positionH relativeFrom="margin">
              <wp:posOffset>1790700</wp:posOffset>
            </wp:positionH>
            <wp:positionV relativeFrom="paragraph">
              <wp:posOffset>4201795</wp:posOffset>
            </wp:positionV>
            <wp:extent cx="2143125" cy="1372842"/>
            <wp:effectExtent l="0" t="0" r="0" b="0"/>
            <wp:wrapNone/>
            <wp:docPr id="2" name="Picture 2" descr="Alison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son Byr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372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E07">
        <w:rPr>
          <w:rFonts w:ascii="Century Gothic" w:hAnsi="Century Gothic"/>
          <w:noProof/>
          <w:color w:val="404040" w:themeColor="text1" w:themeTint="BF"/>
          <w:sz w:val="24"/>
          <w:szCs w:val="24"/>
          <w:lang w:eastAsia="en-GB"/>
        </w:rPr>
        <mc:AlternateContent>
          <mc:Choice Requires="wps">
            <w:drawing>
              <wp:anchor distT="45720" distB="45720" distL="114300" distR="114300" simplePos="0" relativeHeight="251718656" behindDoc="0" locked="0" layoutInCell="1" allowOverlap="1" wp14:anchorId="4C24B376" wp14:editId="01ED76EC">
                <wp:simplePos x="0" y="0"/>
                <wp:positionH relativeFrom="margin">
                  <wp:posOffset>-91440</wp:posOffset>
                </wp:positionH>
                <wp:positionV relativeFrom="paragraph">
                  <wp:posOffset>267970</wp:posOffset>
                </wp:positionV>
                <wp:extent cx="6101715" cy="3971925"/>
                <wp:effectExtent l="0" t="0" r="0"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3971925"/>
                        </a:xfrm>
                        <a:prstGeom prst="rect">
                          <a:avLst/>
                        </a:prstGeom>
                        <a:solidFill>
                          <a:srgbClr val="FFFFFF"/>
                        </a:solidFill>
                        <a:ln w="9525">
                          <a:noFill/>
                          <a:miter lim="800000"/>
                          <a:headEnd/>
                          <a:tailEnd/>
                        </a:ln>
                      </wps:spPr>
                      <wps:txbx>
                        <w:txbxContent>
                          <w:p w14:paraId="27BC4628" w14:textId="1A72D87A" w:rsidR="003C758F" w:rsidRPr="00F7284C" w:rsidRDefault="003C758F" w:rsidP="003C758F">
                            <w:pPr>
                              <w:jc w:val="both"/>
                              <w:rPr>
                                <w:rFonts w:cstheme="minorHAnsi"/>
                                <w:color w:val="595959" w:themeColor="text1" w:themeTint="A6"/>
                              </w:rPr>
                            </w:pPr>
                            <w:r w:rsidRPr="00F7284C">
                              <w:rPr>
                                <w:rFonts w:cstheme="minorHAnsi"/>
                                <w:color w:val="595959" w:themeColor="text1" w:themeTint="A6"/>
                              </w:rPr>
                              <w:t xml:space="preserve">Thank you for taking the time to consider applying for the post of </w:t>
                            </w:r>
                            <w:r w:rsidR="00147BE3">
                              <w:rPr>
                                <w:rFonts w:cstheme="minorHAnsi"/>
                                <w:color w:val="595959" w:themeColor="text1" w:themeTint="A6"/>
                              </w:rPr>
                              <w:t xml:space="preserve">Head of </w:t>
                            </w:r>
                            <w:r w:rsidR="00AB1580">
                              <w:rPr>
                                <w:rFonts w:cstheme="minorHAnsi"/>
                                <w:color w:val="595959" w:themeColor="text1" w:themeTint="A6"/>
                              </w:rPr>
                              <w:t>Religious Education</w:t>
                            </w:r>
                            <w:r w:rsidR="00147BE3">
                              <w:rPr>
                                <w:rFonts w:cstheme="minorHAnsi"/>
                                <w:color w:val="595959" w:themeColor="text1" w:themeTint="A6"/>
                              </w:rPr>
                              <w:t>.</w:t>
                            </w:r>
                          </w:p>
                          <w:p w14:paraId="6110C188" w14:textId="75DBBFA7" w:rsidR="000348CC" w:rsidRPr="00F7284C" w:rsidRDefault="00AE53AE"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At St Patrick’s</w:t>
                            </w:r>
                            <w:r w:rsidR="009D379E">
                              <w:rPr>
                                <w:rFonts w:asciiTheme="minorHAnsi" w:hAnsiTheme="minorHAnsi" w:cstheme="minorHAnsi"/>
                                <w:color w:val="57575A"/>
                                <w:sz w:val="22"/>
                                <w:szCs w:val="22"/>
                              </w:rPr>
                              <w:t>,</w:t>
                            </w:r>
                            <w:r w:rsidRPr="00F7284C">
                              <w:rPr>
                                <w:rFonts w:asciiTheme="minorHAnsi" w:hAnsiTheme="minorHAnsi" w:cstheme="minorHAnsi"/>
                                <w:color w:val="57575A"/>
                                <w:sz w:val="22"/>
                                <w:szCs w:val="22"/>
                              </w:rPr>
                              <w:t xml:space="preserve"> i</w:t>
                            </w:r>
                            <w:r w:rsidR="000348CC" w:rsidRPr="00F7284C">
                              <w:rPr>
                                <w:rFonts w:asciiTheme="minorHAnsi" w:hAnsiTheme="minorHAnsi" w:cstheme="minorHAnsi"/>
                                <w:color w:val="57575A"/>
                                <w:sz w:val="22"/>
                                <w:szCs w:val="22"/>
                              </w:rPr>
                              <w:t>t is our mission to ensure that children experience a truly great Catholic education that enables them to flourish academically and shine personally, preparing them for a happy and successful adult life.</w:t>
                            </w:r>
                            <w:r w:rsidR="00F7284C" w:rsidRPr="00F7284C">
                              <w:rPr>
                                <w:rFonts w:asciiTheme="minorHAnsi" w:hAnsiTheme="minorHAnsi" w:cstheme="minorHAnsi"/>
                                <w:color w:val="57575A"/>
                                <w:sz w:val="22"/>
                                <w:szCs w:val="22"/>
                              </w:rPr>
                              <w:t xml:space="preserve"> We are committed to helping every child become the very best version of themselves. </w:t>
                            </w:r>
                          </w:p>
                          <w:p w14:paraId="5AA2974C" w14:textId="4C08023D" w:rsidR="00984457" w:rsidRPr="00F7284C" w:rsidRDefault="009D379E" w:rsidP="000348CC">
                            <w:pPr>
                              <w:pStyle w:val="NormalWeb"/>
                              <w:shd w:val="clear" w:color="auto" w:fill="FFFFFF"/>
                              <w:jc w:val="both"/>
                              <w:rPr>
                                <w:rFonts w:asciiTheme="minorHAnsi" w:hAnsiTheme="minorHAnsi" w:cstheme="minorHAnsi"/>
                                <w:color w:val="57575A"/>
                                <w:sz w:val="22"/>
                                <w:szCs w:val="22"/>
                              </w:rPr>
                            </w:pPr>
                            <w:r>
                              <w:rPr>
                                <w:rFonts w:asciiTheme="minorHAnsi" w:hAnsiTheme="minorHAnsi" w:cstheme="minorHAnsi"/>
                                <w:color w:val="57575A"/>
                                <w:sz w:val="22"/>
                                <w:szCs w:val="22"/>
                              </w:rPr>
                              <w:t xml:space="preserve">Our school motto is </w:t>
                            </w:r>
                            <w:r w:rsidR="000348CC" w:rsidRPr="00F7284C">
                              <w:rPr>
                                <w:rFonts w:asciiTheme="minorHAnsi" w:hAnsiTheme="minorHAnsi" w:cstheme="minorHAnsi"/>
                                <w:color w:val="57575A"/>
                                <w:sz w:val="22"/>
                                <w:szCs w:val="22"/>
                              </w:rPr>
                              <w:t>‘amazing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w:t>
                            </w:r>
                            <w:r w:rsidR="00F7284C" w:rsidRPr="00F7284C">
                              <w:rPr>
                                <w:rFonts w:asciiTheme="minorHAnsi" w:hAnsiTheme="minorHAnsi" w:cstheme="minorHAnsi"/>
                                <w:color w:val="57575A"/>
                                <w:sz w:val="22"/>
                                <w:szCs w:val="22"/>
                              </w:rPr>
                              <w:t xml:space="preserve"> Our strength comes from our drive for excellence in all that we do and our consistent and persistent approach. </w:t>
                            </w:r>
                          </w:p>
                          <w:p w14:paraId="4275433A" w14:textId="01FD2421" w:rsidR="00AE53AE" w:rsidRPr="00F7284C" w:rsidRDefault="00984457"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We are committed to providing</w:t>
                            </w:r>
                            <w:r w:rsidR="00AE53AE" w:rsidRPr="00F7284C">
                              <w:rPr>
                                <w:rFonts w:asciiTheme="minorHAnsi" w:hAnsiTheme="minorHAnsi" w:cstheme="minorHAnsi"/>
                                <w:color w:val="57575A"/>
                                <w:sz w:val="22"/>
                                <w:szCs w:val="22"/>
                              </w:rPr>
                              <w:t xml:space="preserve"> an inclusive </w:t>
                            </w:r>
                            <w:r w:rsidRPr="00F7284C">
                              <w:rPr>
                                <w:rFonts w:asciiTheme="minorHAnsi" w:hAnsiTheme="minorHAnsi" w:cstheme="minorHAnsi"/>
                                <w:color w:val="57575A"/>
                                <w:sz w:val="22"/>
                                <w:szCs w:val="22"/>
                              </w:rPr>
                              <w:t>workplace where staff feel valued and trusted</w:t>
                            </w:r>
                            <w:r w:rsidR="009D379E">
                              <w:rPr>
                                <w:rFonts w:asciiTheme="minorHAnsi" w:hAnsiTheme="minorHAnsi" w:cstheme="minorHAnsi"/>
                                <w:color w:val="57575A"/>
                                <w:sz w:val="22"/>
                                <w:szCs w:val="22"/>
                              </w:rPr>
                              <w:t xml:space="preserve">, </w:t>
                            </w:r>
                            <w:r w:rsidR="00AE53AE" w:rsidRPr="00F7284C">
                              <w:rPr>
                                <w:rFonts w:asciiTheme="minorHAnsi" w:hAnsiTheme="minorHAnsi" w:cstheme="minorHAnsi"/>
                                <w:color w:val="57575A"/>
                                <w:sz w:val="22"/>
                                <w:szCs w:val="22"/>
                              </w:rPr>
                              <w:t>and</w:t>
                            </w:r>
                            <w:r w:rsidRPr="00F7284C">
                              <w:rPr>
                                <w:rFonts w:asciiTheme="minorHAnsi" w:hAnsiTheme="minorHAnsi" w:cstheme="minorHAnsi"/>
                                <w:color w:val="57575A"/>
                                <w:sz w:val="22"/>
                                <w:szCs w:val="22"/>
                              </w:rPr>
                              <w:t xml:space="preserve"> where collaborative working is at </w:t>
                            </w:r>
                            <w:r w:rsidR="009D379E">
                              <w:rPr>
                                <w:rFonts w:asciiTheme="minorHAnsi" w:hAnsiTheme="minorHAnsi" w:cstheme="minorHAnsi"/>
                                <w:color w:val="57575A"/>
                                <w:sz w:val="22"/>
                                <w:szCs w:val="22"/>
                              </w:rPr>
                              <w:t xml:space="preserve">the heart of everything we do. </w:t>
                            </w:r>
                            <w:r w:rsidR="00906EDD" w:rsidRPr="00F7284C">
                              <w:rPr>
                                <w:rFonts w:asciiTheme="minorHAnsi" w:hAnsiTheme="minorHAnsi" w:cstheme="minorHAnsi"/>
                                <w:color w:val="57575A"/>
                                <w:sz w:val="22"/>
                                <w:szCs w:val="22"/>
                              </w:rPr>
                              <w:t>We also</w:t>
                            </w:r>
                            <w:r w:rsidRPr="00F7284C">
                              <w:rPr>
                                <w:rFonts w:asciiTheme="minorHAnsi" w:hAnsiTheme="minorHAnsi" w:cstheme="minorHAnsi"/>
                                <w:color w:val="57575A"/>
                                <w:sz w:val="22"/>
                                <w:szCs w:val="22"/>
                              </w:rPr>
                              <w:t xml:space="preserve"> recognise the importance of supporting our staff to continuously develop </w:t>
                            </w:r>
                            <w:r w:rsidR="00686D48" w:rsidRPr="00F7284C">
                              <w:rPr>
                                <w:rFonts w:asciiTheme="minorHAnsi" w:hAnsiTheme="minorHAnsi" w:cstheme="minorHAnsi"/>
                                <w:color w:val="57575A"/>
                                <w:sz w:val="22"/>
                                <w:szCs w:val="22"/>
                              </w:rPr>
                              <w:t>in order for them to achieve their</w:t>
                            </w:r>
                            <w:r w:rsidR="00AE53AE" w:rsidRPr="00F7284C">
                              <w:rPr>
                                <w:rFonts w:asciiTheme="minorHAnsi" w:hAnsiTheme="minorHAnsi" w:cstheme="minorHAnsi"/>
                                <w:color w:val="57575A"/>
                                <w:sz w:val="22"/>
                                <w:szCs w:val="22"/>
                              </w:rPr>
                              <w:t xml:space="preserve"> own professional career goals.</w:t>
                            </w:r>
                          </w:p>
                          <w:p w14:paraId="591105AB" w14:textId="227BC84A" w:rsidR="00AE53AE" w:rsidRPr="00F7284C" w:rsidRDefault="00111D19"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If you meet the role</w:t>
                            </w:r>
                            <w:r w:rsidR="009D379E">
                              <w:rPr>
                                <w:rFonts w:asciiTheme="minorHAnsi" w:hAnsiTheme="minorHAnsi" w:cstheme="minorHAnsi"/>
                                <w:color w:val="57575A"/>
                                <w:sz w:val="22"/>
                                <w:szCs w:val="22"/>
                              </w:rPr>
                              <w:t xml:space="preserve"> criteria, </w:t>
                            </w:r>
                            <w:r w:rsidR="00F7284C" w:rsidRPr="00F7284C">
                              <w:rPr>
                                <w:rFonts w:asciiTheme="minorHAnsi" w:hAnsiTheme="minorHAnsi" w:cstheme="minorHAnsi"/>
                                <w:color w:val="57575A"/>
                                <w:sz w:val="22"/>
                                <w:szCs w:val="22"/>
                              </w:rPr>
                              <w:t xml:space="preserve">are an excellent practitioner and believe that a great education can transform a child’s life and future, we would love to hear from you! </w:t>
                            </w:r>
                          </w:p>
                          <w:p w14:paraId="72E72903" w14:textId="2ABF60D1"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 xml:space="preserve">Mrs </w:t>
                            </w:r>
                            <w:r w:rsidR="003C758F" w:rsidRPr="00F7284C">
                              <w:rPr>
                                <w:rFonts w:cstheme="minorHAnsi"/>
                                <w:color w:val="595959" w:themeColor="text1" w:themeTint="A6"/>
                              </w:rPr>
                              <w:t xml:space="preserve">Alison Byrne </w:t>
                            </w:r>
                            <w:r w:rsidRPr="00F7284C">
                              <w:rPr>
                                <w:rFonts w:cstheme="minorHAnsi"/>
                                <w:color w:val="595959" w:themeColor="text1" w:themeTint="A6"/>
                              </w:rPr>
                              <w:t xml:space="preserve"> </w:t>
                            </w:r>
                          </w:p>
                          <w:p w14:paraId="4AAD8CC5" w14:textId="71CA608D" w:rsidR="00D01544" w:rsidRPr="0087294C" w:rsidRDefault="00D01544" w:rsidP="0087294C">
                            <w:pPr>
                              <w:spacing w:after="0" w:line="240" w:lineRule="auto"/>
                              <w:jc w:val="both"/>
                              <w:rPr>
                                <w:rFonts w:cstheme="minorHAnsi"/>
                                <w:color w:val="595959" w:themeColor="text1" w:themeTint="A6"/>
                              </w:rPr>
                            </w:pPr>
                            <w:r w:rsidRPr="00F7284C">
                              <w:rPr>
                                <w:rFonts w:cstheme="minorHAnsi"/>
                                <w:color w:val="595959" w:themeColor="text1" w:themeTint="A6"/>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4B376" id="_x0000_t202" coordsize="21600,21600" o:spt="202" path="m,l,21600r21600,l21600,xe">
                <v:stroke joinstyle="miter"/>
                <v:path gradientshapeok="t" o:connecttype="rect"/>
              </v:shapetype>
              <v:shape id="Text Box 2" o:spid="_x0000_s1026" type="#_x0000_t202" style="position:absolute;margin-left:-7.2pt;margin-top:21.1pt;width:480.45pt;height:312.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" stroked="f">
                <v:textbox>
                  <w:txbxContent>
                    <w:p w14:paraId="27BC4628" w14:textId="1A72D87A" w:rsidR="003C758F" w:rsidRPr="00F7284C" w:rsidRDefault="003C758F" w:rsidP="003C758F">
                      <w:pPr>
                        <w:jc w:val="both"/>
                        <w:rPr>
                          <w:rFonts w:cstheme="minorHAnsi"/>
                          <w:color w:val="595959" w:themeColor="text1" w:themeTint="A6"/>
                        </w:rPr>
                      </w:pPr>
                      <w:r w:rsidRPr="00F7284C">
                        <w:rPr>
                          <w:rFonts w:cstheme="minorHAnsi"/>
                          <w:color w:val="595959" w:themeColor="text1" w:themeTint="A6"/>
                        </w:rPr>
                        <w:t xml:space="preserve">Thank you for taking the time to consider applying for the post of </w:t>
                      </w:r>
                      <w:r w:rsidR="00147BE3">
                        <w:rPr>
                          <w:rFonts w:cstheme="minorHAnsi"/>
                          <w:color w:val="595959" w:themeColor="text1" w:themeTint="A6"/>
                        </w:rPr>
                        <w:t xml:space="preserve">Head of </w:t>
                      </w:r>
                      <w:r w:rsidR="00AB1580">
                        <w:rPr>
                          <w:rFonts w:cstheme="minorHAnsi"/>
                          <w:color w:val="595959" w:themeColor="text1" w:themeTint="A6"/>
                        </w:rPr>
                        <w:t>Religious Education</w:t>
                      </w:r>
                      <w:r w:rsidR="00147BE3">
                        <w:rPr>
                          <w:rFonts w:cstheme="minorHAnsi"/>
                          <w:color w:val="595959" w:themeColor="text1" w:themeTint="A6"/>
                        </w:rPr>
                        <w:t>.</w:t>
                      </w:r>
                    </w:p>
                    <w:p w14:paraId="6110C188" w14:textId="75DBBFA7" w:rsidR="000348CC" w:rsidRPr="00F7284C" w:rsidRDefault="00AE53AE"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At St Patrick’s</w:t>
                      </w:r>
                      <w:r w:rsidR="009D379E">
                        <w:rPr>
                          <w:rFonts w:asciiTheme="minorHAnsi" w:hAnsiTheme="minorHAnsi" w:cstheme="minorHAnsi"/>
                          <w:color w:val="57575A"/>
                          <w:sz w:val="22"/>
                          <w:szCs w:val="22"/>
                        </w:rPr>
                        <w:t>,</w:t>
                      </w:r>
                      <w:r w:rsidRPr="00F7284C">
                        <w:rPr>
                          <w:rFonts w:asciiTheme="minorHAnsi" w:hAnsiTheme="minorHAnsi" w:cstheme="minorHAnsi"/>
                          <w:color w:val="57575A"/>
                          <w:sz w:val="22"/>
                          <w:szCs w:val="22"/>
                        </w:rPr>
                        <w:t xml:space="preserve"> i</w:t>
                      </w:r>
                      <w:r w:rsidR="000348CC" w:rsidRPr="00F7284C">
                        <w:rPr>
                          <w:rFonts w:asciiTheme="minorHAnsi" w:hAnsiTheme="minorHAnsi" w:cstheme="minorHAnsi"/>
                          <w:color w:val="57575A"/>
                          <w:sz w:val="22"/>
                          <w:szCs w:val="22"/>
                        </w:rPr>
                        <w:t>t is our mission to ensure that children experience a truly great Catholic education that enables them to flourish academically and shine personally, preparing them for a happy and successful adult life.</w:t>
                      </w:r>
                      <w:r w:rsidR="00F7284C" w:rsidRPr="00F7284C">
                        <w:rPr>
                          <w:rFonts w:asciiTheme="minorHAnsi" w:hAnsiTheme="minorHAnsi" w:cstheme="minorHAnsi"/>
                          <w:color w:val="57575A"/>
                          <w:sz w:val="22"/>
                          <w:szCs w:val="22"/>
                        </w:rPr>
                        <w:t xml:space="preserve"> We are committed to helping every child become the very best version of themselves. </w:t>
                      </w:r>
                    </w:p>
                    <w:p w14:paraId="5AA2974C" w14:textId="4C08023D" w:rsidR="00984457" w:rsidRPr="00F7284C" w:rsidRDefault="009D379E" w:rsidP="000348CC">
                      <w:pPr>
                        <w:pStyle w:val="NormalWeb"/>
                        <w:shd w:val="clear" w:color="auto" w:fill="FFFFFF"/>
                        <w:jc w:val="both"/>
                        <w:rPr>
                          <w:rFonts w:asciiTheme="minorHAnsi" w:hAnsiTheme="minorHAnsi" w:cstheme="minorHAnsi"/>
                          <w:color w:val="57575A"/>
                          <w:sz w:val="22"/>
                          <w:szCs w:val="22"/>
                        </w:rPr>
                      </w:pPr>
                      <w:r>
                        <w:rPr>
                          <w:rFonts w:asciiTheme="minorHAnsi" w:hAnsiTheme="minorHAnsi" w:cstheme="minorHAnsi"/>
                          <w:color w:val="57575A"/>
                          <w:sz w:val="22"/>
                          <w:szCs w:val="22"/>
                        </w:rPr>
                        <w:t xml:space="preserve">Our school motto is </w:t>
                      </w:r>
                      <w:r w:rsidR="000348CC" w:rsidRPr="00F7284C">
                        <w:rPr>
                          <w:rFonts w:asciiTheme="minorHAnsi" w:hAnsiTheme="minorHAnsi" w:cstheme="minorHAnsi"/>
                          <w:color w:val="57575A"/>
                          <w:sz w:val="22"/>
                          <w:szCs w:val="22"/>
                        </w:rPr>
                        <w:t>‘amazing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w:t>
                      </w:r>
                      <w:r w:rsidR="00F7284C" w:rsidRPr="00F7284C">
                        <w:rPr>
                          <w:rFonts w:asciiTheme="minorHAnsi" w:hAnsiTheme="minorHAnsi" w:cstheme="minorHAnsi"/>
                          <w:color w:val="57575A"/>
                          <w:sz w:val="22"/>
                          <w:szCs w:val="22"/>
                        </w:rPr>
                        <w:t xml:space="preserve"> Our strength comes from our drive for excellence in all that we do and our consistent and persistent approach. </w:t>
                      </w:r>
                    </w:p>
                    <w:p w14:paraId="4275433A" w14:textId="01FD2421" w:rsidR="00AE53AE" w:rsidRPr="00F7284C" w:rsidRDefault="00984457"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We are committed to providing</w:t>
                      </w:r>
                      <w:r w:rsidR="00AE53AE" w:rsidRPr="00F7284C">
                        <w:rPr>
                          <w:rFonts w:asciiTheme="minorHAnsi" w:hAnsiTheme="minorHAnsi" w:cstheme="minorHAnsi"/>
                          <w:color w:val="57575A"/>
                          <w:sz w:val="22"/>
                          <w:szCs w:val="22"/>
                        </w:rPr>
                        <w:t xml:space="preserve"> an inclusive </w:t>
                      </w:r>
                      <w:r w:rsidRPr="00F7284C">
                        <w:rPr>
                          <w:rFonts w:asciiTheme="minorHAnsi" w:hAnsiTheme="minorHAnsi" w:cstheme="minorHAnsi"/>
                          <w:color w:val="57575A"/>
                          <w:sz w:val="22"/>
                          <w:szCs w:val="22"/>
                        </w:rPr>
                        <w:t>workplace where staff feel valued and trusted</w:t>
                      </w:r>
                      <w:r w:rsidR="009D379E">
                        <w:rPr>
                          <w:rFonts w:asciiTheme="minorHAnsi" w:hAnsiTheme="minorHAnsi" w:cstheme="minorHAnsi"/>
                          <w:color w:val="57575A"/>
                          <w:sz w:val="22"/>
                          <w:szCs w:val="22"/>
                        </w:rPr>
                        <w:t xml:space="preserve">, </w:t>
                      </w:r>
                      <w:r w:rsidR="00AE53AE" w:rsidRPr="00F7284C">
                        <w:rPr>
                          <w:rFonts w:asciiTheme="minorHAnsi" w:hAnsiTheme="minorHAnsi" w:cstheme="minorHAnsi"/>
                          <w:color w:val="57575A"/>
                          <w:sz w:val="22"/>
                          <w:szCs w:val="22"/>
                        </w:rPr>
                        <w:t>and</w:t>
                      </w:r>
                      <w:r w:rsidRPr="00F7284C">
                        <w:rPr>
                          <w:rFonts w:asciiTheme="minorHAnsi" w:hAnsiTheme="minorHAnsi" w:cstheme="minorHAnsi"/>
                          <w:color w:val="57575A"/>
                          <w:sz w:val="22"/>
                          <w:szCs w:val="22"/>
                        </w:rPr>
                        <w:t xml:space="preserve"> where collaborative working is at </w:t>
                      </w:r>
                      <w:r w:rsidR="009D379E">
                        <w:rPr>
                          <w:rFonts w:asciiTheme="minorHAnsi" w:hAnsiTheme="minorHAnsi" w:cstheme="minorHAnsi"/>
                          <w:color w:val="57575A"/>
                          <w:sz w:val="22"/>
                          <w:szCs w:val="22"/>
                        </w:rPr>
                        <w:t xml:space="preserve">the heart of everything we do. </w:t>
                      </w:r>
                      <w:r w:rsidR="00906EDD" w:rsidRPr="00F7284C">
                        <w:rPr>
                          <w:rFonts w:asciiTheme="minorHAnsi" w:hAnsiTheme="minorHAnsi" w:cstheme="minorHAnsi"/>
                          <w:color w:val="57575A"/>
                          <w:sz w:val="22"/>
                          <w:szCs w:val="22"/>
                        </w:rPr>
                        <w:t>We also</w:t>
                      </w:r>
                      <w:r w:rsidRPr="00F7284C">
                        <w:rPr>
                          <w:rFonts w:asciiTheme="minorHAnsi" w:hAnsiTheme="minorHAnsi" w:cstheme="minorHAnsi"/>
                          <w:color w:val="57575A"/>
                          <w:sz w:val="22"/>
                          <w:szCs w:val="22"/>
                        </w:rPr>
                        <w:t xml:space="preserve"> recognise the importance of supporting our staff to continuously develop </w:t>
                      </w:r>
                      <w:r w:rsidR="00686D48" w:rsidRPr="00F7284C">
                        <w:rPr>
                          <w:rFonts w:asciiTheme="minorHAnsi" w:hAnsiTheme="minorHAnsi" w:cstheme="minorHAnsi"/>
                          <w:color w:val="57575A"/>
                          <w:sz w:val="22"/>
                          <w:szCs w:val="22"/>
                        </w:rPr>
                        <w:t>in order for them to achieve their</w:t>
                      </w:r>
                      <w:r w:rsidR="00AE53AE" w:rsidRPr="00F7284C">
                        <w:rPr>
                          <w:rFonts w:asciiTheme="minorHAnsi" w:hAnsiTheme="minorHAnsi" w:cstheme="minorHAnsi"/>
                          <w:color w:val="57575A"/>
                          <w:sz w:val="22"/>
                          <w:szCs w:val="22"/>
                        </w:rPr>
                        <w:t xml:space="preserve"> own professional career goals.</w:t>
                      </w:r>
                    </w:p>
                    <w:p w14:paraId="591105AB" w14:textId="227BC84A" w:rsidR="00AE53AE" w:rsidRPr="00F7284C" w:rsidRDefault="00111D19"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If you meet the role</w:t>
                      </w:r>
                      <w:r w:rsidR="009D379E">
                        <w:rPr>
                          <w:rFonts w:asciiTheme="minorHAnsi" w:hAnsiTheme="minorHAnsi" w:cstheme="minorHAnsi"/>
                          <w:color w:val="57575A"/>
                          <w:sz w:val="22"/>
                          <w:szCs w:val="22"/>
                        </w:rPr>
                        <w:t xml:space="preserve"> criteria, </w:t>
                      </w:r>
                      <w:r w:rsidR="00F7284C" w:rsidRPr="00F7284C">
                        <w:rPr>
                          <w:rFonts w:asciiTheme="minorHAnsi" w:hAnsiTheme="minorHAnsi" w:cstheme="minorHAnsi"/>
                          <w:color w:val="57575A"/>
                          <w:sz w:val="22"/>
                          <w:szCs w:val="22"/>
                        </w:rPr>
                        <w:t xml:space="preserve">are an excellent practitioner and believe that a great education can transform a child’s life and future, we would love to hear from you! </w:t>
                      </w:r>
                    </w:p>
                    <w:p w14:paraId="72E72903" w14:textId="2ABF60D1"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 xml:space="preserve">Mrs </w:t>
                      </w:r>
                      <w:r w:rsidR="003C758F" w:rsidRPr="00F7284C">
                        <w:rPr>
                          <w:rFonts w:cstheme="minorHAnsi"/>
                          <w:color w:val="595959" w:themeColor="text1" w:themeTint="A6"/>
                        </w:rPr>
                        <w:t xml:space="preserve">Alison Byrne </w:t>
                      </w:r>
                      <w:r w:rsidRPr="00F7284C">
                        <w:rPr>
                          <w:rFonts w:cstheme="minorHAnsi"/>
                          <w:color w:val="595959" w:themeColor="text1" w:themeTint="A6"/>
                        </w:rPr>
                        <w:t xml:space="preserve"> </w:t>
                      </w:r>
                    </w:p>
                    <w:p w14:paraId="4AAD8CC5" w14:textId="71CA608D" w:rsidR="00D01544" w:rsidRPr="0087294C" w:rsidRDefault="00D01544" w:rsidP="0087294C">
                      <w:pPr>
                        <w:spacing w:after="0" w:line="240" w:lineRule="auto"/>
                        <w:jc w:val="both"/>
                        <w:rPr>
                          <w:rFonts w:cstheme="minorHAnsi"/>
                          <w:color w:val="595959" w:themeColor="text1" w:themeTint="A6"/>
                        </w:rPr>
                      </w:pPr>
                      <w:proofErr w:type="spellStart"/>
                      <w:r w:rsidRPr="00F7284C">
                        <w:rPr>
                          <w:rFonts w:cstheme="minorHAnsi"/>
                          <w:color w:val="595959" w:themeColor="text1" w:themeTint="A6"/>
                        </w:rPr>
                        <w:t>Headteacher</w:t>
                      </w:r>
                      <w:proofErr w:type="spellEnd"/>
                    </w:p>
                  </w:txbxContent>
                </v:textbox>
                <w10:wrap type="square" anchorx="margin"/>
              </v:shape>
            </w:pict>
          </mc:Fallback>
        </mc:AlternateContent>
      </w:r>
    </w:p>
    <w:p w14:paraId="79001A8D" w14:textId="50DB3637" w:rsidR="0087294C" w:rsidRDefault="0087294C" w:rsidP="00492399">
      <w:pPr>
        <w:widowControl w:val="0"/>
        <w:spacing w:after="0" w:line="240" w:lineRule="auto"/>
        <w:ind w:left="-284" w:right="-755"/>
        <w:jc w:val="center"/>
        <w:rPr>
          <w:rFonts w:cstheme="minorHAnsi"/>
          <w:b/>
          <w:color w:val="538135" w:themeColor="accent6" w:themeShade="BF"/>
          <w:sz w:val="44"/>
          <w:szCs w:val="44"/>
        </w:rPr>
      </w:pPr>
    </w:p>
    <w:p w14:paraId="001A40A9" w14:textId="77777777" w:rsidR="0087294C" w:rsidRDefault="0087294C" w:rsidP="00492399">
      <w:pPr>
        <w:widowControl w:val="0"/>
        <w:spacing w:after="0" w:line="240" w:lineRule="auto"/>
        <w:ind w:left="-284" w:right="-755"/>
        <w:jc w:val="center"/>
        <w:rPr>
          <w:rFonts w:cstheme="minorHAnsi"/>
          <w:b/>
          <w:color w:val="538135" w:themeColor="accent6" w:themeShade="BF"/>
          <w:sz w:val="44"/>
          <w:szCs w:val="44"/>
        </w:rPr>
      </w:pPr>
    </w:p>
    <w:p w14:paraId="4FDBEBEC" w14:textId="77777777" w:rsidR="0087294C" w:rsidRDefault="0087294C" w:rsidP="00492399">
      <w:pPr>
        <w:widowControl w:val="0"/>
        <w:spacing w:after="0" w:line="240" w:lineRule="auto"/>
        <w:ind w:left="-284" w:right="-755"/>
        <w:jc w:val="center"/>
        <w:rPr>
          <w:rFonts w:cstheme="minorHAnsi"/>
          <w:b/>
          <w:color w:val="538135" w:themeColor="accent6" w:themeShade="BF"/>
          <w:sz w:val="44"/>
          <w:szCs w:val="44"/>
        </w:rPr>
      </w:pPr>
    </w:p>
    <w:p w14:paraId="38020C6D" w14:textId="0A2F339E" w:rsidR="00D136E7" w:rsidRPr="00492399" w:rsidRDefault="00D136E7" w:rsidP="00492399">
      <w:pPr>
        <w:widowControl w:val="0"/>
        <w:spacing w:after="0" w:line="240" w:lineRule="auto"/>
        <w:ind w:left="-284" w:right="-755"/>
        <w:jc w:val="center"/>
        <w:rPr>
          <w:rFonts w:ascii="Arial" w:hAnsi="Arial" w:cs="Arial"/>
          <w:color w:val="404040" w:themeColor="text1" w:themeTint="BF"/>
          <w:sz w:val="24"/>
          <w:szCs w:val="24"/>
        </w:rPr>
      </w:pPr>
      <w:r w:rsidRPr="00996D66">
        <w:rPr>
          <w:rFonts w:cstheme="minorHAnsi"/>
          <w:b/>
          <w:color w:val="538135" w:themeColor="accent6" w:themeShade="BF"/>
          <w:sz w:val="44"/>
          <w:szCs w:val="44"/>
        </w:rPr>
        <w:lastRenderedPageBreak/>
        <w:t>Why St Patrick’s?</w:t>
      </w:r>
    </w:p>
    <w:p w14:paraId="1DE15176" w14:textId="38E65830" w:rsidR="00591EE3" w:rsidRPr="00996D66" w:rsidRDefault="00591EE3" w:rsidP="00591EE3">
      <w:pPr>
        <w:spacing w:line="240" w:lineRule="auto"/>
        <w:rPr>
          <w:rFonts w:cstheme="minorHAnsi"/>
          <w:b/>
          <w:color w:val="538135" w:themeColor="accent6" w:themeShade="BF"/>
          <w:sz w:val="28"/>
          <w:szCs w:val="28"/>
        </w:rPr>
      </w:pPr>
      <w:r w:rsidRPr="00996D66">
        <w:rPr>
          <w:rFonts w:cstheme="minorHAnsi"/>
          <w:b/>
          <w:color w:val="538135" w:themeColor="accent6" w:themeShade="BF"/>
          <w:sz w:val="28"/>
          <w:szCs w:val="28"/>
        </w:rPr>
        <w:t xml:space="preserve">Our People Values </w:t>
      </w:r>
    </w:p>
    <w:p w14:paraId="379500A0" w14:textId="38BB0E94" w:rsidR="00D136E7" w:rsidRDefault="00D136E7" w:rsidP="00D136E7">
      <w:pPr>
        <w:spacing w:line="240" w:lineRule="auto"/>
        <w:rPr>
          <w:rFonts w:cstheme="minorHAnsi"/>
          <w:color w:val="404040" w:themeColor="text1" w:themeTint="BF"/>
          <w:sz w:val="24"/>
          <w:szCs w:val="24"/>
        </w:rPr>
      </w:pPr>
      <w:r w:rsidRPr="00D136E7">
        <w:rPr>
          <w:rFonts w:cstheme="minorHAnsi"/>
          <w:color w:val="404040" w:themeColor="text1" w:themeTint="BF"/>
          <w:sz w:val="24"/>
          <w:szCs w:val="24"/>
        </w:rPr>
        <w:t xml:space="preserve">Our </w:t>
      </w:r>
      <w:r>
        <w:rPr>
          <w:rFonts w:cstheme="minorHAnsi"/>
          <w:color w:val="404040" w:themeColor="text1" w:themeTint="BF"/>
          <w:sz w:val="24"/>
          <w:szCs w:val="24"/>
        </w:rPr>
        <w:t>core people values are at the heart of every decision that we make as an employer. Our aims are:</w:t>
      </w:r>
    </w:p>
    <w:p w14:paraId="384FA4A1" w14:textId="522AC1EE" w:rsidR="00554DF3" w:rsidRDefault="00554DF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To fulfil our Catholic mission, to ensure our children and staff</w:t>
      </w:r>
      <w:r w:rsidRPr="00554DF3">
        <w:rPr>
          <w:rFonts w:cstheme="minorHAnsi"/>
          <w:b/>
          <w:color w:val="404040" w:themeColor="text1" w:themeTint="BF"/>
          <w:sz w:val="24"/>
          <w:szCs w:val="24"/>
        </w:rPr>
        <w:t xml:space="preserve"> live life to the full</w:t>
      </w:r>
    </w:p>
    <w:p w14:paraId="0EFB5106" w14:textId="3920BF17"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w:t>
      </w:r>
      <w:r w:rsidRPr="00D136E7">
        <w:rPr>
          <w:rFonts w:cstheme="minorHAnsi"/>
          <w:b/>
          <w:color w:val="404040" w:themeColor="text1" w:themeTint="BF"/>
          <w:sz w:val="24"/>
          <w:szCs w:val="24"/>
        </w:rPr>
        <w:t xml:space="preserve">attract, recruit, develop and retain </w:t>
      </w:r>
      <w:r>
        <w:rPr>
          <w:rFonts w:cstheme="minorHAnsi"/>
          <w:color w:val="404040" w:themeColor="text1" w:themeTint="BF"/>
          <w:sz w:val="24"/>
          <w:szCs w:val="24"/>
        </w:rPr>
        <w:t>high performing staff, to ensure that we allow pupils to become the best version of themselves.</w:t>
      </w:r>
    </w:p>
    <w:p w14:paraId="764F3655" w14:textId="0FBDF02B" w:rsidR="00D136E7" w:rsidRDefault="00591EE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To provide</w:t>
      </w:r>
      <w:r w:rsidR="00D136E7">
        <w:rPr>
          <w:rFonts w:cstheme="minorHAnsi"/>
          <w:color w:val="404040" w:themeColor="text1" w:themeTint="BF"/>
          <w:sz w:val="24"/>
          <w:szCs w:val="24"/>
        </w:rPr>
        <w:t xml:space="preserve"> a workplace where staff feel </w:t>
      </w:r>
      <w:r w:rsidR="00D136E7" w:rsidRPr="00D136E7">
        <w:rPr>
          <w:rFonts w:cstheme="minorHAnsi"/>
          <w:b/>
          <w:color w:val="404040" w:themeColor="text1" w:themeTint="BF"/>
          <w:sz w:val="24"/>
          <w:szCs w:val="24"/>
        </w:rPr>
        <w:t>valued and trusted</w:t>
      </w:r>
      <w:r w:rsidR="00D136E7">
        <w:rPr>
          <w:rFonts w:cstheme="minorHAnsi"/>
          <w:color w:val="404040" w:themeColor="text1" w:themeTint="BF"/>
          <w:sz w:val="24"/>
          <w:szCs w:val="24"/>
        </w:rPr>
        <w:t>.</w:t>
      </w:r>
    </w:p>
    <w:p w14:paraId="44595C1A" w14:textId="3027624D"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develop and support the growth of </w:t>
      </w:r>
      <w:r w:rsidRPr="00D136E7">
        <w:rPr>
          <w:rFonts w:cstheme="minorHAnsi"/>
          <w:b/>
          <w:color w:val="404040" w:themeColor="text1" w:themeTint="BF"/>
          <w:sz w:val="24"/>
          <w:szCs w:val="24"/>
        </w:rPr>
        <w:t>leadership and management.</w:t>
      </w:r>
    </w:p>
    <w:p w14:paraId="71F2F4BE" w14:textId="4E0FB983"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promote a culture focused on </w:t>
      </w:r>
      <w:r w:rsidRPr="00D136E7">
        <w:rPr>
          <w:rFonts w:cstheme="minorHAnsi"/>
          <w:b/>
          <w:color w:val="404040" w:themeColor="text1" w:themeTint="BF"/>
          <w:sz w:val="24"/>
          <w:szCs w:val="24"/>
        </w:rPr>
        <w:t>diversity, inclusivity and wellbeing</w:t>
      </w:r>
      <w:r>
        <w:rPr>
          <w:rFonts w:cstheme="minorHAnsi"/>
          <w:color w:val="404040" w:themeColor="text1" w:themeTint="BF"/>
          <w:sz w:val="24"/>
          <w:szCs w:val="24"/>
        </w:rPr>
        <w:t xml:space="preserve"> by creating a healthy work environment to enable staff to perform at their best.</w:t>
      </w:r>
    </w:p>
    <w:p w14:paraId="7966F299" w14:textId="3589355F" w:rsidR="00996D66"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provide </w:t>
      </w:r>
      <w:r w:rsidRPr="00D136E7">
        <w:rPr>
          <w:rFonts w:cstheme="minorHAnsi"/>
          <w:b/>
          <w:color w:val="404040" w:themeColor="text1" w:themeTint="BF"/>
          <w:sz w:val="24"/>
          <w:szCs w:val="24"/>
        </w:rPr>
        <w:t>strong and consistent HR services</w:t>
      </w:r>
      <w:r>
        <w:rPr>
          <w:rFonts w:cstheme="minorHAnsi"/>
          <w:color w:val="404040" w:themeColor="text1" w:themeTint="BF"/>
          <w:sz w:val="24"/>
          <w:szCs w:val="24"/>
        </w:rPr>
        <w:t xml:space="preserve"> for all staff, across all school areas. </w:t>
      </w:r>
    </w:p>
    <w:p w14:paraId="6BD145BE" w14:textId="7EF2F815" w:rsidR="00996D66" w:rsidRPr="00996D66" w:rsidRDefault="00554DF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serve the wider education system and </w:t>
      </w:r>
      <w:r w:rsidRPr="00554DF3">
        <w:rPr>
          <w:rFonts w:cstheme="minorHAnsi"/>
          <w:b/>
          <w:color w:val="404040" w:themeColor="text1" w:themeTint="BF"/>
          <w:sz w:val="24"/>
          <w:szCs w:val="24"/>
        </w:rPr>
        <w:t>provide opportunities</w:t>
      </w:r>
      <w:r>
        <w:rPr>
          <w:rFonts w:cstheme="minorHAnsi"/>
          <w:color w:val="404040" w:themeColor="text1" w:themeTint="BF"/>
          <w:sz w:val="24"/>
          <w:szCs w:val="24"/>
        </w:rPr>
        <w:t xml:space="preserve"> for our staff to lead across other schools</w:t>
      </w:r>
    </w:p>
    <w:p w14:paraId="2DDFC80E" w14:textId="77777777" w:rsidR="009D379E" w:rsidRDefault="009D379E" w:rsidP="00591EE3">
      <w:pPr>
        <w:spacing w:line="240" w:lineRule="auto"/>
        <w:rPr>
          <w:rFonts w:cstheme="minorHAnsi"/>
          <w:b/>
          <w:color w:val="538135" w:themeColor="accent6" w:themeShade="BF"/>
          <w:sz w:val="28"/>
          <w:szCs w:val="28"/>
        </w:rPr>
      </w:pPr>
    </w:p>
    <w:p w14:paraId="1947E61D" w14:textId="01BF95BB" w:rsidR="00591EE3" w:rsidRPr="00996D66" w:rsidRDefault="00591EE3" w:rsidP="00591EE3">
      <w:pPr>
        <w:spacing w:line="240" w:lineRule="auto"/>
        <w:rPr>
          <w:rFonts w:cstheme="minorHAnsi"/>
          <w:b/>
          <w:color w:val="538135" w:themeColor="accent6" w:themeShade="BF"/>
          <w:sz w:val="28"/>
          <w:szCs w:val="28"/>
        </w:rPr>
      </w:pPr>
      <w:r w:rsidRPr="00996D66">
        <w:rPr>
          <w:rFonts w:cstheme="minorHAnsi"/>
          <w:b/>
          <w:color w:val="538135" w:themeColor="accent6" w:themeShade="BF"/>
          <w:sz w:val="28"/>
          <w:szCs w:val="28"/>
        </w:rPr>
        <w:t xml:space="preserve">Our Benefits </w:t>
      </w:r>
    </w:p>
    <w:p w14:paraId="6225E5E1" w14:textId="6E5CFFE3" w:rsidR="00554DF3" w:rsidRPr="00554DF3" w:rsidRDefault="002218FA" w:rsidP="00591EE3">
      <w:pPr>
        <w:spacing w:line="240" w:lineRule="auto"/>
      </w:pPr>
      <w:r>
        <w:t xml:space="preserve">We have a </w:t>
      </w:r>
      <w:r w:rsidR="00591EE3">
        <w:t xml:space="preserve">range of employee benefits available to all our staff. We are always looking at ways in which we can improve our offering to ensure the benefits are valued by our staff. </w:t>
      </w:r>
    </w:p>
    <w:p w14:paraId="4AF1AE54" w14:textId="77777777" w:rsidR="00554DF3" w:rsidRPr="00996D66" w:rsidRDefault="00554DF3" w:rsidP="00554DF3">
      <w:pPr>
        <w:spacing w:line="240" w:lineRule="auto"/>
        <w:rPr>
          <w:rFonts w:cstheme="minorHAnsi"/>
          <w:color w:val="538135" w:themeColor="accent6" w:themeShade="BF"/>
          <w:sz w:val="24"/>
          <w:szCs w:val="24"/>
        </w:rPr>
      </w:pPr>
      <w:r w:rsidRPr="00996D66">
        <w:rPr>
          <w:color w:val="538135" w:themeColor="accent6" w:themeShade="BF"/>
        </w:rPr>
        <w:t xml:space="preserve">CPD </w:t>
      </w:r>
    </w:p>
    <w:p w14:paraId="34B9B8B7" w14:textId="1C182C6A" w:rsidR="00554DF3" w:rsidRPr="00B70321" w:rsidRDefault="00554DF3" w:rsidP="00554DF3">
      <w:pPr>
        <w:spacing w:line="240" w:lineRule="auto"/>
      </w:pPr>
      <w:r w:rsidRPr="00057B0D">
        <w:t>We have a strong focus on CDP for our employees, ensuring that learning and development opportunities are offered throughout the academic year.</w:t>
      </w:r>
      <w:r>
        <w:t xml:space="preserve"> This includes exciting career opportunities to work across other schools.</w:t>
      </w:r>
    </w:p>
    <w:p w14:paraId="1BDA80BB" w14:textId="53F0030B" w:rsidR="00591EE3" w:rsidRPr="00996D66" w:rsidRDefault="00591EE3" w:rsidP="00591EE3">
      <w:pPr>
        <w:spacing w:line="240" w:lineRule="auto"/>
        <w:rPr>
          <w:color w:val="538135" w:themeColor="accent6" w:themeShade="BF"/>
          <w:sz w:val="24"/>
          <w:szCs w:val="24"/>
        </w:rPr>
      </w:pPr>
      <w:r w:rsidRPr="00996D66">
        <w:rPr>
          <w:color w:val="538135" w:themeColor="accent6" w:themeShade="BF"/>
          <w:sz w:val="24"/>
          <w:szCs w:val="24"/>
        </w:rPr>
        <w:t>Pension</w:t>
      </w:r>
    </w:p>
    <w:p w14:paraId="168E9DBF" w14:textId="77777777" w:rsidR="00591EE3" w:rsidRDefault="00591EE3" w:rsidP="00D136E7">
      <w:pPr>
        <w:spacing w:line="240" w:lineRule="auto"/>
      </w:pPr>
      <w:r>
        <w:t xml:space="preserve">An employee earning more than £10,000 and who is more than 22 years of age will automatically be enrolled into one of our workplace pension schemes with excellent employer contributions. </w:t>
      </w:r>
    </w:p>
    <w:p w14:paraId="3DC92443" w14:textId="7DE9ECE9" w:rsidR="00591EE3" w:rsidRPr="00996D66" w:rsidRDefault="00996D66" w:rsidP="00D136E7">
      <w:pPr>
        <w:spacing w:line="240" w:lineRule="auto"/>
        <w:rPr>
          <w:color w:val="538135" w:themeColor="accent6" w:themeShade="BF"/>
        </w:rPr>
      </w:pPr>
      <w:r w:rsidRPr="00996D66">
        <w:rPr>
          <w:color w:val="538135" w:themeColor="accent6" w:themeShade="BF"/>
        </w:rPr>
        <w:lastRenderedPageBreak/>
        <w:t xml:space="preserve">Family Leave </w:t>
      </w:r>
    </w:p>
    <w:p w14:paraId="39C32F72" w14:textId="4A243E48" w:rsidR="00996D66" w:rsidRPr="00996D66" w:rsidRDefault="00591EE3" w:rsidP="00D136E7">
      <w:pPr>
        <w:spacing w:line="240" w:lineRule="auto"/>
      </w:pPr>
      <w:r>
        <w:t>Enhanced family leave is available to support ou</w:t>
      </w:r>
      <w:r w:rsidR="00996D66">
        <w:t>r staff with family commitments and emergencies.</w:t>
      </w:r>
    </w:p>
    <w:p w14:paraId="6BD923FB" w14:textId="3767FAC2" w:rsidR="00996D66" w:rsidRPr="00996D66" w:rsidRDefault="00996D66" w:rsidP="00D136E7">
      <w:pPr>
        <w:spacing w:line="240" w:lineRule="auto"/>
        <w:rPr>
          <w:color w:val="538135" w:themeColor="accent6" w:themeShade="BF"/>
        </w:rPr>
      </w:pPr>
      <w:r w:rsidRPr="00996D66">
        <w:rPr>
          <w:color w:val="538135" w:themeColor="accent6" w:themeShade="BF"/>
        </w:rPr>
        <w:t xml:space="preserve">Flexible working </w:t>
      </w:r>
    </w:p>
    <w:p w14:paraId="1F91E00C" w14:textId="066A9940" w:rsidR="00996D66" w:rsidRDefault="00996D66" w:rsidP="00D136E7">
      <w:pPr>
        <w:spacing w:line="240" w:lineRule="auto"/>
      </w:pPr>
      <w:r>
        <w:t>Where possible, we support staff with the ability to work flexibly and recognise the need to work/life balance.</w:t>
      </w:r>
    </w:p>
    <w:p w14:paraId="6611D18B" w14:textId="52D64D4A" w:rsidR="00996D66" w:rsidRDefault="00996D66" w:rsidP="00D136E7">
      <w:pPr>
        <w:spacing w:line="240" w:lineRule="auto"/>
        <w:rPr>
          <w:color w:val="538135" w:themeColor="accent6" w:themeShade="BF"/>
        </w:rPr>
      </w:pPr>
      <w:r w:rsidRPr="00996D66">
        <w:rPr>
          <w:color w:val="538135" w:themeColor="accent6" w:themeShade="BF"/>
        </w:rPr>
        <w:t xml:space="preserve">Subsidised Gym Membership </w:t>
      </w:r>
    </w:p>
    <w:p w14:paraId="6570C280" w14:textId="04B47F36" w:rsidR="00996D66" w:rsidRPr="00B70321" w:rsidRDefault="00B70321" w:rsidP="00D136E7">
      <w:pPr>
        <w:spacing w:line="240" w:lineRule="auto"/>
      </w:pPr>
      <w:r>
        <w:t xml:space="preserve">Via our payroll provider, Salford City Council, we are able to offer discount on Salford Council run leisure facilities. </w:t>
      </w:r>
    </w:p>
    <w:p w14:paraId="7E47D7EC" w14:textId="6811DB24" w:rsidR="00996D66" w:rsidRDefault="00057B0D" w:rsidP="00D136E7">
      <w:pPr>
        <w:spacing w:line="240" w:lineRule="auto"/>
        <w:rPr>
          <w:color w:val="538135" w:themeColor="accent6" w:themeShade="BF"/>
        </w:rPr>
      </w:pPr>
      <w:r>
        <w:rPr>
          <w:color w:val="538135" w:themeColor="accent6" w:themeShade="BF"/>
        </w:rPr>
        <w:t xml:space="preserve">Wellbeing strategy </w:t>
      </w:r>
    </w:p>
    <w:p w14:paraId="3E5401DE" w14:textId="7DC11ABD" w:rsidR="00B70321" w:rsidRDefault="00057B0D" w:rsidP="00D136E7">
      <w:pPr>
        <w:spacing w:line="240" w:lineRule="auto"/>
      </w:pPr>
      <w:r w:rsidRPr="00057B0D">
        <w:t xml:space="preserve">We </w:t>
      </w:r>
      <w:r w:rsidR="00B70321">
        <w:t>are focused on bringing staff wellbeing to the forefront of our people agenda. With an annual wellbeing calendar place, we run events throughout the year to celebrate staff and our school.</w:t>
      </w:r>
    </w:p>
    <w:p w14:paraId="268C1AD5" w14:textId="4B48564F" w:rsidR="00B70321" w:rsidRDefault="00B70321" w:rsidP="00D136E7">
      <w:pPr>
        <w:spacing w:line="240" w:lineRule="auto"/>
      </w:pPr>
      <w:r>
        <w:t>We also have an independent Employee Assistance Programme and Occupational health provider in place to support staff with any wellbeing needs.</w:t>
      </w:r>
    </w:p>
    <w:p w14:paraId="33798E30" w14:textId="49F8FC03" w:rsidR="00B70321" w:rsidRPr="00057B0D" w:rsidRDefault="00B70321" w:rsidP="00D136E7">
      <w:pPr>
        <w:spacing w:line="240" w:lineRule="auto"/>
      </w:pPr>
      <w:r>
        <w:t xml:space="preserve">We are always looking for ways to improve our offering and staff feedback is at the heart of this. </w:t>
      </w:r>
    </w:p>
    <w:p w14:paraId="42ECDE59" w14:textId="77777777" w:rsidR="00996D66" w:rsidRDefault="00996D66" w:rsidP="00D136E7">
      <w:pPr>
        <w:spacing w:line="240" w:lineRule="auto"/>
      </w:pPr>
    </w:p>
    <w:p w14:paraId="26139AA3" w14:textId="77777777" w:rsidR="00591EE3" w:rsidRDefault="00591EE3" w:rsidP="00D136E7">
      <w:pPr>
        <w:spacing w:line="240" w:lineRule="auto"/>
        <w:jc w:val="center"/>
        <w:rPr>
          <w:b/>
          <w:sz w:val="44"/>
          <w:szCs w:val="44"/>
        </w:rPr>
      </w:pPr>
    </w:p>
    <w:p w14:paraId="3EBBFF00" w14:textId="77777777" w:rsidR="00591EE3" w:rsidRDefault="00591EE3" w:rsidP="00D136E7">
      <w:pPr>
        <w:spacing w:line="240" w:lineRule="auto"/>
        <w:jc w:val="center"/>
        <w:rPr>
          <w:b/>
          <w:sz w:val="44"/>
          <w:szCs w:val="44"/>
        </w:rPr>
      </w:pPr>
    </w:p>
    <w:p w14:paraId="7170A2CE" w14:textId="6AF5A0E5" w:rsidR="00D136E7" w:rsidRPr="00147BE3" w:rsidRDefault="00AB1580" w:rsidP="00147BE3">
      <w:pPr>
        <w:spacing w:line="240" w:lineRule="auto"/>
        <w:rPr>
          <w:b/>
          <w:sz w:val="44"/>
          <w:szCs w:val="44"/>
        </w:rPr>
      </w:pPr>
      <w:r>
        <w:rPr>
          <w:noProof/>
          <w:lang w:eastAsia="en-GB"/>
        </w:rPr>
        <w:lastRenderedPageBreak/>
        <mc:AlternateContent>
          <mc:Choice Requires="wps">
            <w:drawing>
              <wp:anchor distT="0" distB="0" distL="114300" distR="114300" simplePos="0" relativeHeight="251714560" behindDoc="0" locked="0" layoutInCell="1" allowOverlap="1" wp14:anchorId="15E5EDF8" wp14:editId="3F4F599C">
                <wp:simplePos x="0" y="0"/>
                <wp:positionH relativeFrom="page">
                  <wp:posOffset>3943350</wp:posOffset>
                </wp:positionH>
                <wp:positionV relativeFrom="paragraph">
                  <wp:posOffset>-867410</wp:posOffset>
                </wp:positionV>
                <wp:extent cx="3438525" cy="1028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38525" cy="1028700"/>
                        </a:xfrm>
                        <a:prstGeom prst="rect">
                          <a:avLst/>
                        </a:prstGeom>
                        <a:noFill/>
                        <a:ln w="6350">
                          <a:noFill/>
                        </a:ln>
                      </wps:spPr>
                      <wps:txbx>
                        <w:txbxContent>
                          <w:p w14:paraId="715FA936" w14:textId="58045D24" w:rsidR="00981F1C"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Job Title:</w:t>
                            </w:r>
                            <w:r w:rsidR="000A397A">
                              <w:rPr>
                                <w:rFonts w:cstheme="minorHAnsi"/>
                                <w:b/>
                                <w:color w:val="404040" w:themeColor="text1" w:themeTint="BF"/>
                                <w:sz w:val="24"/>
                                <w:szCs w:val="24"/>
                              </w:rPr>
                              <w:t xml:space="preserve"> </w:t>
                            </w:r>
                            <w:r w:rsidR="00AB1580" w:rsidRPr="009D379E">
                              <w:rPr>
                                <w:rFonts w:cstheme="minorHAnsi"/>
                                <w:color w:val="404040" w:themeColor="text1" w:themeTint="BF"/>
                                <w:sz w:val="24"/>
                                <w:szCs w:val="24"/>
                              </w:rPr>
                              <w:t>Head of</w:t>
                            </w:r>
                            <w:r w:rsidR="009D379E" w:rsidRPr="009D379E">
                              <w:rPr>
                                <w:rFonts w:cstheme="minorHAnsi"/>
                                <w:color w:val="404040" w:themeColor="text1" w:themeTint="BF"/>
                                <w:sz w:val="24"/>
                                <w:szCs w:val="24"/>
                              </w:rPr>
                              <w:t xml:space="preserve"> Department - </w:t>
                            </w:r>
                            <w:r w:rsidR="00DD4946" w:rsidRPr="009D379E">
                              <w:rPr>
                                <w:rFonts w:cstheme="minorHAnsi"/>
                                <w:color w:val="404040" w:themeColor="text1" w:themeTint="BF"/>
                                <w:sz w:val="24"/>
                                <w:szCs w:val="24"/>
                              </w:rPr>
                              <w:t>Religious Education</w:t>
                            </w:r>
                          </w:p>
                          <w:p w14:paraId="48E2849B" w14:textId="27FF8322" w:rsidR="00D01544"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 xml:space="preserve">Contract Details: </w:t>
                            </w:r>
                            <w:r w:rsidRPr="000348CC">
                              <w:rPr>
                                <w:rFonts w:cstheme="minorHAnsi"/>
                                <w:color w:val="404040" w:themeColor="text1" w:themeTint="BF"/>
                                <w:sz w:val="24"/>
                                <w:szCs w:val="24"/>
                              </w:rPr>
                              <w:t>Permanent</w:t>
                            </w:r>
                            <w:r w:rsidR="009D379E">
                              <w:rPr>
                                <w:rFonts w:cstheme="minorHAnsi"/>
                                <w:color w:val="404040" w:themeColor="text1" w:themeTint="BF"/>
                                <w:sz w:val="24"/>
                                <w:szCs w:val="24"/>
                              </w:rPr>
                              <w:t xml:space="preserve"> / Full-time</w:t>
                            </w:r>
                            <w:r w:rsidRPr="000348CC">
                              <w:rPr>
                                <w:rFonts w:cstheme="minorHAnsi"/>
                                <w:b/>
                                <w:color w:val="404040" w:themeColor="text1" w:themeTint="BF"/>
                                <w:sz w:val="24"/>
                                <w:szCs w:val="24"/>
                              </w:rPr>
                              <w:t xml:space="preserve"> </w:t>
                            </w:r>
                          </w:p>
                          <w:p w14:paraId="35060FA4" w14:textId="3A47C5D9" w:rsidR="00D01544" w:rsidRDefault="00D01544"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Salary</w:t>
                            </w:r>
                            <w:r w:rsidR="00981F1C" w:rsidRPr="000348CC">
                              <w:rPr>
                                <w:rFonts w:cstheme="minorHAnsi"/>
                                <w:b/>
                                <w:color w:val="404040" w:themeColor="text1" w:themeTint="BF"/>
                                <w:sz w:val="24"/>
                                <w:szCs w:val="24"/>
                              </w:rPr>
                              <w:t>/Grade</w:t>
                            </w:r>
                            <w:r w:rsidRPr="000348CC">
                              <w:rPr>
                                <w:rFonts w:cstheme="minorHAnsi"/>
                                <w:b/>
                                <w:color w:val="404040" w:themeColor="text1" w:themeTint="BF"/>
                                <w:sz w:val="24"/>
                                <w:szCs w:val="24"/>
                              </w:rPr>
                              <w:t xml:space="preserve">: </w:t>
                            </w:r>
                            <w:r w:rsidR="009D379E">
                              <w:rPr>
                                <w:rFonts w:cstheme="minorHAnsi"/>
                                <w:color w:val="404040" w:themeColor="text1" w:themeTint="BF"/>
                                <w:sz w:val="24"/>
                                <w:szCs w:val="24"/>
                              </w:rPr>
                              <w:t>MPS</w:t>
                            </w:r>
                            <w:r w:rsidR="00CE42F2" w:rsidRPr="009D379E">
                              <w:rPr>
                                <w:rFonts w:cstheme="minorHAnsi"/>
                                <w:color w:val="404040" w:themeColor="text1" w:themeTint="BF"/>
                                <w:sz w:val="24"/>
                                <w:szCs w:val="24"/>
                              </w:rPr>
                              <w:t>/UPS</w:t>
                            </w:r>
                            <w:r w:rsidR="00CE42F2">
                              <w:rPr>
                                <w:rFonts w:cstheme="minorHAnsi"/>
                                <w:b/>
                                <w:color w:val="404040" w:themeColor="text1" w:themeTint="BF"/>
                                <w:sz w:val="24"/>
                                <w:szCs w:val="24"/>
                              </w:rPr>
                              <w:t xml:space="preserve"> </w:t>
                            </w:r>
                          </w:p>
                          <w:p w14:paraId="2B0CBB40" w14:textId="7B9DD540" w:rsidR="00C43A93" w:rsidRPr="000348CC" w:rsidRDefault="00AB1580" w:rsidP="006E52DA">
                            <w:pPr>
                              <w:pStyle w:val="NoSpacing"/>
                              <w:rPr>
                                <w:rFonts w:cstheme="minorHAnsi"/>
                                <w:b/>
                                <w:color w:val="404040" w:themeColor="text1" w:themeTint="BF"/>
                                <w:sz w:val="24"/>
                                <w:szCs w:val="24"/>
                              </w:rPr>
                            </w:pPr>
                            <w:r>
                              <w:rPr>
                                <w:rFonts w:cstheme="minorHAnsi"/>
                                <w:b/>
                                <w:color w:val="404040" w:themeColor="text1" w:themeTint="BF"/>
                                <w:sz w:val="24"/>
                                <w:szCs w:val="24"/>
                              </w:rPr>
                              <w:t xml:space="preserve">TLR: </w:t>
                            </w:r>
                            <w:r w:rsidR="009D379E" w:rsidRPr="009D379E">
                              <w:rPr>
                                <w:rFonts w:cstheme="minorHAnsi"/>
                                <w:b/>
                                <w:color w:val="404040" w:themeColor="text1" w:themeTint="BF"/>
                                <w:sz w:val="24"/>
                                <w:szCs w:val="24"/>
                                <w:highlight w:val="yellow"/>
                              </w:rPr>
                              <w:t>1?</w:t>
                            </w:r>
                          </w:p>
                          <w:p w14:paraId="4492DE8B" w14:textId="1073A65B" w:rsidR="00D01544" w:rsidRPr="009D379E" w:rsidRDefault="00D01544" w:rsidP="006E52DA">
                            <w:pPr>
                              <w:spacing w:after="0" w:line="240" w:lineRule="auto"/>
                              <w:rPr>
                                <w:rFonts w:cstheme="minorHAnsi"/>
                                <w:color w:val="404040" w:themeColor="text1" w:themeTint="BF"/>
                                <w:sz w:val="24"/>
                                <w:szCs w:val="24"/>
                              </w:rPr>
                            </w:pPr>
                            <w:r w:rsidRPr="000348CC">
                              <w:rPr>
                                <w:rFonts w:cstheme="minorHAnsi"/>
                                <w:b/>
                                <w:color w:val="404040" w:themeColor="text1" w:themeTint="BF"/>
                                <w:sz w:val="24"/>
                                <w:szCs w:val="24"/>
                              </w:rPr>
                              <w:t xml:space="preserve">Start date: </w:t>
                            </w:r>
                            <w:r w:rsidR="009D379E" w:rsidRPr="009D379E">
                              <w:rPr>
                                <w:rFonts w:cstheme="minorHAnsi"/>
                                <w:color w:val="404040" w:themeColor="text1" w:themeTint="BF"/>
                                <w:sz w:val="24"/>
                                <w:szCs w:val="24"/>
                              </w:rPr>
                              <w:t>1</w:t>
                            </w:r>
                            <w:r w:rsidR="009D379E" w:rsidRPr="009D379E">
                              <w:rPr>
                                <w:rFonts w:cstheme="minorHAnsi"/>
                                <w:color w:val="404040" w:themeColor="text1" w:themeTint="BF"/>
                                <w:sz w:val="24"/>
                                <w:szCs w:val="24"/>
                                <w:vertAlign w:val="superscript"/>
                              </w:rPr>
                              <w:t>st</w:t>
                            </w:r>
                            <w:r w:rsidR="009D379E" w:rsidRPr="009D379E">
                              <w:rPr>
                                <w:rFonts w:cstheme="minorHAnsi"/>
                                <w:color w:val="404040" w:themeColor="text1" w:themeTint="BF"/>
                                <w:sz w:val="24"/>
                                <w:szCs w:val="24"/>
                              </w:rPr>
                              <w:t xml:space="preserve"> May 2025 (or sooner if possible)</w:t>
                            </w:r>
                          </w:p>
                          <w:p w14:paraId="51705DC6" w14:textId="77777777" w:rsidR="00D01544" w:rsidRPr="00AD3921" w:rsidRDefault="00D01544" w:rsidP="006E52DA">
                            <w:pPr>
                              <w:spacing w:after="0" w:line="240" w:lineRule="auto"/>
                              <w:rPr>
                                <w:rFonts w:ascii="Gotham Book" w:hAnsi="Gotham Book"/>
                                <w:b/>
                                <w:sz w:val="32"/>
                                <w:szCs w:val="32"/>
                                <w:highlight w:val="yellow"/>
                              </w:rPr>
                            </w:pPr>
                          </w:p>
                          <w:p w14:paraId="5ECA689E" w14:textId="77777777" w:rsidR="00D01544" w:rsidRPr="0001750E" w:rsidRDefault="00D01544" w:rsidP="006E52DA">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5EDF8" id="_x0000_t202" coordsize="21600,21600" o:spt="202" path="m,l,21600r21600,l21600,xe">
                <v:stroke joinstyle="miter"/>
                <v:path gradientshapeok="t" o:connecttype="rect"/>
              </v:shapetype>
              <v:shape id="Text Box 34" o:spid="_x0000_s1027" type="#_x0000_t202" style="position:absolute;margin-left:310.5pt;margin-top:-68.3pt;width:270.75pt;height:8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" filled="f" stroked="f" strokeweight=".5pt">
                <v:textbox>
                  <w:txbxContent>
                    <w:p w14:paraId="715FA936" w14:textId="58045D24" w:rsidR="00981F1C"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Job Title:</w:t>
                      </w:r>
                      <w:r w:rsidR="000A397A">
                        <w:rPr>
                          <w:rFonts w:cstheme="minorHAnsi"/>
                          <w:b/>
                          <w:color w:val="404040" w:themeColor="text1" w:themeTint="BF"/>
                          <w:sz w:val="24"/>
                          <w:szCs w:val="24"/>
                        </w:rPr>
                        <w:t xml:space="preserve"> </w:t>
                      </w:r>
                      <w:r w:rsidR="00AB1580" w:rsidRPr="009D379E">
                        <w:rPr>
                          <w:rFonts w:cstheme="minorHAnsi"/>
                          <w:color w:val="404040" w:themeColor="text1" w:themeTint="BF"/>
                          <w:sz w:val="24"/>
                          <w:szCs w:val="24"/>
                        </w:rPr>
                        <w:t>Head of</w:t>
                      </w:r>
                      <w:r w:rsidR="009D379E" w:rsidRPr="009D379E">
                        <w:rPr>
                          <w:rFonts w:cstheme="minorHAnsi"/>
                          <w:color w:val="404040" w:themeColor="text1" w:themeTint="BF"/>
                          <w:sz w:val="24"/>
                          <w:szCs w:val="24"/>
                        </w:rPr>
                        <w:t xml:space="preserve"> Department - </w:t>
                      </w:r>
                      <w:r w:rsidR="00DD4946" w:rsidRPr="009D379E">
                        <w:rPr>
                          <w:rFonts w:cstheme="minorHAnsi"/>
                          <w:color w:val="404040" w:themeColor="text1" w:themeTint="BF"/>
                          <w:sz w:val="24"/>
                          <w:szCs w:val="24"/>
                        </w:rPr>
                        <w:t>Religious Education</w:t>
                      </w:r>
                    </w:p>
                    <w:p w14:paraId="48E2849B" w14:textId="27FF8322" w:rsidR="00D01544"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 xml:space="preserve">Contract Details: </w:t>
                      </w:r>
                      <w:r w:rsidRPr="000348CC">
                        <w:rPr>
                          <w:rFonts w:cstheme="minorHAnsi"/>
                          <w:color w:val="404040" w:themeColor="text1" w:themeTint="BF"/>
                          <w:sz w:val="24"/>
                          <w:szCs w:val="24"/>
                        </w:rPr>
                        <w:t>Permanent</w:t>
                      </w:r>
                      <w:r w:rsidR="009D379E">
                        <w:rPr>
                          <w:rFonts w:cstheme="minorHAnsi"/>
                          <w:color w:val="404040" w:themeColor="text1" w:themeTint="BF"/>
                          <w:sz w:val="24"/>
                          <w:szCs w:val="24"/>
                        </w:rPr>
                        <w:t xml:space="preserve"> / Full-time</w:t>
                      </w:r>
                      <w:r w:rsidRPr="000348CC">
                        <w:rPr>
                          <w:rFonts w:cstheme="minorHAnsi"/>
                          <w:b/>
                          <w:color w:val="404040" w:themeColor="text1" w:themeTint="BF"/>
                          <w:sz w:val="24"/>
                          <w:szCs w:val="24"/>
                        </w:rPr>
                        <w:t xml:space="preserve"> </w:t>
                      </w:r>
                    </w:p>
                    <w:p w14:paraId="35060FA4" w14:textId="3A47C5D9" w:rsidR="00D01544" w:rsidRDefault="00D01544"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Salary</w:t>
                      </w:r>
                      <w:r w:rsidR="00981F1C" w:rsidRPr="000348CC">
                        <w:rPr>
                          <w:rFonts w:cstheme="minorHAnsi"/>
                          <w:b/>
                          <w:color w:val="404040" w:themeColor="text1" w:themeTint="BF"/>
                          <w:sz w:val="24"/>
                          <w:szCs w:val="24"/>
                        </w:rPr>
                        <w:t>/Grade</w:t>
                      </w:r>
                      <w:r w:rsidRPr="000348CC">
                        <w:rPr>
                          <w:rFonts w:cstheme="minorHAnsi"/>
                          <w:b/>
                          <w:color w:val="404040" w:themeColor="text1" w:themeTint="BF"/>
                          <w:sz w:val="24"/>
                          <w:szCs w:val="24"/>
                        </w:rPr>
                        <w:t xml:space="preserve">: </w:t>
                      </w:r>
                      <w:r w:rsidR="009D379E">
                        <w:rPr>
                          <w:rFonts w:cstheme="minorHAnsi"/>
                          <w:color w:val="404040" w:themeColor="text1" w:themeTint="BF"/>
                          <w:sz w:val="24"/>
                          <w:szCs w:val="24"/>
                        </w:rPr>
                        <w:t>MPS</w:t>
                      </w:r>
                      <w:r w:rsidR="00CE42F2" w:rsidRPr="009D379E">
                        <w:rPr>
                          <w:rFonts w:cstheme="minorHAnsi"/>
                          <w:color w:val="404040" w:themeColor="text1" w:themeTint="BF"/>
                          <w:sz w:val="24"/>
                          <w:szCs w:val="24"/>
                        </w:rPr>
                        <w:t>/UPS</w:t>
                      </w:r>
                      <w:r w:rsidR="00CE42F2">
                        <w:rPr>
                          <w:rFonts w:cstheme="minorHAnsi"/>
                          <w:b/>
                          <w:color w:val="404040" w:themeColor="text1" w:themeTint="BF"/>
                          <w:sz w:val="24"/>
                          <w:szCs w:val="24"/>
                        </w:rPr>
                        <w:t xml:space="preserve"> </w:t>
                      </w:r>
                    </w:p>
                    <w:p w14:paraId="2B0CBB40" w14:textId="7B9DD540" w:rsidR="00C43A93" w:rsidRPr="000348CC" w:rsidRDefault="00AB1580" w:rsidP="006E52DA">
                      <w:pPr>
                        <w:pStyle w:val="NoSpacing"/>
                        <w:rPr>
                          <w:rFonts w:cstheme="minorHAnsi"/>
                          <w:b/>
                          <w:color w:val="404040" w:themeColor="text1" w:themeTint="BF"/>
                          <w:sz w:val="24"/>
                          <w:szCs w:val="24"/>
                        </w:rPr>
                      </w:pPr>
                      <w:r>
                        <w:rPr>
                          <w:rFonts w:cstheme="minorHAnsi"/>
                          <w:b/>
                          <w:color w:val="404040" w:themeColor="text1" w:themeTint="BF"/>
                          <w:sz w:val="24"/>
                          <w:szCs w:val="24"/>
                        </w:rPr>
                        <w:t xml:space="preserve">TLR: </w:t>
                      </w:r>
                      <w:r w:rsidR="009D379E" w:rsidRPr="009D379E">
                        <w:rPr>
                          <w:rFonts w:cstheme="minorHAnsi"/>
                          <w:b/>
                          <w:color w:val="404040" w:themeColor="text1" w:themeTint="BF"/>
                          <w:sz w:val="24"/>
                          <w:szCs w:val="24"/>
                          <w:highlight w:val="yellow"/>
                        </w:rPr>
                        <w:t>1?</w:t>
                      </w:r>
                    </w:p>
                    <w:p w14:paraId="4492DE8B" w14:textId="1073A65B" w:rsidR="00D01544" w:rsidRPr="009D379E" w:rsidRDefault="00D01544" w:rsidP="006E52DA">
                      <w:pPr>
                        <w:spacing w:after="0" w:line="240" w:lineRule="auto"/>
                        <w:rPr>
                          <w:rFonts w:cstheme="minorHAnsi"/>
                          <w:color w:val="404040" w:themeColor="text1" w:themeTint="BF"/>
                          <w:sz w:val="24"/>
                          <w:szCs w:val="24"/>
                        </w:rPr>
                      </w:pPr>
                      <w:r w:rsidRPr="000348CC">
                        <w:rPr>
                          <w:rFonts w:cstheme="minorHAnsi"/>
                          <w:b/>
                          <w:color w:val="404040" w:themeColor="text1" w:themeTint="BF"/>
                          <w:sz w:val="24"/>
                          <w:szCs w:val="24"/>
                        </w:rPr>
                        <w:t xml:space="preserve">Start date: </w:t>
                      </w:r>
                      <w:r w:rsidR="009D379E" w:rsidRPr="009D379E">
                        <w:rPr>
                          <w:rFonts w:cstheme="minorHAnsi"/>
                          <w:color w:val="404040" w:themeColor="text1" w:themeTint="BF"/>
                          <w:sz w:val="24"/>
                          <w:szCs w:val="24"/>
                        </w:rPr>
                        <w:t>1</w:t>
                      </w:r>
                      <w:r w:rsidR="009D379E" w:rsidRPr="009D379E">
                        <w:rPr>
                          <w:rFonts w:cstheme="minorHAnsi"/>
                          <w:color w:val="404040" w:themeColor="text1" w:themeTint="BF"/>
                          <w:sz w:val="24"/>
                          <w:szCs w:val="24"/>
                          <w:vertAlign w:val="superscript"/>
                        </w:rPr>
                        <w:t>st</w:t>
                      </w:r>
                      <w:r w:rsidR="009D379E" w:rsidRPr="009D379E">
                        <w:rPr>
                          <w:rFonts w:cstheme="minorHAnsi"/>
                          <w:color w:val="404040" w:themeColor="text1" w:themeTint="BF"/>
                          <w:sz w:val="24"/>
                          <w:szCs w:val="24"/>
                        </w:rPr>
                        <w:t xml:space="preserve"> May 2025 (or sooner if possible)</w:t>
                      </w:r>
                    </w:p>
                    <w:p w14:paraId="51705DC6" w14:textId="77777777" w:rsidR="00D01544" w:rsidRPr="00AD3921" w:rsidRDefault="00D01544" w:rsidP="006E52DA">
                      <w:pPr>
                        <w:spacing w:after="0" w:line="240" w:lineRule="auto"/>
                        <w:rPr>
                          <w:rFonts w:ascii="Gotham Book" w:hAnsi="Gotham Book"/>
                          <w:b/>
                          <w:sz w:val="32"/>
                          <w:szCs w:val="32"/>
                          <w:highlight w:val="yellow"/>
                        </w:rPr>
                      </w:pPr>
                    </w:p>
                    <w:p w14:paraId="5ECA689E" w14:textId="77777777" w:rsidR="00D01544" w:rsidRPr="0001750E" w:rsidRDefault="00D01544" w:rsidP="006E52DA">
                      <w:pPr>
                        <w:spacing w:after="0" w:line="240" w:lineRule="auto"/>
                        <w:rPr>
                          <w:rFonts w:asciiTheme="majorHAnsi" w:hAnsiTheme="majorHAnsi"/>
                        </w:rPr>
                      </w:pPr>
                    </w:p>
                  </w:txbxContent>
                </v:textbox>
                <w10:wrap anchorx="page"/>
              </v:shape>
            </w:pict>
          </mc:Fallback>
        </mc:AlternateContent>
      </w:r>
      <w:r w:rsidR="00E1254C" w:rsidRPr="002D0434">
        <w:rPr>
          <w:rFonts w:ascii="Gotham Book" w:hAnsi="Gotham Book"/>
          <w:noProof/>
          <w:sz w:val="20"/>
          <w:lang w:eastAsia="en-GB"/>
        </w:rPr>
        <mc:AlternateContent>
          <mc:Choice Requires="wps">
            <w:drawing>
              <wp:anchor distT="45720" distB="45720" distL="114300" distR="114300" simplePos="0" relativeHeight="251710464" behindDoc="0" locked="0" layoutInCell="1" allowOverlap="1" wp14:anchorId="489C16F9" wp14:editId="713CBB0A">
                <wp:simplePos x="0" y="0"/>
                <wp:positionH relativeFrom="margin">
                  <wp:posOffset>-510540</wp:posOffset>
                </wp:positionH>
                <wp:positionV relativeFrom="paragraph">
                  <wp:posOffset>389890</wp:posOffset>
                </wp:positionV>
                <wp:extent cx="2933700" cy="559117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591175"/>
                        </a:xfrm>
                        <a:prstGeom prst="rect">
                          <a:avLst/>
                        </a:prstGeom>
                        <a:solidFill>
                          <a:srgbClr val="FFFFFF"/>
                        </a:solidFill>
                        <a:ln w="9525">
                          <a:noFill/>
                          <a:miter lim="800000"/>
                          <a:headEnd/>
                          <a:tailEnd/>
                        </a:ln>
                      </wps:spPr>
                      <wps:txbx>
                        <w:txbxContent>
                          <w:p w14:paraId="145942E0" w14:textId="4A20E19A" w:rsidR="00147BE3" w:rsidRPr="001A4516" w:rsidRDefault="00147BE3" w:rsidP="00D5367F">
                            <w:pPr>
                              <w:spacing w:after="0" w:line="240" w:lineRule="auto"/>
                              <w:jc w:val="both"/>
                              <w:rPr>
                                <w:rFonts w:cstheme="minorHAnsi"/>
                                <w:b/>
                                <w:color w:val="808080" w:themeColor="background1" w:themeShade="80"/>
                                <w:sz w:val="24"/>
                                <w:szCs w:val="20"/>
                                <w:shd w:val="clear" w:color="auto" w:fill="FFFFFF"/>
                              </w:rPr>
                            </w:pPr>
                            <w:r w:rsidRPr="00147BE3">
                              <w:rPr>
                                <w:rFonts w:cstheme="minorHAnsi"/>
                                <w:color w:val="808080" w:themeColor="background1" w:themeShade="80"/>
                                <w:sz w:val="24"/>
                                <w:szCs w:val="20"/>
                                <w:shd w:val="clear" w:color="auto" w:fill="FFFFFF"/>
                              </w:rPr>
                              <w:t>The Governors of St Patrick</w:t>
                            </w:r>
                            <w:r w:rsidR="009D379E">
                              <w:rPr>
                                <w:rFonts w:cstheme="minorHAnsi"/>
                                <w:color w:val="808080" w:themeColor="background1" w:themeShade="80"/>
                                <w:sz w:val="24"/>
                                <w:szCs w:val="20"/>
                                <w:shd w:val="clear" w:color="auto" w:fill="FFFFFF"/>
                              </w:rPr>
                              <w:t>’</w:t>
                            </w:r>
                            <w:r w:rsidRPr="00147BE3">
                              <w:rPr>
                                <w:rFonts w:cstheme="minorHAnsi"/>
                                <w:color w:val="808080" w:themeColor="background1" w:themeShade="80"/>
                                <w:sz w:val="24"/>
                                <w:szCs w:val="20"/>
                                <w:shd w:val="clear" w:color="auto" w:fill="FFFFFF"/>
                              </w:rPr>
                              <w:t>s RC High School are seeking to ap</w:t>
                            </w:r>
                            <w:r w:rsidR="001A4516">
                              <w:rPr>
                                <w:rFonts w:cstheme="minorHAnsi"/>
                                <w:color w:val="808080" w:themeColor="background1" w:themeShade="80"/>
                                <w:sz w:val="24"/>
                                <w:szCs w:val="20"/>
                                <w:shd w:val="clear" w:color="auto" w:fill="FFFFFF"/>
                              </w:rPr>
                              <w:t xml:space="preserve">point an innovative and dynamic Catholic </w:t>
                            </w:r>
                            <w:r w:rsidRPr="00147BE3">
                              <w:rPr>
                                <w:rFonts w:cstheme="minorHAnsi"/>
                                <w:color w:val="808080" w:themeColor="background1" w:themeShade="80"/>
                                <w:sz w:val="24"/>
                                <w:szCs w:val="20"/>
                                <w:shd w:val="clear" w:color="auto" w:fill="FFFFFF"/>
                              </w:rPr>
                              <w:t>Head of RE to join our wonderful school.</w:t>
                            </w:r>
                            <w:r w:rsidR="00AB1580">
                              <w:rPr>
                                <w:rFonts w:cstheme="minorHAnsi"/>
                                <w:color w:val="808080" w:themeColor="background1" w:themeShade="80"/>
                                <w:sz w:val="24"/>
                                <w:szCs w:val="20"/>
                                <w:shd w:val="clear" w:color="auto" w:fill="FFFFFF"/>
                              </w:rPr>
                              <w:t xml:space="preserve"> </w:t>
                            </w:r>
                            <w:r w:rsidR="00AB1580" w:rsidRPr="001A4516">
                              <w:rPr>
                                <w:rFonts w:cstheme="minorHAnsi"/>
                                <w:b/>
                                <w:color w:val="808080" w:themeColor="background1" w:themeShade="80"/>
                                <w:sz w:val="24"/>
                                <w:szCs w:val="20"/>
                                <w:shd w:val="clear" w:color="auto" w:fill="FFFFFF"/>
                              </w:rPr>
                              <w:t>It is a requirement of this key role that the postholder is a practicing Catholic.</w:t>
                            </w:r>
                          </w:p>
                          <w:p w14:paraId="5D717EB5" w14:textId="77777777" w:rsidR="00147BE3" w:rsidRPr="00147BE3" w:rsidRDefault="00147BE3" w:rsidP="00D5367F">
                            <w:pPr>
                              <w:spacing w:after="0" w:line="240" w:lineRule="auto"/>
                              <w:jc w:val="both"/>
                              <w:rPr>
                                <w:rFonts w:cstheme="minorHAnsi"/>
                                <w:color w:val="808080" w:themeColor="background1" w:themeShade="80"/>
                                <w:sz w:val="24"/>
                                <w:szCs w:val="20"/>
                                <w:shd w:val="clear" w:color="auto" w:fill="FFFFFF"/>
                              </w:rPr>
                            </w:pPr>
                          </w:p>
                          <w:p w14:paraId="07CC7C46" w14:textId="35FABFDE" w:rsidR="00D01544" w:rsidRDefault="00147BE3" w:rsidP="00AB1580">
                            <w:pPr>
                              <w:spacing w:after="0" w:line="240" w:lineRule="auto"/>
                              <w:jc w:val="both"/>
                              <w:rPr>
                                <w:rFonts w:cstheme="minorHAnsi"/>
                                <w:color w:val="808080" w:themeColor="background1" w:themeShade="80"/>
                                <w:sz w:val="24"/>
                                <w:szCs w:val="20"/>
                              </w:rPr>
                            </w:pPr>
                            <w:r w:rsidRPr="00147BE3">
                              <w:rPr>
                                <w:rFonts w:cstheme="minorHAnsi"/>
                                <w:color w:val="808080" w:themeColor="background1" w:themeShade="80"/>
                                <w:sz w:val="24"/>
                                <w:szCs w:val="20"/>
                                <w:shd w:val="clear" w:color="auto" w:fill="FFFFFF"/>
                              </w:rPr>
                              <w:t>If you are looking for your next challenge, this is an exciting opportunity to develop your leadership skills and contribute to the development of an outstanding department that is passionate about providing the highest quality religious, theological, philosophical and ethical education to young people.</w:t>
                            </w:r>
                          </w:p>
                          <w:p w14:paraId="6F9F8455" w14:textId="77777777" w:rsidR="00AB1580" w:rsidRPr="00AB1580" w:rsidRDefault="00AB1580" w:rsidP="00AB1580">
                            <w:pPr>
                              <w:spacing w:after="0" w:line="240" w:lineRule="auto"/>
                              <w:jc w:val="both"/>
                              <w:rPr>
                                <w:rFonts w:cstheme="minorHAnsi"/>
                                <w:color w:val="808080" w:themeColor="background1" w:themeShade="80"/>
                                <w:sz w:val="24"/>
                                <w:szCs w:val="20"/>
                              </w:rPr>
                            </w:pPr>
                          </w:p>
                          <w:p w14:paraId="7744DD7F" w14:textId="77777777" w:rsidR="00CE42F2" w:rsidRPr="00AB1580" w:rsidRDefault="00CE42F2" w:rsidP="00CE42F2">
                            <w:pPr>
                              <w:tabs>
                                <w:tab w:val="left" w:pos="1425"/>
                              </w:tabs>
                              <w:jc w:val="both"/>
                              <w:rPr>
                                <w:rFonts w:cstheme="minorHAnsi"/>
                                <w:b/>
                                <w:color w:val="808080" w:themeColor="background1" w:themeShade="80"/>
                                <w:sz w:val="24"/>
                                <w:szCs w:val="24"/>
                                <w:u w:val="single"/>
                              </w:rPr>
                            </w:pPr>
                            <w:r w:rsidRPr="00AB1580">
                              <w:rPr>
                                <w:rFonts w:cstheme="minorHAnsi"/>
                                <w:b/>
                                <w:color w:val="808080" w:themeColor="background1" w:themeShade="80"/>
                                <w:sz w:val="24"/>
                                <w:szCs w:val="24"/>
                                <w:u w:val="single"/>
                              </w:rPr>
                              <w:t>Purpose of the role</w:t>
                            </w:r>
                          </w:p>
                          <w:p w14:paraId="7EB7CBB9" w14:textId="7BDBC85A" w:rsidR="00AB1580" w:rsidRDefault="00147BE3" w:rsidP="00AB1580">
                            <w:pPr>
                              <w:pStyle w:val="Default"/>
                              <w:rPr>
                                <w:rFonts w:asciiTheme="minorHAnsi" w:hAnsiTheme="minorHAnsi" w:cstheme="minorHAnsi"/>
                                <w:bCs/>
                                <w:color w:val="808080" w:themeColor="background1" w:themeShade="80"/>
                              </w:rPr>
                            </w:pPr>
                            <w:r w:rsidRPr="00AB1580">
                              <w:rPr>
                                <w:rFonts w:asciiTheme="minorHAnsi" w:hAnsiTheme="minorHAnsi" w:cstheme="minorHAnsi"/>
                                <w:bCs/>
                                <w:color w:val="808080" w:themeColor="background1" w:themeShade="80"/>
                              </w:rPr>
                              <w:t>To lead and manage curriculum, teaching and learning, attainment and staff d</w:t>
                            </w:r>
                            <w:r w:rsidR="00AB1580">
                              <w:rPr>
                                <w:rFonts w:asciiTheme="minorHAnsi" w:hAnsiTheme="minorHAnsi" w:cstheme="minorHAnsi"/>
                                <w:bCs/>
                                <w:color w:val="808080" w:themeColor="background1" w:themeShade="80"/>
                              </w:rPr>
                              <w:t xml:space="preserve">evelopment in the RE department. </w:t>
                            </w:r>
                          </w:p>
                          <w:p w14:paraId="382696CC" w14:textId="1FDA937A" w:rsidR="00AB1580" w:rsidRPr="00AB1580" w:rsidRDefault="00AB1580" w:rsidP="00AB1580">
                            <w:pPr>
                              <w:rPr>
                                <w:rFonts w:cstheme="minorHAnsi"/>
                                <w:color w:val="808080" w:themeColor="background1" w:themeShade="80"/>
                                <w:sz w:val="24"/>
                                <w:szCs w:val="24"/>
                              </w:rPr>
                            </w:pPr>
                            <w:r w:rsidRPr="00AB1580">
                              <w:rPr>
                                <w:rFonts w:cstheme="minorHAnsi"/>
                                <w:color w:val="808080" w:themeColor="background1" w:themeShade="80"/>
                                <w:sz w:val="24"/>
                                <w:szCs w:val="24"/>
                              </w:rPr>
                              <w:t>Teaching at St Patrick’s is a hugely stimulating and rewarding experience. All teachers are expected to participate fully both in the life of their academic department and the wider life of the School, including providing an extra-curricular activity and furthering their professional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C16F9" id="_x0000_s1028" type="#_x0000_t202" style="position:absolute;margin-left:-40.2pt;margin-top:30.7pt;width:231pt;height:440.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" stroked="f">
                <v:textbox>
                  <w:txbxContent>
                    <w:p w14:paraId="145942E0" w14:textId="4A20E19A" w:rsidR="00147BE3" w:rsidRPr="001A4516" w:rsidRDefault="00147BE3" w:rsidP="00D5367F">
                      <w:pPr>
                        <w:spacing w:after="0" w:line="240" w:lineRule="auto"/>
                        <w:jc w:val="both"/>
                        <w:rPr>
                          <w:rFonts w:cstheme="minorHAnsi"/>
                          <w:b/>
                          <w:color w:val="808080" w:themeColor="background1" w:themeShade="80"/>
                          <w:sz w:val="24"/>
                          <w:szCs w:val="20"/>
                          <w:shd w:val="clear" w:color="auto" w:fill="FFFFFF"/>
                        </w:rPr>
                      </w:pPr>
                      <w:r w:rsidRPr="00147BE3">
                        <w:rPr>
                          <w:rFonts w:cstheme="minorHAnsi"/>
                          <w:color w:val="808080" w:themeColor="background1" w:themeShade="80"/>
                          <w:sz w:val="24"/>
                          <w:szCs w:val="20"/>
                          <w:shd w:val="clear" w:color="auto" w:fill="FFFFFF"/>
                        </w:rPr>
                        <w:t>The Governors of St Patrick</w:t>
                      </w:r>
                      <w:r w:rsidR="009D379E">
                        <w:rPr>
                          <w:rFonts w:cstheme="minorHAnsi"/>
                          <w:color w:val="808080" w:themeColor="background1" w:themeShade="80"/>
                          <w:sz w:val="24"/>
                          <w:szCs w:val="20"/>
                          <w:shd w:val="clear" w:color="auto" w:fill="FFFFFF"/>
                        </w:rPr>
                        <w:t>’</w:t>
                      </w:r>
                      <w:r w:rsidRPr="00147BE3">
                        <w:rPr>
                          <w:rFonts w:cstheme="minorHAnsi"/>
                          <w:color w:val="808080" w:themeColor="background1" w:themeShade="80"/>
                          <w:sz w:val="24"/>
                          <w:szCs w:val="20"/>
                          <w:shd w:val="clear" w:color="auto" w:fill="FFFFFF"/>
                        </w:rPr>
                        <w:t>s RC High School are seeking to ap</w:t>
                      </w:r>
                      <w:r w:rsidR="001A4516">
                        <w:rPr>
                          <w:rFonts w:cstheme="minorHAnsi"/>
                          <w:color w:val="808080" w:themeColor="background1" w:themeShade="80"/>
                          <w:sz w:val="24"/>
                          <w:szCs w:val="20"/>
                          <w:shd w:val="clear" w:color="auto" w:fill="FFFFFF"/>
                        </w:rPr>
                        <w:t xml:space="preserve">point an innovative and dynamic Catholic </w:t>
                      </w:r>
                      <w:r w:rsidRPr="00147BE3">
                        <w:rPr>
                          <w:rFonts w:cstheme="minorHAnsi"/>
                          <w:color w:val="808080" w:themeColor="background1" w:themeShade="80"/>
                          <w:sz w:val="24"/>
                          <w:szCs w:val="20"/>
                          <w:shd w:val="clear" w:color="auto" w:fill="FFFFFF"/>
                        </w:rPr>
                        <w:t>Head of RE to join our wonderful school.</w:t>
                      </w:r>
                      <w:r w:rsidR="00AB1580">
                        <w:rPr>
                          <w:rFonts w:cstheme="minorHAnsi"/>
                          <w:color w:val="808080" w:themeColor="background1" w:themeShade="80"/>
                          <w:sz w:val="24"/>
                          <w:szCs w:val="20"/>
                          <w:shd w:val="clear" w:color="auto" w:fill="FFFFFF"/>
                        </w:rPr>
                        <w:t xml:space="preserve"> </w:t>
                      </w:r>
                      <w:r w:rsidR="00AB1580" w:rsidRPr="001A4516">
                        <w:rPr>
                          <w:rFonts w:cstheme="minorHAnsi"/>
                          <w:b/>
                          <w:color w:val="808080" w:themeColor="background1" w:themeShade="80"/>
                          <w:sz w:val="24"/>
                          <w:szCs w:val="20"/>
                          <w:shd w:val="clear" w:color="auto" w:fill="FFFFFF"/>
                        </w:rPr>
                        <w:t xml:space="preserve">It is a requirement of this key role that the </w:t>
                      </w:r>
                      <w:proofErr w:type="spellStart"/>
                      <w:r w:rsidR="00AB1580" w:rsidRPr="001A4516">
                        <w:rPr>
                          <w:rFonts w:cstheme="minorHAnsi"/>
                          <w:b/>
                          <w:color w:val="808080" w:themeColor="background1" w:themeShade="80"/>
                          <w:sz w:val="24"/>
                          <w:szCs w:val="20"/>
                          <w:shd w:val="clear" w:color="auto" w:fill="FFFFFF"/>
                        </w:rPr>
                        <w:t>postholder</w:t>
                      </w:r>
                      <w:proofErr w:type="spellEnd"/>
                      <w:r w:rsidR="00AB1580" w:rsidRPr="001A4516">
                        <w:rPr>
                          <w:rFonts w:cstheme="minorHAnsi"/>
                          <w:b/>
                          <w:color w:val="808080" w:themeColor="background1" w:themeShade="80"/>
                          <w:sz w:val="24"/>
                          <w:szCs w:val="20"/>
                          <w:shd w:val="clear" w:color="auto" w:fill="FFFFFF"/>
                        </w:rPr>
                        <w:t xml:space="preserve"> is a practicing Catholic.</w:t>
                      </w:r>
                    </w:p>
                    <w:p w14:paraId="5D717EB5" w14:textId="77777777" w:rsidR="00147BE3" w:rsidRPr="00147BE3" w:rsidRDefault="00147BE3" w:rsidP="00D5367F">
                      <w:pPr>
                        <w:spacing w:after="0" w:line="240" w:lineRule="auto"/>
                        <w:jc w:val="both"/>
                        <w:rPr>
                          <w:rFonts w:cstheme="minorHAnsi"/>
                          <w:color w:val="808080" w:themeColor="background1" w:themeShade="80"/>
                          <w:sz w:val="24"/>
                          <w:szCs w:val="20"/>
                          <w:shd w:val="clear" w:color="auto" w:fill="FFFFFF"/>
                        </w:rPr>
                      </w:pPr>
                    </w:p>
                    <w:p w14:paraId="07CC7C46" w14:textId="35FABFDE" w:rsidR="00D01544" w:rsidRDefault="00147BE3" w:rsidP="00AB1580">
                      <w:pPr>
                        <w:spacing w:after="0" w:line="240" w:lineRule="auto"/>
                        <w:jc w:val="both"/>
                        <w:rPr>
                          <w:rFonts w:cstheme="minorHAnsi"/>
                          <w:color w:val="808080" w:themeColor="background1" w:themeShade="80"/>
                          <w:sz w:val="24"/>
                          <w:szCs w:val="20"/>
                        </w:rPr>
                      </w:pPr>
                      <w:r w:rsidRPr="00147BE3">
                        <w:rPr>
                          <w:rFonts w:cstheme="minorHAnsi"/>
                          <w:color w:val="808080" w:themeColor="background1" w:themeShade="80"/>
                          <w:sz w:val="24"/>
                          <w:szCs w:val="20"/>
                          <w:shd w:val="clear" w:color="auto" w:fill="FFFFFF"/>
                        </w:rPr>
                        <w:t>If you are looking for your next challenge, this is an exciting opportunity to develop your leadership skills and contribute to the development of an outstanding department that is passionate about providing the highest quality religious, theological, philosophical and ethical education to young people.</w:t>
                      </w:r>
                    </w:p>
                    <w:p w14:paraId="6F9F8455" w14:textId="77777777" w:rsidR="00AB1580" w:rsidRPr="00AB1580" w:rsidRDefault="00AB1580" w:rsidP="00AB1580">
                      <w:pPr>
                        <w:spacing w:after="0" w:line="240" w:lineRule="auto"/>
                        <w:jc w:val="both"/>
                        <w:rPr>
                          <w:rFonts w:cstheme="minorHAnsi"/>
                          <w:color w:val="808080" w:themeColor="background1" w:themeShade="80"/>
                          <w:sz w:val="24"/>
                          <w:szCs w:val="20"/>
                        </w:rPr>
                      </w:pPr>
                    </w:p>
                    <w:p w14:paraId="7744DD7F" w14:textId="77777777" w:rsidR="00CE42F2" w:rsidRPr="00AB1580" w:rsidRDefault="00CE42F2" w:rsidP="00CE42F2">
                      <w:pPr>
                        <w:tabs>
                          <w:tab w:val="left" w:pos="1425"/>
                        </w:tabs>
                        <w:jc w:val="both"/>
                        <w:rPr>
                          <w:rFonts w:cstheme="minorHAnsi"/>
                          <w:b/>
                          <w:color w:val="808080" w:themeColor="background1" w:themeShade="80"/>
                          <w:sz w:val="24"/>
                          <w:szCs w:val="24"/>
                          <w:u w:val="single"/>
                        </w:rPr>
                      </w:pPr>
                      <w:r w:rsidRPr="00AB1580">
                        <w:rPr>
                          <w:rFonts w:cstheme="minorHAnsi"/>
                          <w:b/>
                          <w:color w:val="808080" w:themeColor="background1" w:themeShade="80"/>
                          <w:sz w:val="24"/>
                          <w:szCs w:val="24"/>
                          <w:u w:val="single"/>
                        </w:rPr>
                        <w:t>Purpose of the role</w:t>
                      </w:r>
                    </w:p>
                    <w:p w14:paraId="7EB7CBB9" w14:textId="7BDBC85A" w:rsidR="00AB1580" w:rsidRDefault="00147BE3" w:rsidP="00AB1580">
                      <w:pPr>
                        <w:pStyle w:val="Default"/>
                        <w:rPr>
                          <w:rFonts w:asciiTheme="minorHAnsi" w:hAnsiTheme="minorHAnsi" w:cstheme="minorHAnsi"/>
                          <w:bCs/>
                          <w:color w:val="808080" w:themeColor="background1" w:themeShade="80"/>
                        </w:rPr>
                      </w:pPr>
                      <w:r w:rsidRPr="00AB1580">
                        <w:rPr>
                          <w:rFonts w:asciiTheme="minorHAnsi" w:hAnsiTheme="minorHAnsi" w:cstheme="minorHAnsi"/>
                          <w:bCs/>
                          <w:color w:val="808080" w:themeColor="background1" w:themeShade="80"/>
                        </w:rPr>
                        <w:t>To lead and manage curriculum, teaching and learning, attainment and staff d</w:t>
                      </w:r>
                      <w:r w:rsidR="00AB1580">
                        <w:rPr>
                          <w:rFonts w:asciiTheme="minorHAnsi" w:hAnsiTheme="minorHAnsi" w:cstheme="minorHAnsi"/>
                          <w:bCs/>
                          <w:color w:val="808080" w:themeColor="background1" w:themeShade="80"/>
                        </w:rPr>
                        <w:t xml:space="preserve">evelopment in the RE department. </w:t>
                      </w:r>
                    </w:p>
                    <w:p w14:paraId="382696CC" w14:textId="1FDA937A" w:rsidR="00AB1580" w:rsidRPr="00AB1580" w:rsidRDefault="00AB1580" w:rsidP="00AB1580">
                      <w:pPr>
                        <w:rPr>
                          <w:rFonts w:cstheme="minorHAnsi"/>
                          <w:color w:val="808080" w:themeColor="background1" w:themeShade="80"/>
                          <w:sz w:val="24"/>
                          <w:szCs w:val="24"/>
                        </w:rPr>
                      </w:pPr>
                      <w:r w:rsidRPr="00AB1580">
                        <w:rPr>
                          <w:rFonts w:cstheme="minorHAnsi"/>
                          <w:color w:val="808080" w:themeColor="background1" w:themeShade="80"/>
                          <w:sz w:val="24"/>
                          <w:szCs w:val="24"/>
                        </w:rPr>
                        <w:t>Teaching at St Patrick’s is a hugely stimulating and rewarding experience. All teachers are expected to participate fully both in the life of their academic department and the wider life of the School, including providing an extra-curricular activity and furthering their professional development.</w:t>
                      </w:r>
                    </w:p>
                  </w:txbxContent>
                </v:textbox>
                <w10:wrap type="square" anchorx="margin"/>
              </v:shape>
            </w:pict>
          </mc:Fallback>
        </mc:AlternateContent>
      </w:r>
      <w:r w:rsidR="00D136E7" w:rsidRPr="00996D66">
        <w:rPr>
          <w:b/>
          <w:color w:val="538135" w:themeColor="accent6" w:themeShade="BF"/>
          <w:sz w:val="44"/>
          <w:szCs w:val="44"/>
        </w:rPr>
        <w:t xml:space="preserve">Job </w:t>
      </w:r>
      <w:r w:rsidR="00996D66">
        <w:rPr>
          <w:b/>
          <w:color w:val="538135" w:themeColor="accent6" w:themeShade="BF"/>
          <w:sz w:val="44"/>
          <w:szCs w:val="44"/>
        </w:rPr>
        <w:t xml:space="preserve">Summary </w:t>
      </w:r>
    </w:p>
    <w:p w14:paraId="1F00B5E0" w14:textId="571A7CCE" w:rsidR="00D136E7" w:rsidRDefault="00147BE3">
      <w:pPr>
        <w:rPr>
          <w:rFonts w:ascii="Arial" w:hAnsi="Arial" w:cs="Arial"/>
          <w:color w:val="404040" w:themeColor="text1" w:themeTint="BF"/>
          <w:sz w:val="24"/>
          <w:szCs w:val="24"/>
        </w:rPr>
      </w:pPr>
      <w:r w:rsidRPr="002D0434">
        <w:rPr>
          <w:rFonts w:ascii="Gotham Book" w:hAnsi="Gotham Book"/>
          <w:noProof/>
          <w:sz w:val="20"/>
          <w:lang w:eastAsia="en-GB"/>
        </w:rPr>
        <mc:AlternateContent>
          <mc:Choice Requires="wps">
            <w:drawing>
              <wp:anchor distT="45720" distB="45720" distL="114300" distR="114300" simplePos="0" relativeHeight="251712512" behindDoc="0" locked="0" layoutInCell="1" allowOverlap="1" wp14:anchorId="491B5C6F" wp14:editId="04F7E8A0">
                <wp:simplePos x="0" y="0"/>
                <wp:positionH relativeFrom="page">
                  <wp:posOffset>3933825</wp:posOffset>
                </wp:positionH>
                <wp:positionV relativeFrom="paragraph">
                  <wp:posOffset>137795</wp:posOffset>
                </wp:positionV>
                <wp:extent cx="3105150" cy="485775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857750"/>
                        </a:xfrm>
                        <a:prstGeom prst="rect">
                          <a:avLst/>
                        </a:prstGeom>
                        <a:solidFill>
                          <a:srgbClr val="FFFFFF"/>
                        </a:solidFill>
                        <a:ln w="9525">
                          <a:noFill/>
                          <a:miter lim="800000"/>
                          <a:headEnd/>
                          <a:tailEnd/>
                        </a:ln>
                      </wps:spPr>
                      <wps:txbx>
                        <w:txbxContent>
                          <w:p w14:paraId="0B121ED6" w14:textId="298A18AB" w:rsidR="00D01544" w:rsidRPr="009D379E" w:rsidRDefault="00D01544" w:rsidP="009D379E">
                            <w:pPr>
                              <w:spacing w:after="0" w:line="240" w:lineRule="auto"/>
                              <w:rPr>
                                <w:rFonts w:cstheme="minorHAnsi"/>
                                <w:color w:val="7F7F7F" w:themeColor="text1" w:themeTint="80"/>
                                <w:sz w:val="24"/>
                                <w:szCs w:val="24"/>
                              </w:rPr>
                            </w:pPr>
                            <w:r w:rsidRPr="000348CC">
                              <w:rPr>
                                <w:rFonts w:cstheme="minorHAnsi"/>
                                <w:color w:val="7F7F7F" w:themeColor="text1" w:themeTint="80"/>
                                <w:sz w:val="24"/>
                                <w:szCs w:val="24"/>
                              </w:rPr>
                              <w:t xml:space="preserve">To arrange an informal visit, please contact </w:t>
                            </w:r>
                            <w:r w:rsidR="009D379E">
                              <w:rPr>
                                <w:rFonts w:cstheme="minorHAnsi"/>
                                <w:b/>
                                <w:color w:val="7F7F7F" w:themeColor="text1" w:themeTint="80"/>
                                <w:sz w:val="24"/>
                                <w:szCs w:val="24"/>
                              </w:rPr>
                              <w:t xml:space="preserve">Cathryn </w:t>
                            </w:r>
                            <w:r w:rsidR="009D379E" w:rsidRPr="009D379E">
                              <w:rPr>
                                <w:rFonts w:cstheme="minorHAnsi"/>
                                <w:b/>
                                <w:color w:val="7F7F7F" w:themeColor="text1" w:themeTint="80"/>
                                <w:sz w:val="24"/>
                                <w:szCs w:val="24"/>
                              </w:rPr>
                              <w:t>Taylor</w:t>
                            </w:r>
                            <w:r w:rsidR="00AF5323" w:rsidRPr="009D379E">
                              <w:rPr>
                                <w:rFonts w:cstheme="minorHAnsi"/>
                                <w:b/>
                                <w:color w:val="7F7F7F" w:themeColor="text1" w:themeTint="80"/>
                                <w:sz w:val="24"/>
                                <w:szCs w:val="24"/>
                              </w:rPr>
                              <w:t xml:space="preserve">, HR </w:t>
                            </w:r>
                            <w:r w:rsidR="00CE42F2" w:rsidRPr="009D379E">
                              <w:rPr>
                                <w:rFonts w:cstheme="minorHAnsi"/>
                                <w:b/>
                                <w:color w:val="7F7F7F" w:themeColor="text1" w:themeTint="80"/>
                                <w:sz w:val="24"/>
                                <w:szCs w:val="24"/>
                              </w:rPr>
                              <w:t>Assistant</w:t>
                            </w:r>
                            <w:r w:rsidRPr="009D379E">
                              <w:rPr>
                                <w:rFonts w:cstheme="minorHAnsi"/>
                                <w:color w:val="7F7F7F" w:themeColor="text1" w:themeTint="80"/>
                                <w:sz w:val="24"/>
                                <w:szCs w:val="24"/>
                              </w:rPr>
                              <w:t xml:space="preserve">, on </w:t>
                            </w:r>
                            <w:r w:rsidRPr="009D379E">
                              <w:rPr>
                                <w:rFonts w:cstheme="minorHAnsi"/>
                                <w:b/>
                                <w:color w:val="7F7F7F" w:themeColor="text1" w:themeTint="80"/>
                                <w:sz w:val="24"/>
                                <w:szCs w:val="24"/>
                              </w:rPr>
                              <w:t xml:space="preserve">0161 </w:t>
                            </w:r>
                            <w:r w:rsidR="00906EDD" w:rsidRPr="009D379E">
                              <w:rPr>
                                <w:rFonts w:cstheme="minorHAnsi"/>
                                <w:b/>
                                <w:color w:val="7F7F7F" w:themeColor="text1" w:themeTint="80"/>
                                <w:sz w:val="24"/>
                                <w:szCs w:val="24"/>
                              </w:rPr>
                              <w:t xml:space="preserve">921 </w:t>
                            </w:r>
                            <w:r w:rsidR="00AF5323" w:rsidRPr="009D379E">
                              <w:rPr>
                                <w:rFonts w:cstheme="minorHAnsi"/>
                                <w:b/>
                                <w:color w:val="7F7F7F" w:themeColor="text1" w:themeTint="80"/>
                                <w:sz w:val="24"/>
                                <w:szCs w:val="24"/>
                              </w:rPr>
                              <w:t>2340</w:t>
                            </w:r>
                            <w:r w:rsidRPr="009D379E">
                              <w:rPr>
                                <w:rFonts w:cstheme="minorHAnsi"/>
                                <w:color w:val="7F7F7F" w:themeColor="text1" w:themeTint="80"/>
                                <w:sz w:val="24"/>
                                <w:szCs w:val="24"/>
                              </w:rPr>
                              <w:t xml:space="preserve"> </w:t>
                            </w:r>
                            <w:r w:rsidR="009D379E" w:rsidRPr="009D379E">
                              <w:rPr>
                                <w:rFonts w:cstheme="minorHAnsi"/>
                                <w:color w:val="7F7F7F" w:themeColor="text1" w:themeTint="80"/>
                                <w:sz w:val="24"/>
                                <w:szCs w:val="24"/>
                              </w:rPr>
                              <w:t xml:space="preserve">or </w:t>
                            </w:r>
                            <w:r w:rsidRPr="009D379E">
                              <w:rPr>
                                <w:rFonts w:cstheme="minorHAnsi"/>
                                <w:color w:val="7F7F7F" w:themeColor="text1" w:themeTint="80"/>
                                <w:sz w:val="24"/>
                                <w:szCs w:val="24"/>
                              </w:rPr>
                              <w:t>by email at</w:t>
                            </w:r>
                            <w:r w:rsidR="009D379E" w:rsidRPr="009D379E">
                              <w:rPr>
                                <w:rFonts w:cstheme="minorHAnsi"/>
                                <w:color w:val="7F7F7F" w:themeColor="text1" w:themeTint="80"/>
                                <w:sz w:val="24"/>
                                <w:szCs w:val="24"/>
                              </w:rPr>
                              <w:t xml:space="preserve"> </w:t>
                            </w:r>
                            <w:r w:rsidR="009D379E" w:rsidRPr="009D379E">
                              <w:rPr>
                                <w:rFonts w:cstheme="minorHAnsi"/>
                                <w:b/>
                                <w:bCs/>
                                <w:color w:val="1155CC"/>
                                <w:sz w:val="24"/>
                                <w:szCs w:val="24"/>
                                <w:u w:val="single"/>
                                <w:shd w:val="clear" w:color="auto" w:fill="FFFFFF"/>
                              </w:rPr>
                              <w:t>cathryn.taylor</w:t>
                            </w:r>
                            <w:hyperlink r:id="rId11" w:history="1">
                              <w:r w:rsidR="009D379E" w:rsidRPr="009D379E">
                                <w:rPr>
                                  <w:rStyle w:val="Hyperlink"/>
                                  <w:rFonts w:cstheme="minorHAnsi"/>
                                  <w:b/>
                                  <w:bCs/>
                                  <w:color w:val="1155CC"/>
                                  <w:sz w:val="24"/>
                                  <w:szCs w:val="24"/>
                                  <w:bdr w:val="none" w:sz="0" w:space="0" w:color="auto" w:frame="1"/>
                                  <w:shd w:val="clear" w:color="auto" w:fill="FFFFFF"/>
                                </w:rPr>
                                <w:t>@salford.gov.uk</w:t>
                              </w:r>
                            </w:hyperlink>
                            <w:r w:rsidR="00AF5323" w:rsidRPr="009D379E">
                              <w:rPr>
                                <w:rFonts w:cstheme="minorHAnsi"/>
                                <w:color w:val="7F7F7F" w:themeColor="text1" w:themeTint="80"/>
                                <w:sz w:val="24"/>
                                <w:szCs w:val="24"/>
                              </w:rPr>
                              <w:t>.</w:t>
                            </w:r>
                          </w:p>
                          <w:p w14:paraId="4C2628BF" w14:textId="77777777" w:rsidR="00906EDD" w:rsidRPr="009D379E" w:rsidRDefault="00906EDD" w:rsidP="009D379E">
                            <w:pPr>
                              <w:spacing w:after="0" w:line="240" w:lineRule="auto"/>
                              <w:rPr>
                                <w:rFonts w:cstheme="minorHAnsi"/>
                                <w:color w:val="7F7F7F" w:themeColor="text1" w:themeTint="80"/>
                                <w:sz w:val="24"/>
                                <w:szCs w:val="24"/>
                              </w:rPr>
                            </w:pPr>
                          </w:p>
                          <w:p w14:paraId="67BAC3C4" w14:textId="5910EF20" w:rsidR="00D01544" w:rsidRPr="00E1254C" w:rsidRDefault="00D01544" w:rsidP="009D379E">
                            <w:pPr>
                              <w:spacing w:after="0" w:line="240" w:lineRule="auto"/>
                              <w:rPr>
                                <w:rFonts w:eastAsia="Times New Roman" w:cstheme="minorHAnsi"/>
                                <w:b/>
                                <w:color w:val="7F7F7F" w:themeColor="text1" w:themeTint="80"/>
                                <w:sz w:val="24"/>
                                <w:szCs w:val="24"/>
                              </w:rPr>
                            </w:pPr>
                            <w:r w:rsidRPr="00E1254C">
                              <w:rPr>
                                <w:rFonts w:eastAsia="Times New Roman" w:cstheme="minorHAnsi"/>
                                <w:b/>
                                <w:color w:val="7F7F7F" w:themeColor="text1" w:themeTint="80"/>
                                <w:sz w:val="24"/>
                                <w:szCs w:val="24"/>
                              </w:rPr>
                              <w:t>Closing date for applications:</w:t>
                            </w:r>
                            <w:r w:rsidR="00973AEB" w:rsidRPr="00E1254C">
                              <w:rPr>
                                <w:rFonts w:eastAsia="Times New Roman" w:cstheme="minorHAnsi"/>
                                <w:b/>
                                <w:color w:val="7F7F7F" w:themeColor="text1" w:themeTint="80"/>
                                <w:sz w:val="24"/>
                                <w:szCs w:val="24"/>
                              </w:rPr>
                              <w:t xml:space="preserve"> </w:t>
                            </w:r>
                            <w:r w:rsidR="00E1254C" w:rsidRPr="00E1254C">
                              <w:rPr>
                                <w:rFonts w:eastAsia="Times New Roman" w:cstheme="minorHAnsi"/>
                                <w:b/>
                                <w:color w:val="7F7F7F" w:themeColor="text1" w:themeTint="80"/>
                                <w:sz w:val="24"/>
                                <w:szCs w:val="24"/>
                              </w:rPr>
                              <w:t>6</w:t>
                            </w:r>
                            <w:r w:rsidR="009D379E" w:rsidRPr="00E1254C">
                              <w:rPr>
                                <w:rFonts w:eastAsia="Times New Roman" w:cstheme="minorHAnsi"/>
                                <w:b/>
                                <w:color w:val="7F7F7F" w:themeColor="text1" w:themeTint="80"/>
                                <w:sz w:val="24"/>
                                <w:szCs w:val="24"/>
                                <w:vertAlign w:val="superscript"/>
                              </w:rPr>
                              <w:t>th</w:t>
                            </w:r>
                            <w:r w:rsidR="009D379E" w:rsidRPr="00E1254C">
                              <w:rPr>
                                <w:rFonts w:eastAsia="Times New Roman" w:cstheme="minorHAnsi"/>
                                <w:b/>
                                <w:color w:val="7F7F7F" w:themeColor="text1" w:themeTint="80"/>
                                <w:sz w:val="24"/>
                                <w:szCs w:val="24"/>
                              </w:rPr>
                              <w:t xml:space="preserve"> December 2024</w:t>
                            </w:r>
                            <w:r w:rsidR="00E1254C" w:rsidRPr="00E1254C">
                              <w:rPr>
                                <w:rFonts w:eastAsia="Times New Roman" w:cstheme="minorHAnsi"/>
                                <w:b/>
                                <w:color w:val="7F7F7F" w:themeColor="text1" w:themeTint="80"/>
                                <w:sz w:val="24"/>
                                <w:szCs w:val="24"/>
                              </w:rPr>
                              <w:t xml:space="preserve"> at 12 noon.</w:t>
                            </w:r>
                          </w:p>
                          <w:p w14:paraId="79B283DA" w14:textId="77777777" w:rsidR="00E1254C" w:rsidRDefault="00E1254C" w:rsidP="009D379E">
                            <w:pPr>
                              <w:spacing w:after="0" w:line="240" w:lineRule="auto"/>
                              <w:rPr>
                                <w:rFonts w:eastAsia="Times New Roman" w:cstheme="minorHAnsi"/>
                                <w:color w:val="7F7F7F" w:themeColor="text1" w:themeTint="80"/>
                                <w:sz w:val="24"/>
                                <w:szCs w:val="24"/>
                              </w:rPr>
                            </w:pPr>
                          </w:p>
                          <w:p w14:paraId="2A7E8015" w14:textId="1A340783" w:rsidR="00E1254C" w:rsidRPr="00E1254C" w:rsidRDefault="00E1254C" w:rsidP="009D379E">
                            <w:pPr>
                              <w:spacing w:after="0" w:line="240" w:lineRule="auto"/>
                              <w:rPr>
                                <w:rFonts w:eastAsia="Times New Roman" w:cstheme="minorHAnsi"/>
                                <w:b/>
                                <w:color w:val="7F7F7F" w:themeColor="text1" w:themeTint="80"/>
                                <w:sz w:val="24"/>
                                <w:szCs w:val="24"/>
                              </w:rPr>
                            </w:pPr>
                            <w:r w:rsidRPr="00E1254C">
                              <w:rPr>
                                <w:rFonts w:eastAsia="Times New Roman" w:cstheme="minorHAnsi"/>
                                <w:b/>
                                <w:color w:val="7F7F7F" w:themeColor="text1" w:themeTint="80"/>
                                <w:sz w:val="24"/>
                                <w:szCs w:val="24"/>
                              </w:rPr>
                              <w:t>Interviews will be held on 12</w:t>
                            </w:r>
                            <w:r w:rsidRPr="00E1254C">
                              <w:rPr>
                                <w:rFonts w:eastAsia="Times New Roman" w:cstheme="minorHAnsi"/>
                                <w:b/>
                                <w:color w:val="7F7F7F" w:themeColor="text1" w:themeTint="80"/>
                                <w:sz w:val="24"/>
                                <w:szCs w:val="24"/>
                                <w:vertAlign w:val="superscript"/>
                              </w:rPr>
                              <w:t>th</w:t>
                            </w:r>
                            <w:r w:rsidRPr="00E1254C">
                              <w:rPr>
                                <w:rFonts w:eastAsia="Times New Roman" w:cstheme="minorHAnsi"/>
                                <w:b/>
                                <w:color w:val="7F7F7F" w:themeColor="text1" w:themeTint="80"/>
                                <w:sz w:val="24"/>
                                <w:szCs w:val="24"/>
                              </w:rPr>
                              <w:t xml:space="preserve"> December 2024.</w:t>
                            </w:r>
                          </w:p>
                          <w:p w14:paraId="506B3692" w14:textId="77777777" w:rsidR="00D01544" w:rsidRPr="009D379E" w:rsidRDefault="00D01544" w:rsidP="009D379E">
                            <w:pPr>
                              <w:shd w:val="clear" w:color="auto" w:fill="FFFFFF"/>
                              <w:spacing w:after="0" w:line="240" w:lineRule="auto"/>
                              <w:rPr>
                                <w:rFonts w:eastAsia="Times New Roman" w:cstheme="minorHAnsi"/>
                                <w:color w:val="7F7F7F" w:themeColor="text1" w:themeTint="80"/>
                                <w:sz w:val="24"/>
                                <w:szCs w:val="24"/>
                              </w:rPr>
                            </w:pPr>
                          </w:p>
                          <w:p w14:paraId="38938DF8" w14:textId="77777777" w:rsidR="009D379E" w:rsidRDefault="00D01544" w:rsidP="009D379E">
                            <w:pPr>
                              <w:shd w:val="clear" w:color="auto" w:fill="FFFFFF"/>
                              <w:spacing w:after="0" w:line="240" w:lineRule="auto"/>
                              <w:rPr>
                                <w:rStyle w:val="Hyperlink"/>
                                <w:rFonts w:eastAsia="Times New Roman" w:cstheme="minorHAnsi"/>
                                <w:color w:val="7F7F7F" w:themeColor="text1" w:themeTint="80"/>
                                <w:sz w:val="24"/>
                                <w:szCs w:val="24"/>
                                <w:u w:val="none"/>
                              </w:rPr>
                            </w:pPr>
                            <w:r w:rsidRPr="009D379E">
                              <w:rPr>
                                <w:rFonts w:eastAsia="Times New Roman" w:cstheme="minorHAnsi"/>
                                <w:color w:val="7F7F7F" w:themeColor="text1" w:themeTint="80"/>
                                <w:sz w:val="24"/>
                                <w:szCs w:val="24"/>
                              </w:rPr>
                              <w:t xml:space="preserve">Application packs can be downloaded from the school website </w:t>
                            </w:r>
                            <w:hyperlink r:id="rId12" w:history="1">
                              <w:r w:rsidR="00981F1C" w:rsidRPr="009D379E">
                                <w:rPr>
                                  <w:rStyle w:val="Hyperlink"/>
                                  <w:rFonts w:eastAsia="Times New Roman" w:cstheme="minorHAnsi"/>
                                  <w:sz w:val="24"/>
                                  <w:szCs w:val="24"/>
                                </w:rPr>
                                <w:t>www.stpatricksrchigh.co.uk</w:t>
                              </w:r>
                            </w:hyperlink>
                            <w:r w:rsidRPr="009D379E">
                              <w:rPr>
                                <w:rStyle w:val="Hyperlink"/>
                                <w:rFonts w:eastAsia="Times New Roman" w:cstheme="minorHAnsi"/>
                                <w:color w:val="7F7F7F" w:themeColor="text1" w:themeTint="80"/>
                                <w:sz w:val="24"/>
                                <w:szCs w:val="24"/>
                              </w:rPr>
                              <w:t>.</w:t>
                            </w:r>
                            <w:r w:rsidRPr="009D379E">
                              <w:rPr>
                                <w:rStyle w:val="Hyperlink"/>
                                <w:rFonts w:eastAsia="Times New Roman" w:cstheme="minorHAnsi"/>
                                <w:color w:val="7F7F7F" w:themeColor="text1" w:themeTint="80"/>
                                <w:sz w:val="24"/>
                                <w:szCs w:val="24"/>
                                <w:u w:val="none"/>
                              </w:rPr>
                              <w:t xml:space="preserve"> </w:t>
                            </w:r>
                          </w:p>
                          <w:p w14:paraId="7536A036" w14:textId="77777777" w:rsidR="009D379E" w:rsidRDefault="009D379E" w:rsidP="009D379E">
                            <w:pPr>
                              <w:shd w:val="clear" w:color="auto" w:fill="FFFFFF"/>
                              <w:spacing w:after="0" w:line="240" w:lineRule="auto"/>
                              <w:rPr>
                                <w:rStyle w:val="Hyperlink"/>
                                <w:rFonts w:eastAsia="Times New Roman" w:cstheme="minorHAnsi"/>
                                <w:color w:val="7F7F7F" w:themeColor="text1" w:themeTint="80"/>
                                <w:sz w:val="24"/>
                                <w:szCs w:val="24"/>
                                <w:u w:val="none"/>
                              </w:rPr>
                            </w:pPr>
                          </w:p>
                          <w:p w14:paraId="3C1952E2" w14:textId="0FBA32AC" w:rsidR="00D01544" w:rsidRPr="00AF5323" w:rsidRDefault="00D01544" w:rsidP="009D379E">
                            <w:pPr>
                              <w:shd w:val="clear" w:color="auto" w:fill="FFFFFF"/>
                              <w:spacing w:after="0" w:line="240" w:lineRule="auto"/>
                              <w:rPr>
                                <w:rFonts w:eastAsia="Times New Roman" w:cstheme="minorHAnsi"/>
                                <w:color w:val="7F7F7F" w:themeColor="text1" w:themeTint="80"/>
                                <w:sz w:val="24"/>
                                <w:szCs w:val="24"/>
                              </w:rPr>
                            </w:pPr>
                            <w:r w:rsidRPr="009D379E">
                              <w:rPr>
                                <w:rStyle w:val="Hyperlink"/>
                                <w:rFonts w:eastAsia="Times New Roman" w:cstheme="minorHAnsi"/>
                                <w:color w:val="7F7F7F" w:themeColor="text1" w:themeTint="80"/>
                                <w:sz w:val="24"/>
                                <w:szCs w:val="24"/>
                                <w:u w:val="none"/>
                              </w:rPr>
                              <w:t>Completed applications and supporting documentation should t</w:t>
                            </w:r>
                            <w:r w:rsidR="00981F1C" w:rsidRPr="009D379E">
                              <w:rPr>
                                <w:rStyle w:val="Hyperlink"/>
                                <w:rFonts w:eastAsia="Times New Roman" w:cstheme="minorHAnsi"/>
                                <w:color w:val="7F7F7F" w:themeColor="text1" w:themeTint="80"/>
                                <w:sz w:val="24"/>
                                <w:szCs w:val="24"/>
                                <w:u w:val="none"/>
                              </w:rPr>
                              <w:t xml:space="preserve">hen be submitted by email to </w:t>
                            </w:r>
                            <w:r w:rsidR="009D379E" w:rsidRPr="009D379E">
                              <w:rPr>
                                <w:rFonts w:cstheme="minorHAnsi"/>
                                <w:b/>
                                <w:bCs/>
                                <w:color w:val="1155CC"/>
                                <w:sz w:val="24"/>
                                <w:szCs w:val="24"/>
                                <w:u w:val="single"/>
                                <w:shd w:val="clear" w:color="auto" w:fill="FFFFFF"/>
                              </w:rPr>
                              <w:t>cathryn.taylor</w:t>
                            </w:r>
                            <w:hyperlink r:id="rId13" w:history="1">
                              <w:r w:rsidR="009D379E" w:rsidRPr="009D379E">
                                <w:rPr>
                                  <w:rStyle w:val="Hyperlink"/>
                                  <w:rFonts w:cstheme="minorHAnsi"/>
                                  <w:b/>
                                  <w:bCs/>
                                  <w:color w:val="1155CC"/>
                                  <w:sz w:val="24"/>
                                  <w:szCs w:val="24"/>
                                  <w:bdr w:val="none" w:sz="0" w:space="0" w:color="auto" w:frame="1"/>
                                  <w:shd w:val="clear" w:color="auto" w:fill="FFFFFF"/>
                                </w:rPr>
                                <w:t>@salford.gov.uk</w:t>
                              </w:r>
                            </w:hyperlink>
                            <w:r w:rsidR="009D379E" w:rsidRPr="00AF5323">
                              <w:rPr>
                                <w:rFonts w:cstheme="minorHAnsi"/>
                                <w:color w:val="7F7F7F" w:themeColor="text1" w:themeTint="80"/>
                                <w:sz w:val="24"/>
                                <w:szCs w:val="24"/>
                              </w:rPr>
                              <w:t>.</w:t>
                            </w:r>
                          </w:p>
                          <w:p w14:paraId="328D8BC2" w14:textId="77777777" w:rsidR="00D01544" w:rsidRPr="00AF5323" w:rsidRDefault="00D01544" w:rsidP="009D379E">
                            <w:pPr>
                              <w:spacing w:after="0" w:line="240" w:lineRule="auto"/>
                              <w:rPr>
                                <w:rFonts w:eastAsia="Times New Roman" w:cstheme="minorHAnsi"/>
                                <w:color w:val="7F7F7F" w:themeColor="text1" w:themeTint="80"/>
                                <w:sz w:val="24"/>
                                <w:szCs w:val="24"/>
                              </w:rPr>
                            </w:pPr>
                          </w:p>
                          <w:p w14:paraId="7B375B47" w14:textId="1C876ABA" w:rsidR="00D01544" w:rsidRPr="00AF5323" w:rsidRDefault="00D01544" w:rsidP="009D379E">
                            <w:pPr>
                              <w:spacing w:after="0" w:line="240" w:lineRule="auto"/>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This school is committed to safeguarding and promoting the welfare of children and young people and expects all staff and volunteers to share this commitment.</w:t>
                            </w:r>
                          </w:p>
                          <w:p w14:paraId="12162B61" w14:textId="77777777" w:rsidR="00D01544" w:rsidRPr="00AF5323" w:rsidRDefault="00D01544" w:rsidP="009D379E">
                            <w:pPr>
                              <w:spacing w:after="0" w:line="240" w:lineRule="auto"/>
                              <w:rPr>
                                <w:rFonts w:eastAsia="Times New Roman" w:cstheme="minorHAnsi"/>
                                <w:color w:val="7F7F7F" w:themeColor="text1" w:themeTint="80"/>
                                <w:sz w:val="24"/>
                                <w:szCs w:val="24"/>
                              </w:rPr>
                            </w:pPr>
                          </w:p>
                          <w:p w14:paraId="081190CB" w14:textId="453A87DE" w:rsidR="00D01544" w:rsidRPr="000A397A" w:rsidRDefault="00D01544" w:rsidP="009D379E">
                            <w:pPr>
                              <w:spacing w:after="0" w:line="240" w:lineRule="auto"/>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The successful applicant will be required to complete an enhanced DBS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5C6F" id="_x0000_s1029" type="#_x0000_t202" style="position:absolute;margin-left:309.75pt;margin-top:10.85pt;width:244.5pt;height:382.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" stroked="f">
                <v:textbox>
                  <w:txbxContent>
                    <w:p w14:paraId="0B121ED6" w14:textId="298A18AB" w:rsidR="00D01544" w:rsidRPr="009D379E" w:rsidRDefault="00D01544" w:rsidP="009D379E">
                      <w:pPr>
                        <w:spacing w:after="0" w:line="240" w:lineRule="auto"/>
                        <w:rPr>
                          <w:rFonts w:cstheme="minorHAnsi"/>
                          <w:color w:val="7F7F7F" w:themeColor="text1" w:themeTint="80"/>
                          <w:sz w:val="24"/>
                          <w:szCs w:val="24"/>
                        </w:rPr>
                      </w:pPr>
                      <w:r w:rsidRPr="000348CC">
                        <w:rPr>
                          <w:rFonts w:cstheme="minorHAnsi"/>
                          <w:color w:val="7F7F7F" w:themeColor="text1" w:themeTint="80"/>
                          <w:sz w:val="24"/>
                          <w:szCs w:val="24"/>
                        </w:rPr>
                        <w:t xml:space="preserve">To arrange an informal visit, please contact </w:t>
                      </w:r>
                      <w:proofErr w:type="spellStart"/>
                      <w:r w:rsidR="009D379E">
                        <w:rPr>
                          <w:rFonts w:cstheme="minorHAnsi"/>
                          <w:b/>
                          <w:color w:val="7F7F7F" w:themeColor="text1" w:themeTint="80"/>
                          <w:sz w:val="24"/>
                          <w:szCs w:val="24"/>
                        </w:rPr>
                        <w:t>Cathryn</w:t>
                      </w:r>
                      <w:proofErr w:type="spellEnd"/>
                      <w:r w:rsidR="009D379E">
                        <w:rPr>
                          <w:rFonts w:cstheme="minorHAnsi"/>
                          <w:b/>
                          <w:color w:val="7F7F7F" w:themeColor="text1" w:themeTint="80"/>
                          <w:sz w:val="24"/>
                          <w:szCs w:val="24"/>
                        </w:rPr>
                        <w:t xml:space="preserve"> </w:t>
                      </w:r>
                      <w:r w:rsidR="009D379E" w:rsidRPr="009D379E">
                        <w:rPr>
                          <w:rFonts w:cstheme="minorHAnsi"/>
                          <w:b/>
                          <w:color w:val="7F7F7F" w:themeColor="text1" w:themeTint="80"/>
                          <w:sz w:val="24"/>
                          <w:szCs w:val="24"/>
                        </w:rPr>
                        <w:t>Taylor</w:t>
                      </w:r>
                      <w:r w:rsidR="00AF5323" w:rsidRPr="009D379E">
                        <w:rPr>
                          <w:rFonts w:cstheme="minorHAnsi"/>
                          <w:b/>
                          <w:color w:val="7F7F7F" w:themeColor="text1" w:themeTint="80"/>
                          <w:sz w:val="24"/>
                          <w:szCs w:val="24"/>
                        </w:rPr>
                        <w:t xml:space="preserve">, HR </w:t>
                      </w:r>
                      <w:r w:rsidR="00CE42F2" w:rsidRPr="009D379E">
                        <w:rPr>
                          <w:rFonts w:cstheme="minorHAnsi"/>
                          <w:b/>
                          <w:color w:val="7F7F7F" w:themeColor="text1" w:themeTint="80"/>
                          <w:sz w:val="24"/>
                          <w:szCs w:val="24"/>
                        </w:rPr>
                        <w:t>Assistant</w:t>
                      </w:r>
                      <w:r w:rsidRPr="009D379E">
                        <w:rPr>
                          <w:rFonts w:cstheme="minorHAnsi"/>
                          <w:color w:val="7F7F7F" w:themeColor="text1" w:themeTint="80"/>
                          <w:sz w:val="24"/>
                          <w:szCs w:val="24"/>
                        </w:rPr>
                        <w:t xml:space="preserve">, on </w:t>
                      </w:r>
                      <w:r w:rsidRPr="009D379E">
                        <w:rPr>
                          <w:rFonts w:cstheme="minorHAnsi"/>
                          <w:b/>
                          <w:color w:val="7F7F7F" w:themeColor="text1" w:themeTint="80"/>
                          <w:sz w:val="24"/>
                          <w:szCs w:val="24"/>
                        </w:rPr>
                        <w:t xml:space="preserve">0161 </w:t>
                      </w:r>
                      <w:r w:rsidR="00906EDD" w:rsidRPr="009D379E">
                        <w:rPr>
                          <w:rFonts w:cstheme="minorHAnsi"/>
                          <w:b/>
                          <w:color w:val="7F7F7F" w:themeColor="text1" w:themeTint="80"/>
                          <w:sz w:val="24"/>
                          <w:szCs w:val="24"/>
                        </w:rPr>
                        <w:t xml:space="preserve">921 </w:t>
                      </w:r>
                      <w:r w:rsidR="00AF5323" w:rsidRPr="009D379E">
                        <w:rPr>
                          <w:rFonts w:cstheme="minorHAnsi"/>
                          <w:b/>
                          <w:color w:val="7F7F7F" w:themeColor="text1" w:themeTint="80"/>
                          <w:sz w:val="24"/>
                          <w:szCs w:val="24"/>
                        </w:rPr>
                        <w:t>2340</w:t>
                      </w:r>
                      <w:r w:rsidRPr="009D379E">
                        <w:rPr>
                          <w:rFonts w:cstheme="minorHAnsi"/>
                          <w:color w:val="7F7F7F" w:themeColor="text1" w:themeTint="80"/>
                          <w:sz w:val="24"/>
                          <w:szCs w:val="24"/>
                        </w:rPr>
                        <w:t xml:space="preserve"> </w:t>
                      </w:r>
                      <w:r w:rsidR="009D379E" w:rsidRPr="009D379E">
                        <w:rPr>
                          <w:rFonts w:cstheme="minorHAnsi"/>
                          <w:color w:val="7F7F7F" w:themeColor="text1" w:themeTint="80"/>
                          <w:sz w:val="24"/>
                          <w:szCs w:val="24"/>
                        </w:rPr>
                        <w:t xml:space="preserve">or </w:t>
                      </w:r>
                      <w:r w:rsidRPr="009D379E">
                        <w:rPr>
                          <w:rFonts w:cstheme="minorHAnsi"/>
                          <w:color w:val="7F7F7F" w:themeColor="text1" w:themeTint="80"/>
                          <w:sz w:val="24"/>
                          <w:szCs w:val="24"/>
                        </w:rPr>
                        <w:t>by email at</w:t>
                      </w:r>
                      <w:r w:rsidR="009D379E" w:rsidRPr="009D379E">
                        <w:rPr>
                          <w:rFonts w:cstheme="minorHAnsi"/>
                          <w:color w:val="7F7F7F" w:themeColor="text1" w:themeTint="80"/>
                          <w:sz w:val="24"/>
                          <w:szCs w:val="24"/>
                        </w:rPr>
                        <w:t xml:space="preserve"> </w:t>
                      </w:r>
                      <w:r w:rsidR="009D379E" w:rsidRPr="009D379E">
                        <w:rPr>
                          <w:rFonts w:cstheme="minorHAnsi"/>
                          <w:b/>
                          <w:bCs/>
                          <w:color w:val="1155CC"/>
                          <w:sz w:val="24"/>
                          <w:szCs w:val="24"/>
                          <w:u w:val="single"/>
                          <w:shd w:val="clear" w:color="auto" w:fill="FFFFFF"/>
                        </w:rPr>
                        <w:t>cathryn.taylor</w:t>
                      </w:r>
                      <w:hyperlink r:id="rId14" w:history="1">
                        <w:r w:rsidR="009D379E" w:rsidRPr="009D379E">
                          <w:rPr>
                            <w:rStyle w:val="Hyperlink"/>
                            <w:rFonts w:cstheme="minorHAnsi"/>
                            <w:b/>
                            <w:bCs/>
                            <w:color w:val="1155CC"/>
                            <w:sz w:val="24"/>
                            <w:szCs w:val="24"/>
                            <w:bdr w:val="none" w:sz="0" w:space="0" w:color="auto" w:frame="1"/>
                            <w:shd w:val="clear" w:color="auto" w:fill="FFFFFF"/>
                          </w:rPr>
                          <w:t>@salford.gov.uk</w:t>
                        </w:r>
                      </w:hyperlink>
                      <w:r w:rsidR="00AF5323" w:rsidRPr="009D379E">
                        <w:rPr>
                          <w:rFonts w:cstheme="minorHAnsi"/>
                          <w:color w:val="7F7F7F" w:themeColor="text1" w:themeTint="80"/>
                          <w:sz w:val="24"/>
                          <w:szCs w:val="24"/>
                        </w:rPr>
                        <w:t>.</w:t>
                      </w:r>
                    </w:p>
                    <w:p w14:paraId="4C2628BF" w14:textId="77777777" w:rsidR="00906EDD" w:rsidRPr="009D379E" w:rsidRDefault="00906EDD" w:rsidP="009D379E">
                      <w:pPr>
                        <w:spacing w:after="0" w:line="240" w:lineRule="auto"/>
                        <w:rPr>
                          <w:rFonts w:cstheme="minorHAnsi"/>
                          <w:color w:val="7F7F7F" w:themeColor="text1" w:themeTint="80"/>
                          <w:sz w:val="24"/>
                          <w:szCs w:val="24"/>
                        </w:rPr>
                      </w:pPr>
                    </w:p>
                    <w:p w14:paraId="67BAC3C4" w14:textId="5910EF20" w:rsidR="00D01544" w:rsidRPr="00E1254C" w:rsidRDefault="00D01544" w:rsidP="009D379E">
                      <w:pPr>
                        <w:spacing w:after="0" w:line="240" w:lineRule="auto"/>
                        <w:rPr>
                          <w:rFonts w:eastAsia="Times New Roman" w:cstheme="minorHAnsi"/>
                          <w:b/>
                          <w:color w:val="7F7F7F" w:themeColor="text1" w:themeTint="80"/>
                          <w:sz w:val="24"/>
                          <w:szCs w:val="24"/>
                        </w:rPr>
                      </w:pPr>
                      <w:r w:rsidRPr="00E1254C">
                        <w:rPr>
                          <w:rFonts w:eastAsia="Times New Roman" w:cstheme="minorHAnsi"/>
                          <w:b/>
                          <w:color w:val="7F7F7F" w:themeColor="text1" w:themeTint="80"/>
                          <w:sz w:val="24"/>
                          <w:szCs w:val="24"/>
                        </w:rPr>
                        <w:t>Closing date for applications:</w:t>
                      </w:r>
                      <w:r w:rsidR="00973AEB" w:rsidRPr="00E1254C">
                        <w:rPr>
                          <w:rFonts w:eastAsia="Times New Roman" w:cstheme="minorHAnsi"/>
                          <w:b/>
                          <w:color w:val="7F7F7F" w:themeColor="text1" w:themeTint="80"/>
                          <w:sz w:val="24"/>
                          <w:szCs w:val="24"/>
                        </w:rPr>
                        <w:t xml:space="preserve"> </w:t>
                      </w:r>
                      <w:r w:rsidR="00E1254C" w:rsidRPr="00E1254C">
                        <w:rPr>
                          <w:rFonts w:eastAsia="Times New Roman" w:cstheme="minorHAnsi"/>
                          <w:b/>
                          <w:color w:val="7F7F7F" w:themeColor="text1" w:themeTint="80"/>
                          <w:sz w:val="24"/>
                          <w:szCs w:val="24"/>
                        </w:rPr>
                        <w:t>6</w:t>
                      </w:r>
                      <w:r w:rsidR="009D379E" w:rsidRPr="00E1254C">
                        <w:rPr>
                          <w:rFonts w:eastAsia="Times New Roman" w:cstheme="minorHAnsi"/>
                          <w:b/>
                          <w:color w:val="7F7F7F" w:themeColor="text1" w:themeTint="80"/>
                          <w:sz w:val="24"/>
                          <w:szCs w:val="24"/>
                          <w:vertAlign w:val="superscript"/>
                        </w:rPr>
                        <w:t>th</w:t>
                      </w:r>
                      <w:r w:rsidR="009D379E" w:rsidRPr="00E1254C">
                        <w:rPr>
                          <w:rFonts w:eastAsia="Times New Roman" w:cstheme="minorHAnsi"/>
                          <w:b/>
                          <w:color w:val="7F7F7F" w:themeColor="text1" w:themeTint="80"/>
                          <w:sz w:val="24"/>
                          <w:szCs w:val="24"/>
                        </w:rPr>
                        <w:t xml:space="preserve"> December 2024</w:t>
                      </w:r>
                      <w:r w:rsidR="00E1254C" w:rsidRPr="00E1254C">
                        <w:rPr>
                          <w:rFonts w:eastAsia="Times New Roman" w:cstheme="minorHAnsi"/>
                          <w:b/>
                          <w:color w:val="7F7F7F" w:themeColor="text1" w:themeTint="80"/>
                          <w:sz w:val="24"/>
                          <w:szCs w:val="24"/>
                        </w:rPr>
                        <w:t xml:space="preserve"> at 12 noon.</w:t>
                      </w:r>
                    </w:p>
                    <w:p w14:paraId="79B283DA" w14:textId="77777777" w:rsidR="00E1254C" w:rsidRDefault="00E1254C" w:rsidP="009D379E">
                      <w:pPr>
                        <w:spacing w:after="0" w:line="240" w:lineRule="auto"/>
                        <w:rPr>
                          <w:rFonts w:eastAsia="Times New Roman" w:cstheme="minorHAnsi"/>
                          <w:color w:val="7F7F7F" w:themeColor="text1" w:themeTint="80"/>
                          <w:sz w:val="24"/>
                          <w:szCs w:val="24"/>
                        </w:rPr>
                      </w:pPr>
                    </w:p>
                    <w:p w14:paraId="2A7E8015" w14:textId="1A340783" w:rsidR="00E1254C" w:rsidRPr="00E1254C" w:rsidRDefault="00E1254C" w:rsidP="009D379E">
                      <w:pPr>
                        <w:spacing w:after="0" w:line="240" w:lineRule="auto"/>
                        <w:rPr>
                          <w:rFonts w:eastAsia="Times New Roman" w:cstheme="minorHAnsi"/>
                          <w:b/>
                          <w:color w:val="7F7F7F" w:themeColor="text1" w:themeTint="80"/>
                          <w:sz w:val="24"/>
                          <w:szCs w:val="24"/>
                        </w:rPr>
                      </w:pPr>
                      <w:r w:rsidRPr="00E1254C">
                        <w:rPr>
                          <w:rFonts w:eastAsia="Times New Roman" w:cstheme="minorHAnsi"/>
                          <w:b/>
                          <w:color w:val="7F7F7F" w:themeColor="text1" w:themeTint="80"/>
                          <w:sz w:val="24"/>
                          <w:szCs w:val="24"/>
                        </w:rPr>
                        <w:t>Interviews will be held on 12</w:t>
                      </w:r>
                      <w:r w:rsidRPr="00E1254C">
                        <w:rPr>
                          <w:rFonts w:eastAsia="Times New Roman" w:cstheme="minorHAnsi"/>
                          <w:b/>
                          <w:color w:val="7F7F7F" w:themeColor="text1" w:themeTint="80"/>
                          <w:sz w:val="24"/>
                          <w:szCs w:val="24"/>
                          <w:vertAlign w:val="superscript"/>
                        </w:rPr>
                        <w:t>th</w:t>
                      </w:r>
                      <w:r w:rsidRPr="00E1254C">
                        <w:rPr>
                          <w:rFonts w:eastAsia="Times New Roman" w:cstheme="minorHAnsi"/>
                          <w:b/>
                          <w:color w:val="7F7F7F" w:themeColor="text1" w:themeTint="80"/>
                          <w:sz w:val="24"/>
                          <w:szCs w:val="24"/>
                        </w:rPr>
                        <w:t xml:space="preserve"> December 2024.</w:t>
                      </w:r>
                    </w:p>
                    <w:p w14:paraId="506B3692" w14:textId="77777777" w:rsidR="00D01544" w:rsidRPr="009D379E" w:rsidRDefault="00D01544" w:rsidP="009D379E">
                      <w:pPr>
                        <w:shd w:val="clear" w:color="auto" w:fill="FFFFFF"/>
                        <w:spacing w:after="0" w:line="240" w:lineRule="auto"/>
                        <w:rPr>
                          <w:rFonts w:eastAsia="Times New Roman" w:cstheme="minorHAnsi"/>
                          <w:color w:val="7F7F7F" w:themeColor="text1" w:themeTint="80"/>
                          <w:sz w:val="24"/>
                          <w:szCs w:val="24"/>
                        </w:rPr>
                      </w:pPr>
                    </w:p>
                    <w:p w14:paraId="38938DF8" w14:textId="77777777" w:rsidR="009D379E" w:rsidRDefault="00D01544" w:rsidP="009D379E">
                      <w:pPr>
                        <w:shd w:val="clear" w:color="auto" w:fill="FFFFFF"/>
                        <w:spacing w:after="0" w:line="240" w:lineRule="auto"/>
                        <w:rPr>
                          <w:rStyle w:val="Hyperlink"/>
                          <w:rFonts w:eastAsia="Times New Roman" w:cstheme="minorHAnsi"/>
                          <w:color w:val="7F7F7F" w:themeColor="text1" w:themeTint="80"/>
                          <w:sz w:val="24"/>
                          <w:szCs w:val="24"/>
                          <w:u w:val="none"/>
                        </w:rPr>
                      </w:pPr>
                      <w:r w:rsidRPr="009D379E">
                        <w:rPr>
                          <w:rFonts w:eastAsia="Times New Roman" w:cstheme="minorHAnsi"/>
                          <w:color w:val="7F7F7F" w:themeColor="text1" w:themeTint="80"/>
                          <w:sz w:val="24"/>
                          <w:szCs w:val="24"/>
                        </w:rPr>
                        <w:t xml:space="preserve">Application packs can be downloaded from the school website </w:t>
                      </w:r>
                      <w:hyperlink r:id="rId15" w:history="1">
                        <w:r w:rsidR="00981F1C" w:rsidRPr="009D379E">
                          <w:rPr>
                            <w:rStyle w:val="Hyperlink"/>
                            <w:rFonts w:eastAsia="Times New Roman" w:cstheme="minorHAnsi"/>
                            <w:sz w:val="24"/>
                            <w:szCs w:val="24"/>
                          </w:rPr>
                          <w:t>www.stpatricksrchigh.co.uk</w:t>
                        </w:r>
                      </w:hyperlink>
                      <w:r w:rsidRPr="009D379E">
                        <w:rPr>
                          <w:rStyle w:val="Hyperlink"/>
                          <w:rFonts w:eastAsia="Times New Roman" w:cstheme="minorHAnsi"/>
                          <w:color w:val="7F7F7F" w:themeColor="text1" w:themeTint="80"/>
                          <w:sz w:val="24"/>
                          <w:szCs w:val="24"/>
                        </w:rPr>
                        <w:t>.</w:t>
                      </w:r>
                      <w:r w:rsidRPr="009D379E">
                        <w:rPr>
                          <w:rStyle w:val="Hyperlink"/>
                          <w:rFonts w:eastAsia="Times New Roman" w:cstheme="minorHAnsi"/>
                          <w:color w:val="7F7F7F" w:themeColor="text1" w:themeTint="80"/>
                          <w:sz w:val="24"/>
                          <w:szCs w:val="24"/>
                          <w:u w:val="none"/>
                        </w:rPr>
                        <w:t xml:space="preserve"> </w:t>
                      </w:r>
                    </w:p>
                    <w:p w14:paraId="7536A036" w14:textId="77777777" w:rsidR="009D379E" w:rsidRDefault="009D379E" w:rsidP="009D379E">
                      <w:pPr>
                        <w:shd w:val="clear" w:color="auto" w:fill="FFFFFF"/>
                        <w:spacing w:after="0" w:line="240" w:lineRule="auto"/>
                        <w:rPr>
                          <w:rStyle w:val="Hyperlink"/>
                          <w:rFonts w:eastAsia="Times New Roman" w:cstheme="minorHAnsi"/>
                          <w:color w:val="7F7F7F" w:themeColor="text1" w:themeTint="80"/>
                          <w:sz w:val="24"/>
                          <w:szCs w:val="24"/>
                          <w:u w:val="none"/>
                        </w:rPr>
                      </w:pPr>
                    </w:p>
                    <w:p w14:paraId="3C1952E2" w14:textId="0FBA32AC" w:rsidR="00D01544" w:rsidRPr="00AF5323" w:rsidRDefault="00D01544" w:rsidP="009D379E">
                      <w:pPr>
                        <w:shd w:val="clear" w:color="auto" w:fill="FFFFFF"/>
                        <w:spacing w:after="0" w:line="240" w:lineRule="auto"/>
                        <w:rPr>
                          <w:rFonts w:eastAsia="Times New Roman" w:cstheme="minorHAnsi"/>
                          <w:color w:val="7F7F7F" w:themeColor="text1" w:themeTint="80"/>
                          <w:sz w:val="24"/>
                          <w:szCs w:val="24"/>
                        </w:rPr>
                      </w:pPr>
                      <w:r w:rsidRPr="009D379E">
                        <w:rPr>
                          <w:rStyle w:val="Hyperlink"/>
                          <w:rFonts w:eastAsia="Times New Roman" w:cstheme="minorHAnsi"/>
                          <w:color w:val="7F7F7F" w:themeColor="text1" w:themeTint="80"/>
                          <w:sz w:val="24"/>
                          <w:szCs w:val="24"/>
                          <w:u w:val="none"/>
                        </w:rPr>
                        <w:t>Completed applications and supporting documentation should t</w:t>
                      </w:r>
                      <w:r w:rsidR="00981F1C" w:rsidRPr="009D379E">
                        <w:rPr>
                          <w:rStyle w:val="Hyperlink"/>
                          <w:rFonts w:eastAsia="Times New Roman" w:cstheme="minorHAnsi"/>
                          <w:color w:val="7F7F7F" w:themeColor="text1" w:themeTint="80"/>
                          <w:sz w:val="24"/>
                          <w:szCs w:val="24"/>
                          <w:u w:val="none"/>
                        </w:rPr>
                        <w:t xml:space="preserve">hen be submitted by email to </w:t>
                      </w:r>
                      <w:r w:rsidR="009D379E" w:rsidRPr="009D379E">
                        <w:rPr>
                          <w:rFonts w:cstheme="minorHAnsi"/>
                          <w:b/>
                          <w:bCs/>
                          <w:color w:val="1155CC"/>
                          <w:sz w:val="24"/>
                          <w:szCs w:val="24"/>
                          <w:u w:val="single"/>
                          <w:shd w:val="clear" w:color="auto" w:fill="FFFFFF"/>
                        </w:rPr>
                        <w:t>cathryn.taylor</w:t>
                      </w:r>
                      <w:hyperlink r:id="rId16" w:history="1">
                        <w:r w:rsidR="009D379E" w:rsidRPr="009D379E">
                          <w:rPr>
                            <w:rStyle w:val="Hyperlink"/>
                            <w:rFonts w:cstheme="minorHAnsi"/>
                            <w:b/>
                            <w:bCs/>
                            <w:color w:val="1155CC"/>
                            <w:sz w:val="24"/>
                            <w:szCs w:val="24"/>
                            <w:bdr w:val="none" w:sz="0" w:space="0" w:color="auto" w:frame="1"/>
                            <w:shd w:val="clear" w:color="auto" w:fill="FFFFFF"/>
                          </w:rPr>
                          <w:t>@salford.gov.uk</w:t>
                        </w:r>
                      </w:hyperlink>
                      <w:r w:rsidR="009D379E" w:rsidRPr="00AF5323">
                        <w:rPr>
                          <w:rFonts w:cstheme="minorHAnsi"/>
                          <w:color w:val="7F7F7F" w:themeColor="text1" w:themeTint="80"/>
                          <w:sz w:val="24"/>
                          <w:szCs w:val="24"/>
                        </w:rPr>
                        <w:t>.</w:t>
                      </w:r>
                    </w:p>
                    <w:p w14:paraId="328D8BC2" w14:textId="77777777" w:rsidR="00D01544" w:rsidRPr="00AF5323" w:rsidRDefault="00D01544" w:rsidP="009D379E">
                      <w:pPr>
                        <w:spacing w:after="0" w:line="240" w:lineRule="auto"/>
                        <w:rPr>
                          <w:rFonts w:eastAsia="Times New Roman" w:cstheme="minorHAnsi"/>
                          <w:color w:val="7F7F7F" w:themeColor="text1" w:themeTint="80"/>
                          <w:sz w:val="24"/>
                          <w:szCs w:val="24"/>
                        </w:rPr>
                      </w:pPr>
                    </w:p>
                    <w:p w14:paraId="7B375B47" w14:textId="1C876ABA" w:rsidR="00D01544" w:rsidRPr="00AF5323" w:rsidRDefault="00D01544" w:rsidP="009D379E">
                      <w:pPr>
                        <w:spacing w:after="0" w:line="240" w:lineRule="auto"/>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This school is committed to safeguarding and promoting the welfare of children and young people and expects all staff and volunteers to share this commitment.</w:t>
                      </w:r>
                    </w:p>
                    <w:p w14:paraId="12162B61" w14:textId="77777777" w:rsidR="00D01544" w:rsidRPr="00AF5323" w:rsidRDefault="00D01544" w:rsidP="009D379E">
                      <w:pPr>
                        <w:spacing w:after="0" w:line="240" w:lineRule="auto"/>
                        <w:rPr>
                          <w:rFonts w:eastAsia="Times New Roman" w:cstheme="minorHAnsi"/>
                          <w:color w:val="7F7F7F" w:themeColor="text1" w:themeTint="80"/>
                          <w:sz w:val="24"/>
                          <w:szCs w:val="24"/>
                        </w:rPr>
                      </w:pPr>
                    </w:p>
                    <w:p w14:paraId="081190CB" w14:textId="453A87DE" w:rsidR="00D01544" w:rsidRPr="000A397A" w:rsidRDefault="00D01544" w:rsidP="009D379E">
                      <w:pPr>
                        <w:spacing w:after="0" w:line="240" w:lineRule="auto"/>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The successful applicant will be required to complete an enhanced DBS check.</w:t>
                      </w:r>
                    </w:p>
                  </w:txbxContent>
                </v:textbox>
                <w10:wrap type="square" anchorx="page"/>
              </v:shape>
            </w:pict>
          </mc:Fallback>
        </mc:AlternateContent>
      </w:r>
    </w:p>
    <w:p w14:paraId="0E6423DD" w14:textId="05BC2B20" w:rsidR="00A753EE" w:rsidRPr="000348CC" w:rsidRDefault="00A753EE" w:rsidP="000348CC">
      <w:pPr>
        <w:widowControl w:val="0"/>
        <w:spacing w:after="0" w:line="240" w:lineRule="auto"/>
        <w:ind w:left="-284" w:right="-755"/>
        <w:jc w:val="center"/>
        <w:rPr>
          <w:rFonts w:ascii="Arial" w:hAnsi="Arial" w:cs="Arial"/>
          <w:color w:val="404040" w:themeColor="text1" w:themeTint="BF"/>
          <w:sz w:val="24"/>
          <w:szCs w:val="24"/>
        </w:rPr>
      </w:pPr>
    </w:p>
    <w:p w14:paraId="7BD91416" w14:textId="236E3CAD" w:rsidR="006515B5" w:rsidRDefault="006515B5" w:rsidP="006515B5">
      <w:pPr>
        <w:widowControl w:val="0"/>
        <w:spacing w:after="0" w:line="240" w:lineRule="auto"/>
        <w:ind w:left="-284" w:right="-755"/>
        <w:jc w:val="center"/>
        <w:rPr>
          <w:rFonts w:ascii="Century Gothic" w:hAnsi="Century Gothic"/>
          <w:color w:val="404040" w:themeColor="text1" w:themeTint="BF"/>
          <w:sz w:val="24"/>
          <w:szCs w:val="24"/>
        </w:rPr>
      </w:pPr>
    </w:p>
    <w:p w14:paraId="22956EF0" w14:textId="44BDB2CB" w:rsidR="00AF5323" w:rsidRDefault="00C32E57" w:rsidP="00AF5323">
      <w:pPr>
        <w:widowControl w:val="0"/>
        <w:spacing w:after="0" w:line="240" w:lineRule="auto"/>
        <w:ind w:left="-284" w:right="-755"/>
        <w:jc w:val="center"/>
        <w:rPr>
          <w:noProof/>
        </w:rPr>
      </w:pPr>
      <w:r>
        <w:rPr>
          <w:noProof/>
        </w:rPr>
        <w:t xml:space="preserve">                      </w:t>
      </w:r>
      <w:r w:rsidR="00AF5323">
        <w:rPr>
          <w:noProof/>
        </w:rPr>
        <w:t xml:space="preserve">                             </w:t>
      </w:r>
    </w:p>
    <w:p w14:paraId="4AFDBB81" w14:textId="103C0AC5" w:rsidR="00AF5323" w:rsidRDefault="00AF5323" w:rsidP="00492399">
      <w:pPr>
        <w:widowControl w:val="0"/>
        <w:spacing w:after="0" w:line="240" w:lineRule="auto"/>
        <w:ind w:right="-755"/>
        <w:rPr>
          <w:noProof/>
        </w:rPr>
      </w:pPr>
    </w:p>
    <w:p w14:paraId="3D6081B4" w14:textId="244BE09F" w:rsidR="00AF5323" w:rsidRPr="00AF5323" w:rsidRDefault="00AF5323" w:rsidP="00AF5323">
      <w:pPr>
        <w:widowControl w:val="0"/>
        <w:spacing w:after="0" w:line="240" w:lineRule="auto"/>
        <w:ind w:left="-284" w:right="-755"/>
        <w:rPr>
          <w:noProof/>
        </w:rPr>
      </w:pPr>
    </w:p>
    <w:p w14:paraId="50C94CDF" w14:textId="77777777" w:rsidR="000A397A" w:rsidRDefault="000A397A" w:rsidP="00996D66">
      <w:pPr>
        <w:spacing w:line="240" w:lineRule="auto"/>
        <w:jc w:val="center"/>
        <w:rPr>
          <w:b/>
          <w:color w:val="538135" w:themeColor="accent6" w:themeShade="BF"/>
          <w:sz w:val="44"/>
          <w:szCs w:val="44"/>
        </w:rPr>
      </w:pPr>
    </w:p>
    <w:p w14:paraId="194B10B7" w14:textId="77777777" w:rsidR="000A397A" w:rsidRDefault="000A397A" w:rsidP="00996D66">
      <w:pPr>
        <w:spacing w:line="240" w:lineRule="auto"/>
        <w:jc w:val="center"/>
        <w:rPr>
          <w:b/>
          <w:color w:val="538135" w:themeColor="accent6" w:themeShade="BF"/>
          <w:sz w:val="44"/>
          <w:szCs w:val="44"/>
        </w:rPr>
      </w:pPr>
    </w:p>
    <w:p w14:paraId="237D62EC" w14:textId="77777777" w:rsidR="000A397A" w:rsidRDefault="000A397A" w:rsidP="00996D66">
      <w:pPr>
        <w:spacing w:line="240" w:lineRule="auto"/>
        <w:jc w:val="center"/>
        <w:rPr>
          <w:b/>
          <w:color w:val="538135" w:themeColor="accent6" w:themeShade="BF"/>
          <w:sz w:val="44"/>
          <w:szCs w:val="44"/>
        </w:rPr>
      </w:pPr>
    </w:p>
    <w:p w14:paraId="2AE887C6" w14:textId="77777777" w:rsidR="000A397A" w:rsidRDefault="000A397A" w:rsidP="00996D66">
      <w:pPr>
        <w:spacing w:line="240" w:lineRule="auto"/>
        <w:jc w:val="center"/>
        <w:rPr>
          <w:b/>
          <w:color w:val="538135" w:themeColor="accent6" w:themeShade="BF"/>
          <w:sz w:val="44"/>
          <w:szCs w:val="44"/>
        </w:rPr>
      </w:pPr>
    </w:p>
    <w:p w14:paraId="5C0E0477" w14:textId="77777777" w:rsidR="000A397A" w:rsidRDefault="000A397A" w:rsidP="00996D66">
      <w:pPr>
        <w:spacing w:line="240" w:lineRule="auto"/>
        <w:jc w:val="center"/>
        <w:rPr>
          <w:b/>
          <w:color w:val="538135" w:themeColor="accent6" w:themeShade="BF"/>
          <w:sz w:val="44"/>
          <w:szCs w:val="44"/>
        </w:rPr>
      </w:pPr>
    </w:p>
    <w:p w14:paraId="20AB29A0" w14:textId="77777777" w:rsidR="000A397A" w:rsidRDefault="000A397A" w:rsidP="00996D66">
      <w:pPr>
        <w:spacing w:line="240" w:lineRule="auto"/>
        <w:jc w:val="center"/>
        <w:rPr>
          <w:b/>
          <w:color w:val="538135" w:themeColor="accent6" w:themeShade="BF"/>
          <w:sz w:val="44"/>
          <w:szCs w:val="44"/>
        </w:rPr>
      </w:pPr>
    </w:p>
    <w:p w14:paraId="05FA9688" w14:textId="77777777" w:rsidR="000A397A" w:rsidRDefault="000A397A" w:rsidP="00996D66">
      <w:pPr>
        <w:spacing w:line="240" w:lineRule="auto"/>
        <w:jc w:val="center"/>
        <w:rPr>
          <w:b/>
          <w:color w:val="538135" w:themeColor="accent6" w:themeShade="BF"/>
          <w:sz w:val="44"/>
          <w:szCs w:val="44"/>
        </w:rPr>
      </w:pPr>
    </w:p>
    <w:p w14:paraId="7C832FF1" w14:textId="77777777" w:rsidR="000A397A" w:rsidRDefault="000A397A" w:rsidP="00996D66">
      <w:pPr>
        <w:spacing w:line="240" w:lineRule="auto"/>
        <w:jc w:val="center"/>
        <w:rPr>
          <w:b/>
          <w:color w:val="538135" w:themeColor="accent6" w:themeShade="BF"/>
          <w:sz w:val="44"/>
          <w:szCs w:val="44"/>
        </w:rPr>
      </w:pPr>
    </w:p>
    <w:p w14:paraId="7305393D" w14:textId="77777777" w:rsidR="000A397A" w:rsidRDefault="000A397A" w:rsidP="00996D66">
      <w:pPr>
        <w:spacing w:line="240" w:lineRule="auto"/>
        <w:jc w:val="center"/>
        <w:rPr>
          <w:b/>
          <w:color w:val="538135" w:themeColor="accent6" w:themeShade="BF"/>
          <w:sz w:val="44"/>
          <w:szCs w:val="44"/>
        </w:rPr>
      </w:pPr>
    </w:p>
    <w:p w14:paraId="37D84B76" w14:textId="77777777" w:rsidR="00147BE3" w:rsidRDefault="00147BE3" w:rsidP="000A397A">
      <w:pPr>
        <w:spacing w:line="240" w:lineRule="auto"/>
        <w:rPr>
          <w:b/>
          <w:color w:val="538135" w:themeColor="accent6" w:themeShade="BF"/>
          <w:sz w:val="44"/>
          <w:szCs w:val="44"/>
        </w:rPr>
      </w:pPr>
    </w:p>
    <w:p w14:paraId="09418786" w14:textId="55D3C278" w:rsidR="00A11BC2" w:rsidRPr="00996D66" w:rsidRDefault="00A11BC2" w:rsidP="000A397A">
      <w:pPr>
        <w:spacing w:line="240" w:lineRule="auto"/>
        <w:rPr>
          <w:b/>
          <w:color w:val="538135" w:themeColor="accent6" w:themeShade="BF"/>
          <w:sz w:val="44"/>
          <w:szCs w:val="44"/>
        </w:rPr>
      </w:pPr>
      <w:r w:rsidRPr="00996D66">
        <w:rPr>
          <w:b/>
          <w:color w:val="538135" w:themeColor="accent6" w:themeShade="BF"/>
          <w:sz w:val="44"/>
          <w:szCs w:val="44"/>
        </w:rPr>
        <w:lastRenderedPageBreak/>
        <w:t>Jo</w:t>
      </w:r>
      <w:r w:rsidR="000A397A">
        <w:rPr>
          <w:b/>
          <w:color w:val="538135" w:themeColor="accent6" w:themeShade="BF"/>
          <w:sz w:val="44"/>
          <w:szCs w:val="44"/>
        </w:rPr>
        <w:t xml:space="preserve">b </w:t>
      </w:r>
      <w:r w:rsidRPr="00996D66">
        <w:rPr>
          <w:b/>
          <w:color w:val="538135" w:themeColor="accent6" w:themeShade="BF"/>
          <w:sz w:val="44"/>
          <w:szCs w:val="44"/>
        </w:rPr>
        <w:t>Description</w:t>
      </w:r>
    </w:p>
    <w:p w14:paraId="540DC18C" w14:textId="77777777" w:rsidR="00147BE3" w:rsidRPr="00884053" w:rsidRDefault="00147BE3" w:rsidP="00147BE3">
      <w:pPr>
        <w:spacing w:after="0" w:line="240" w:lineRule="auto"/>
        <w:rPr>
          <w:rFonts w:cstheme="minorHAnsi"/>
          <w:i/>
          <w:sz w:val="24"/>
          <w:szCs w:val="24"/>
        </w:rPr>
      </w:pPr>
      <w:r w:rsidRPr="00884053">
        <w:rPr>
          <w:rFonts w:cstheme="minorHAnsi"/>
          <w:i/>
          <w:sz w:val="24"/>
          <w:szCs w:val="24"/>
        </w:rPr>
        <w:t>A beacon of Catholic excellence</w:t>
      </w:r>
    </w:p>
    <w:p w14:paraId="2EC70226" w14:textId="77777777" w:rsidR="00147BE3" w:rsidRPr="00884053" w:rsidRDefault="00147BE3" w:rsidP="00147BE3">
      <w:pPr>
        <w:spacing w:after="0" w:line="240" w:lineRule="auto"/>
        <w:jc w:val="center"/>
        <w:rPr>
          <w:rFonts w:cstheme="minorHAnsi"/>
          <w:i/>
          <w:sz w:val="24"/>
          <w:szCs w:val="24"/>
        </w:rPr>
      </w:pPr>
    </w:p>
    <w:p w14:paraId="5167B45A" w14:textId="55B8A31A" w:rsidR="00147BE3" w:rsidRPr="00884053" w:rsidRDefault="009D379E" w:rsidP="00147BE3">
      <w:pPr>
        <w:spacing w:after="0" w:line="240" w:lineRule="auto"/>
        <w:rPr>
          <w:rFonts w:cstheme="minorHAnsi"/>
          <w:i/>
          <w:sz w:val="24"/>
          <w:szCs w:val="24"/>
        </w:rPr>
      </w:pPr>
      <w:r>
        <w:rPr>
          <w:rFonts w:cstheme="minorHAnsi"/>
          <w:i/>
          <w:sz w:val="24"/>
          <w:szCs w:val="24"/>
        </w:rPr>
        <w:t xml:space="preserve">St </w:t>
      </w:r>
      <w:r w:rsidR="00147BE3" w:rsidRPr="00884053">
        <w:rPr>
          <w:rFonts w:cstheme="minorHAnsi"/>
          <w:i/>
          <w:sz w:val="24"/>
          <w:szCs w:val="24"/>
        </w:rPr>
        <w:t>Patrick’s is a school which provides a Catholic education for the twenty-first century. Every member of our community is treated as a child of God, created with dignity and designed with a purpose.</w:t>
      </w:r>
    </w:p>
    <w:p w14:paraId="1337F9B9" w14:textId="77777777" w:rsidR="00147BE3" w:rsidRPr="00884053" w:rsidRDefault="00147BE3" w:rsidP="00147BE3">
      <w:pPr>
        <w:spacing w:after="0" w:line="240" w:lineRule="auto"/>
        <w:rPr>
          <w:rFonts w:cstheme="minorHAnsi"/>
          <w:i/>
          <w:sz w:val="24"/>
          <w:szCs w:val="24"/>
        </w:rPr>
      </w:pPr>
    </w:p>
    <w:p w14:paraId="127EC58D" w14:textId="4E407A3F" w:rsidR="00147BE3" w:rsidRPr="00884053" w:rsidRDefault="00147BE3" w:rsidP="00147BE3">
      <w:pPr>
        <w:rPr>
          <w:rFonts w:cstheme="minorHAnsi"/>
          <w:i/>
          <w:sz w:val="24"/>
          <w:szCs w:val="24"/>
        </w:rPr>
      </w:pPr>
      <w:r w:rsidRPr="00884053">
        <w:rPr>
          <w:rFonts w:cstheme="minorHAnsi"/>
          <w:i/>
          <w:sz w:val="24"/>
          <w:szCs w:val="24"/>
        </w:rPr>
        <w:t>The curriculum at St. Patrick’s will enable our pupils to discover</w:t>
      </w:r>
      <w:r w:rsidR="009D379E">
        <w:rPr>
          <w:rFonts w:cstheme="minorHAnsi"/>
          <w:i/>
          <w:sz w:val="24"/>
          <w:szCs w:val="24"/>
        </w:rPr>
        <w:t>…</w:t>
      </w:r>
    </w:p>
    <w:p w14:paraId="246D786F" w14:textId="77777777" w:rsidR="00147BE3" w:rsidRPr="00884053" w:rsidRDefault="00147BE3" w:rsidP="00147BE3">
      <w:pPr>
        <w:pStyle w:val="ListParagraph"/>
        <w:numPr>
          <w:ilvl w:val="0"/>
          <w:numId w:val="32"/>
        </w:numPr>
        <w:rPr>
          <w:rFonts w:cstheme="minorHAnsi"/>
          <w:i/>
          <w:sz w:val="24"/>
          <w:szCs w:val="24"/>
        </w:rPr>
      </w:pPr>
      <w:r w:rsidRPr="00884053">
        <w:rPr>
          <w:rFonts w:cstheme="minorHAnsi"/>
          <w:i/>
          <w:sz w:val="24"/>
          <w:szCs w:val="24"/>
        </w:rPr>
        <w:t>Who they are</w:t>
      </w:r>
    </w:p>
    <w:p w14:paraId="16B1F55F" w14:textId="77777777" w:rsidR="00147BE3" w:rsidRPr="00884053" w:rsidRDefault="00147BE3" w:rsidP="00147BE3">
      <w:pPr>
        <w:pStyle w:val="ListParagraph"/>
        <w:numPr>
          <w:ilvl w:val="0"/>
          <w:numId w:val="32"/>
        </w:numPr>
        <w:rPr>
          <w:rFonts w:cstheme="minorHAnsi"/>
          <w:i/>
          <w:sz w:val="24"/>
          <w:szCs w:val="24"/>
        </w:rPr>
      </w:pPr>
      <w:r w:rsidRPr="00884053">
        <w:rPr>
          <w:rFonts w:cstheme="minorHAnsi"/>
          <w:i/>
          <w:sz w:val="24"/>
          <w:szCs w:val="24"/>
        </w:rPr>
        <w:t>Why they are here</w:t>
      </w:r>
    </w:p>
    <w:p w14:paraId="441EF615" w14:textId="77777777" w:rsidR="00147BE3" w:rsidRPr="00884053" w:rsidRDefault="00147BE3" w:rsidP="00147BE3">
      <w:pPr>
        <w:pStyle w:val="ListParagraph"/>
        <w:numPr>
          <w:ilvl w:val="0"/>
          <w:numId w:val="32"/>
        </w:numPr>
        <w:rPr>
          <w:rFonts w:cstheme="minorHAnsi"/>
          <w:i/>
          <w:sz w:val="24"/>
          <w:szCs w:val="24"/>
        </w:rPr>
      </w:pPr>
      <w:r w:rsidRPr="00884053">
        <w:rPr>
          <w:rFonts w:cstheme="minorHAnsi"/>
          <w:i/>
          <w:sz w:val="24"/>
          <w:szCs w:val="24"/>
        </w:rPr>
        <w:t>Where they are going</w:t>
      </w:r>
    </w:p>
    <w:p w14:paraId="72D362C9" w14:textId="19145220" w:rsidR="00147BE3" w:rsidRPr="00884053" w:rsidRDefault="009D379E" w:rsidP="00147BE3">
      <w:pPr>
        <w:rPr>
          <w:rFonts w:cstheme="minorHAnsi"/>
          <w:i/>
          <w:sz w:val="24"/>
          <w:szCs w:val="24"/>
        </w:rPr>
      </w:pPr>
      <w:r>
        <w:rPr>
          <w:rFonts w:cstheme="minorHAnsi"/>
          <w:i/>
          <w:sz w:val="24"/>
          <w:szCs w:val="24"/>
        </w:rPr>
        <w:t>…</w:t>
      </w:r>
      <w:r w:rsidR="00147BE3" w:rsidRPr="00884053">
        <w:rPr>
          <w:rFonts w:cstheme="minorHAnsi"/>
          <w:i/>
          <w:sz w:val="24"/>
          <w:szCs w:val="24"/>
        </w:rPr>
        <w:t xml:space="preserve">in the light of the Gospel Values of Jesus Christ and the principles of Catholic Social Teaching, as expressed in our mission statement. </w:t>
      </w:r>
    </w:p>
    <w:p w14:paraId="33D9E668" w14:textId="77777777" w:rsidR="00147BE3" w:rsidRPr="00884053" w:rsidRDefault="00147BE3" w:rsidP="00147BE3">
      <w:pPr>
        <w:rPr>
          <w:rFonts w:cstheme="minorHAnsi"/>
          <w:b/>
          <w:sz w:val="24"/>
          <w:szCs w:val="24"/>
        </w:rPr>
      </w:pPr>
      <w:r w:rsidRPr="00884053">
        <w:rPr>
          <w:rFonts w:cstheme="minorHAnsi"/>
          <w:b/>
          <w:sz w:val="24"/>
          <w:szCs w:val="24"/>
        </w:rPr>
        <w:t>MAIN PURPOSE OF THE JOB</w:t>
      </w:r>
    </w:p>
    <w:p w14:paraId="4968ED36" w14:textId="34BCE324" w:rsidR="00147BE3" w:rsidRPr="00884053" w:rsidRDefault="00147BE3" w:rsidP="00147BE3">
      <w:pPr>
        <w:rPr>
          <w:rFonts w:cstheme="minorHAnsi"/>
          <w:sz w:val="24"/>
          <w:szCs w:val="24"/>
        </w:rPr>
      </w:pPr>
      <w:r w:rsidRPr="00884053">
        <w:rPr>
          <w:rFonts w:cstheme="minorHAnsi"/>
          <w:sz w:val="24"/>
          <w:szCs w:val="24"/>
        </w:rPr>
        <w:t>Teaching at St Patrick’s is a hugely stimulating and rewarding experience. All teachers are expected to participate fully both in the life of their academic depart</w:t>
      </w:r>
      <w:r w:rsidR="007B1AF0">
        <w:rPr>
          <w:rFonts w:cstheme="minorHAnsi"/>
          <w:sz w:val="24"/>
          <w:szCs w:val="24"/>
        </w:rPr>
        <w:t>ment and the wider life of the s</w:t>
      </w:r>
      <w:r w:rsidRPr="00884053">
        <w:rPr>
          <w:rFonts w:cstheme="minorHAnsi"/>
          <w:sz w:val="24"/>
          <w:szCs w:val="24"/>
        </w:rPr>
        <w:t>chool, including providing an extra-curricular activity and furthering their professional development.</w:t>
      </w:r>
      <w:r w:rsidR="007B1AF0">
        <w:rPr>
          <w:rFonts w:cstheme="minorHAnsi"/>
          <w:sz w:val="24"/>
          <w:szCs w:val="24"/>
        </w:rPr>
        <w:t xml:space="preserve"> The successful candidate will be expected:</w:t>
      </w:r>
    </w:p>
    <w:p w14:paraId="093D7B89" w14:textId="078D7984" w:rsidR="007B1AF0" w:rsidRDefault="00147BE3" w:rsidP="00147BE3">
      <w:pPr>
        <w:pStyle w:val="ListParagraph"/>
        <w:numPr>
          <w:ilvl w:val="0"/>
          <w:numId w:val="31"/>
        </w:numPr>
        <w:rPr>
          <w:rFonts w:cstheme="minorHAnsi"/>
          <w:sz w:val="24"/>
          <w:szCs w:val="24"/>
        </w:rPr>
      </w:pPr>
      <w:r w:rsidRPr="00884053">
        <w:rPr>
          <w:rFonts w:cstheme="minorHAnsi"/>
          <w:sz w:val="24"/>
          <w:szCs w:val="24"/>
        </w:rPr>
        <w:t>To</w:t>
      </w:r>
      <w:r w:rsidR="007B1AF0">
        <w:rPr>
          <w:rFonts w:cstheme="minorHAnsi"/>
          <w:sz w:val="24"/>
          <w:szCs w:val="24"/>
        </w:rPr>
        <w:t xml:space="preserve"> take an active role in leading the Catholic identity, mission and charism of the school.</w:t>
      </w:r>
    </w:p>
    <w:p w14:paraId="59610AC1" w14:textId="5C97D2EE" w:rsidR="00147BE3" w:rsidRPr="007B1AF0" w:rsidRDefault="007B1AF0" w:rsidP="007B1AF0">
      <w:pPr>
        <w:pStyle w:val="ListParagraph"/>
        <w:numPr>
          <w:ilvl w:val="0"/>
          <w:numId w:val="31"/>
        </w:numPr>
        <w:rPr>
          <w:rFonts w:cstheme="minorHAnsi"/>
          <w:sz w:val="24"/>
          <w:szCs w:val="24"/>
        </w:rPr>
      </w:pPr>
      <w:r>
        <w:rPr>
          <w:rFonts w:cstheme="minorHAnsi"/>
          <w:sz w:val="24"/>
          <w:szCs w:val="24"/>
        </w:rPr>
        <w:t>To support the leadership of the values, aims, objectives and priorities of the school.</w:t>
      </w:r>
    </w:p>
    <w:p w14:paraId="7AE67BA8" w14:textId="2D1F7776" w:rsidR="00147BE3" w:rsidRPr="00884053" w:rsidRDefault="00147BE3" w:rsidP="00147BE3">
      <w:pPr>
        <w:pStyle w:val="ListParagraph"/>
        <w:numPr>
          <w:ilvl w:val="0"/>
          <w:numId w:val="31"/>
        </w:numPr>
        <w:rPr>
          <w:rFonts w:cstheme="minorHAnsi"/>
          <w:sz w:val="24"/>
          <w:szCs w:val="24"/>
        </w:rPr>
      </w:pPr>
      <w:r w:rsidRPr="00884053">
        <w:rPr>
          <w:rFonts w:cstheme="minorHAnsi"/>
          <w:sz w:val="24"/>
          <w:szCs w:val="24"/>
        </w:rPr>
        <w:t>To provide</w:t>
      </w:r>
      <w:r w:rsidR="007B1AF0">
        <w:rPr>
          <w:rFonts w:cstheme="minorHAnsi"/>
          <w:sz w:val="24"/>
          <w:szCs w:val="24"/>
        </w:rPr>
        <w:t xml:space="preserve"> strong and </w:t>
      </w:r>
      <w:r w:rsidRPr="00884053">
        <w:rPr>
          <w:rFonts w:cstheme="minorHAnsi"/>
          <w:sz w:val="24"/>
          <w:szCs w:val="24"/>
        </w:rPr>
        <w:t>professional leadership and management for the RE department.</w:t>
      </w:r>
    </w:p>
    <w:p w14:paraId="7722CB4C" w14:textId="5E88A8C3" w:rsidR="00147BE3" w:rsidRPr="00884053" w:rsidRDefault="007B1AF0" w:rsidP="00147BE3">
      <w:pPr>
        <w:pStyle w:val="ListParagraph"/>
        <w:numPr>
          <w:ilvl w:val="0"/>
          <w:numId w:val="31"/>
        </w:numPr>
        <w:rPr>
          <w:rFonts w:cstheme="minorHAnsi"/>
          <w:sz w:val="24"/>
          <w:szCs w:val="24"/>
        </w:rPr>
      </w:pPr>
      <w:r>
        <w:rPr>
          <w:rFonts w:cstheme="minorHAnsi"/>
          <w:sz w:val="24"/>
          <w:szCs w:val="24"/>
        </w:rPr>
        <w:t>To provide a high-</w:t>
      </w:r>
      <w:r w:rsidR="00147BE3" w:rsidRPr="00884053">
        <w:rPr>
          <w:rFonts w:cstheme="minorHAnsi"/>
          <w:sz w:val="24"/>
          <w:szCs w:val="24"/>
        </w:rPr>
        <w:t>quality educational experience for all students to raise the levels of attainment</w:t>
      </w:r>
      <w:r>
        <w:rPr>
          <w:rFonts w:cstheme="minorHAnsi"/>
          <w:sz w:val="24"/>
          <w:szCs w:val="24"/>
        </w:rPr>
        <w:t>, progress</w:t>
      </w:r>
      <w:r w:rsidR="00147BE3" w:rsidRPr="00884053">
        <w:rPr>
          <w:rFonts w:cstheme="minorHAnsi"/>
          <w:sz w:val="24"/>
          <w:szCs w:val="24"/>
        </w:rPr>
        <w:t xml:space="preserve"> and</w:t>
      </w:r>
      <w:r>
        <w:rPr>
          <w:rFonts w:cstheme="minorHAnsi"/>
          <w:sz w:val="24"/>
          <w:szCs w:val="24"/>
        </w:rPr>
        <w:t xml:space="preserve"> holistic </w:t>
      </w:r>
      <w:r w:rsidR="00147BE3" w:rsidRPr="00884053">
        <w:rPr>
          <w:rFonts w:cstheme="minorHAnsi"/>
          <w:sz w:val="24"/>
          <w:szCs w:val="24"/>
        </w:rPr>
        <w:t>achievement.</w:t>
      </w:r>
    </w:p>
    <w:p w14:paraId="0CDE18C6" w14:textId="40056D5B" w:rsidR="00147BE3" w:rsidRPr="00884053" w:rsidRDefault="00147BE3" w:rsidP="00147BE3">
      <w:pPr>
        <w:pStyle w:val="ListParagraph"/>
        <w:numPr>
          <w:ilvl w:val="0"/>
          <w:numId w:val="31"/>
        </w:numPr>
        <w:rPr>
          <w:rFonts w:cstheme="minorHAnsi"/>
          <w:sz w:val="24"/>
          <w:szCs w:val="24"/>
        </w:rPr>
      </w:pPr>
      <w:r w:rsidRPr="00884053">
        <w:rPr>
          <w:rFonts w:cstheme="minorHAnsi"/>
          <w:sz w:val="24"/>
          <w:szCs w:val="24"/>
        </w:rPr>
        <w:t xml:space="preserve">To </w:t>
      </w:r>
      <w:r w:rsidR="007B1AF0">
        <w:rPr>
          <w:rFonts w:cstheme="minorHAnsi"/>
          <w:sz w:val="24"/>
          <w:szCs w:val="24"/>
        </w:rPr>
        <w:t xml:space="preserve">support the </w:t>
      </w:r>
      <w:r w:rsidRPr="00884053">
        <w:rPr>
          <w:rFonts w:cstheme="minorHAnsi"/>
          <w:sz w:val="24"/>
          <w:szCs w:val="24"/>
        </w:rPr>
        <w:t>SLT member appointed to lead</w:t>
      </w:r>
      <w:r w:rsidR="007B1AF0">
        <w:rPr>
          <w:rFonts w:cstheme="minorHAnsi"/>
          <w:sz w:val="24"/>
          <w:szCs w:val="24"/>
        </w:rPr>
        <w:t xml:space="preserve"> the Catholic life of school.</w:t>
      </w:r>
    </w:p>
    <w:p w14:paraId="3F6928A4" w14:textId="12227EA1" w:rsidR="00147BE3" w:rsidRPr="00884053" w:rsidRDefault="00147BE3" w:rsidP="00147BE3">
      <w:pPr>
        <w:pStyle w:val="ListParagraph"/>
        <w:numPr>
          <w:ilvl w:val="0"/>
          <w:numId w:val="31"/>
        </w:numPr>
        <w:rPr>
          <w:rFonts w:cstheme="minorHAnsi"/>
          <w:sz w:val="24"/>
          <w:szCs w:val="24"/>
        </w:rPr>
      </w:pPr>
      <w:r w:rsidRPr="00884053">
        <w:rPr>
          <w:rFonts w:cstheme="minorHAnsi"/>
          <w:sz w:val="24"/>
          <w:szCs w:val="24"/>
        </w:rPr>
        <w:t>To organise</w:t>
      </w:r>
      <w:r w:rsidR="007B1AF0">
        <w:rPr>
          <w:rFonts w:cstheme="minorHAnsi"/>
          <w:sz w:val="24"/>
          <w:szCs w:val="24"/>
        </w:rPr>
        <w:t xml:space="preserve"> prayer, </w:t>
      </w:r>
      <w:r w:rsidRPr="00884053">
        <w:rPr>
          <w:rFonts w:cstheme="minorHAnsi"/>
          <w:sz w:val="24"/>
          <w:szCs w:val="24"/>
        </w:rPr>
        <w:t xml:space="preserve">liturgy, </w:t>
      </w:r>
      <w:r w:rsidR="007B1AF0">
        <w:rPr>
          <w:rFonts w:cstheme="minorHAnsi"/>
          <w:sz w:val="24"/>
          <w:szCs w:val="24"/>
        </w:rPr>
        <w:t xml:space="preserve">collective </w:t>
      </w:r>
      <w:r w:rsidRPr="00884053">
        <w:rPr>
          <w:rFonts w:cstheme="minorHAnsi"/>
          <w:sz w:val="24"/>
          <w:szCs w:val="24"/>
        </w:rPr>
        <w:t xml:space="preserve">worship and spiritual enrichment in conjunction with the person(s) in charge of </w:t>
      </w:r>
      <w:r w:rsidR="007B1AF0">
        <w:rPr>
          <w:rFonts w:cstheme="minorHAnsi"/>
          <w:sz w:val="24"/>
          <w:szCs w:val="24"/>
        </w:rPr>
        <w:t xml:space="preserve">chaplaincy </w:t>
      </w:r>
      <w:r w:rsidRPr="00884053">
        <w:rPr>
          <w:rFonts w:cstheme="minorHAnsi"/>
          <w:sz w:val="24"/>
          <w:szCs w:val="24"/>
        </w:rPr>
        <w:t xml:space="preserve">in the school. </w:t>
      </w:r>
    </w:p>
    <w:p w14:paraId="4048E4B5" w14:textId="329CF12A" w:rsidR="00147BE3" w:rsidRPr="00884053" w:rsidRDefault="00147BE3" w:rsidP="00147BE3">
      <w:pPr>
        <w:pStyle w:val="ListParagraph"/>
        <w:numPr>
          <w:ilvl w:val="0"/>
          <w:numId w:val="31"/>
        </w:numPr>
        <w:rPr>
          <w:rFonts w:cstheme="minorHAnsi"/>
          <w:sz w:val="24"/>
          <w:szCs w:val="24"/>
        </w:rPr>
      </w:pPr>
      <w:r w:rsidRPr="00884053">
        <w:rPr>
          <w:rFonts w:cstheme="minorHAnsi"/>
          <w:sz w:val="24"/>
          <w:szCs w:val="24"/>
        </w:rPr>
        <w:lastRenderedPageBreak/>
        <w:t>Develop</w:t>
      </w:r>
      <w:r w:rsidR="007B1AF0">
        <w:rPr>
          <w:rFonts w:cstheme="minorHAnsi"/>
          <w:sz w:val="24"/>
          <w:szCs w:val="24"/>
        </w:rPr>
        <w:t xml:space="preserve"> and ensure implementation of a </w:t>
      </w:r>
      <w:r w:rsidRPr="00884053">
        <w:rPr>
          <w:rFonts w:cstheme="minorHAnsi"/>
          <w:sz w:val="24"/>
          <w:szCs w:val="24"/>
        </w:rPr>
        <w:t xml:space="preserve">whole-school policy for RE in line with the </w:t>
      </w:r>
      <w:r w:rsidR="007B1AF0">
        <w:rPr>
          <w:rFonts w:cstheme="minorHAnsi"/>
          <w:sz w:val="24"/>
          <w:szCs w:val="24"/>
        </w:rPr>
        <w:t>aims and policies of the school, the Diocese and the Catholic Education Service (CES).</w:t>
      </w:r>
    </w:p>
    <w:p w14:paraId="477AD862" w14:textId="09522E54" w:rsidR="00147BE3" w:rsidRPr="00884053" w:rsidRDefault="00147BE3" w:rsidP="00147BE3">
      <w:pPr>
        <w:pStyle w:val="ListParagraph"/>
        <w:numPr>
          <w:ilvl w:val="0"/>
          <w:numId w:val="31"/>
        </w:numPr>
        <w:rPr>
          <w:rFonts w:cstheme="minorHAnsi"/>
          <w:sz w:val="24"/>
          <w:szCs w:val="24"/>
        </w:rPr>
      </w:pPr>
      <w:r w:rsidRPr="00884053">
        <w:rPr>
          <w:rFonts w:cstheme="minorHAnsi"/>
          <w:sz w:val="24"/>
          <w:szCs w:val="24"/>
        </w:rPr>
        <w:t>Use Diocesan, national, local and scho</w:t>
      </w:r>
      <w:r w:rsidR="003842DC">
        <w:rPr>
          <w:rFonts w:cstheme="minorHAnsi"/>
          <w:sz w:val="24"/>
          <w:szCs w:val="24"/>
        </w:rPr>
        <w:t xml:space="preserve">ol management data effectively </w:t>
      </w:r>
      <w:r w:rsidRPr="00884053">
        <w:rPr>
          <w:rFonts w:cstheme="minorHAnsi"/>
          <w:sz w:val="24"/>
          <w:szCs w:val="24"/>
        </w:rPr>
        <w:t>to monitor standards of achievement across the school in RE.</w:t>
      </w:r>
    </w:p>
    <w:p w14:paraId="4ECBFF44" w14:textId="77777777" w:rsidR="00147BE3" w:rsidRPr="00884053" w:rsidRDefault="00147BE3" w:rsidP="00147BE3">
      <w:pPr>
        <w:rPr>
          <w:rFonts w:cstheme="minorHAnsi"/>
          <w:b/>
          <w:sz w:val="24"/>
          <w:szCs w:val="24"/>
        </w:rPr>
      </w:pPr>
      <w:r w:rsidRPr="00884053">
        <w:rPr>
          <w:rFonts w:cstheme="minorHAnsi"/>
          <w:b/>
          <w:sz w:val="24"/>
          <w:szCs w:val="24"/>
        </w:rPr>
        <w:t xml:space="preserve">RESPONSIBILITIES AND DUTIES: </w:t>
      </w:r>
    </w:p>
    <w:p w14:paraId="030CC17A" w14:textId="77777777" w:rsidR="00147BE3" w:rsidRPr="00884053" w:rsidRDefault="00147BE3" w:rsidP="00147BE3">
      <w:pPr>
        <w:rPr>
          <w:rFonts w:cstheme="minorHAnsi"/>
          <w:b/>
          <w:sz w:val="24"/>
          <w:szCs w:val="24"/>
        </w:rPr>
      </w:pPr>
      <w:r w:rsidRPr="00884053">
        <w:rPr>
          <w:rFonts w:cstheme="minorHAnsi"/>
          <w:b/>
          <w:sz w:val="24"/>
          <w:szCs w:val="24"/>
        </w:rPr>
        <w:t xml:space="preserve">TEACHING </w:t>
      </w:r>
    </w:p>
    <w:p w14:paraId="1B671CC5" w14:textId="06D41D01"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 xml:space="preserve">Following the requirements of the </w:t>
      </w:r>
      <w:r w:rsidR="003842DC">
        <w:rPr>
          <w:rFonts w:cstheme="minorHAnsi"/>
          <w:sz w:val="24"/>
          <w:szCs w:val="24"/>
        </w:rPr>
        <w:t xml:space="preserve">CES Religious Education Directory at Key Stage 3 and </w:t>
      </w:r>
      <w:r w:rsidRPr="00884053">
        <w:rPr>
          <w:rFonts w:cstheme="minorHAnsi"/>
          <w:sz w:val="24"/>
          <w:szCs w:val="24"/>
        </w:rPr>
        <w:t>exam</w:t>
      </w:r>
      <w:r w:rsidR="003842DC">
        <w:rPr>
          <w:rFonts w:cstheme="minorHAnsi"/>
          <w:sz w:val="24"/>
          <w:szCs w:val="24"/>
        </w:rPr>
        <w:t>ination board at Key Stage 4.</w:t>
      </w:r>
    </w:p>
    <w:p w14:paraId="5DC774EE" w14:textId="122EC1C5"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Planning and preparing an appropriat</w:t>
      </w:r>
      <w:r w:rsidR="003842DC">
        <w:rPr>
          <w:rFonts w:cstheme="minorHAnsi"/>
          <w:sz w:val="24"/>
          <w:szCs w:val="24"/>
        </w:rPr>
        <w:t xml:space="preserve">e programme of study and learning resources </w:t>
      </w:r>
      <w:r w:rsidRPr="00884053">
        <w:rPr>
          <w:rFonts w:cstheme="minorHAnsi"/>
          <w:sz w:val="24"/>
          <w:szCs w:val="24"/>
        </w:rPr>
        <w:t>in accordance with departmental and school policy</w:t>
      </w:r>
      <w:r w:rsidR="003842DC">
        <w:rPr>
          <w:rFonts w:cstheme="minorHAnsi"/>
          <w:sz w:val="24"/>
          <w:szCs w:val="24"/>
        </w:rPr>
        <w:t>.</w:t>
      </w:r>
    </w:p>
    <w:p w14:paraId="47DDA441" w14:textId="26CC6375"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Teaching, according to their educational needs, the pupils assigned including the setting and marking of pupils’ work</w:t>
      </w:r>
      <w:r w:rsidR="003842DC">
        <w:rPr>
          <w:rFonts w:cstheme="minorHAnsi"/>
          <w:sz w:val="24"/>
          <w:szCs w:val="24"/>
        </w:rPr>
        <w:t>.</w:t>
      </w:r>
    </w:p>
    <w:p w14:paraId="1CF32AA1" w14:textId="6A393FA0"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 xml:space="preserve">Promoting the progress and academic development of pupils, </w:t>
      </w:r>
      <w:r w:rsidR="003842DC">
        <w:rPr>
          <w:rFonts w:cstheme="minorHAnsi"/>
          <w:sz w:val="24"/>
          <w:szCs w:val="24"/>
        </w:rPr>
        <w:t xml:space="preserve">adapting </w:t>
      </w:r>
      <w:r w:rsidRPr="00884053">
        <w:rPr>
          <w:rFonts w:cstheme="minorHAnsi"/>
          <w:sz w:val="24"/>
          <w:szCs w:val="24"/>
        </w:rPr>
        <w:t>for ability where appropriate</w:t>
      </w:r>
      <w:r w:rsidR="003842DC">
        <w:rPr>
          <w:rFonts w:cstheme="minorHAnsi"/>
          <w:sz w:val="24"/>
          <w:szCs w:val="24"/>
        </w:rPr>
        <w:t>.</w:t>
      </w:r>
    </w:p>
    <w:p w14:paraId="37B7343C" w14:textId="54490139"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Assessing, recording and reporting on the development, progress and attainment of pupils according to th</w:t>
      </w:r>
      <w:r w:rsidR="003842DC">
        <w:rPr>
          <w:rFonts w:cstheme="minorHAnsi"/>
          <w:sz w:val="24"/>
          <w:szCs w:val="24"/>
        </w:rPr>
        <w:t>e normal practice of the school.</w:t>
      </w:r>
    </w:p>
    <w:p w14:paraId="0A5BC229" w14:textId="2262868E" w:rsidR="00147BE3" w:rsidRPr="00884053" w:rsidRDefault="00147BE3" w:rsidP="00147BE3">
      <w:pPr>
        <w:pStyle w:val="ListParagraph"/>
        <w:numPr>
          <w:ilvl w:val="0"/>
          <w:numId w:val="27"/>
        </w:numPr>
        <w:rPr>
          <w:rFonts w:cstheme="minorHAnsi"/>
          <w:sz w:val="24"/>
          <w:szCs w:val="24"/>
        </w:rPr>
      </w:pPr>
      <w:r w:rsidRPr="00884053">
        <w:rPr>
          <w:rFonts w:cstheme="minorHAnsi"/>
          <w:sz w:val="24"/>
          <w:szCs w:val="24"/>
        </w:rPr>
        <w:t xml:space="preserve">Preparing pupils for and participating as appropriate in the </w:t>
      </w:r>
      <w:r w:rsidR="003842DC">
        <w:rPr>
          <w:rFonts w:cstheme="minorHAnsi"/>
          <w:sz w:val="24"/>
          <w:szCs w:val="24"/>
        </w:rPr>
        <w:t xml:space="preserve">school’s </w:t>
      </w:r>
      <w:r w:rsidRPr="00884053">
        <w:rPr>
          <w:rFonts w:cstheme="minorHAnsi"/>
          <w:sz w:val="24"/>
          <w:szCs w:val="24"/>
        </w:rPr>
        <w:t>arrangements for pupils taking public examinations.</w:t>
      </w:r>
    </w:p>
    <w:p w14:paraId="7D3442A2" w14:textId="77777777" w:rsidR="00147BE3" w:rsidRPr="00884053" w:rsidRDefault="00147BE3" w:rsidP="00147BE3">
      <w:pPr>
        <w:rPr>
          <w:rFonts w:cstheme="minorHAnsi"/>
          <w:b/>
          <w:sz w:val="24"/>
          <w:szCs w:val="24"/>
        </w:rPr>
      </w:pPr>
      <w:r w:rsidRPr="00884053">
        <w:rPr>
          <w:rFonts w:cstheme="minorHAnsi"/>
          <w:b/>
          <w:sz w:val="24"/>
          <w:szCs w:val="24"/>
        </w:rPr>
        <w:t xml:space="preserve">OTHER ACTIVITIES </w:t>
      </w:r>
    </w:p>
    <w:p w14:paraId="58ED3357" w14:textId="12695428"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The Catholic nature of the school is central to our success and all members of staff are required to support and participate in the Catholic identity and mission of the school</w:t>
      </w:r>
      <w:r w:rsidR="003842DC">
        <w:rPr>
          <w:rFonts w:cstheme="minorHAnsi"/>
          <w:sz w:val="24"/>
          <w:szCs w:val="24"/>
        </w:rPr>
        <w:t>.</w:t>
      </w:r>
    </w:p>
    <w:p w14:paraId="1ED77F6D" w14:textId="6DCE3D1F"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Acting as a Form Tutor as required and fostering the general progress and well-being of individual pupils of any class or group of pupils assigned</w:t>
      </w:r>
      <w:r w:rsidR="003842DC">
        <w:rPr>
          <w:rFonts w:cstheme="minorHAnsi"/>
          <w:sz w:val="24"/>
          <w:szCs w:val="24"/>
        </w:rPr>
        <w:t>.</w:t>
      </w:r>
    </w:p>
    <w:p w14:paraId="4C4044E0" w14:textId="1C0BD01D"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Taking an interest in the personal and social needs of pupils, and communicating as appropriate with the relevant Form Tutor or Head of Year</w:t>
      </w:r>
      <w:r w:rsidR="003842DC">
        <w:rPr>
          <w:rFonts w:cstheme="minorHAnsi"/>
          <w:sz w:val="24"/>
          <w:szCs w:val="24"/>
        </w:rPr>
        <w:t>.</w:t>
      </w:r>
    </w:p>
    <w:p w14:paraId="589F1BC4" w14:textId="129F8A47"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lastRenderedPageBreak/>
        <w:t xml:space="preserve">Playing a full role in the wider life of the </w:t>
      </w:r>
      <w:r w:rsidR="003842DC">
        <w:rPr>
          <w:rFonts w:cstheme="minorHAnsi"/>
          <w:sz w:val="24"/>
          <w:szCs w:val="24"/>
        </w:rPr>
        <w:t>s</w:t>
      </w:r>
      <w:r w:rsidRPr="00884053">
        <w:rPr>
          <w:rFonts w:cstheme="minorHAnsi"/>
          <w:sz w:val="24"/>
          <w:szCs w:val="24"/>
        </w:rPr>
        <w:t>chool, contributing actively to the co-curricular programme</w:t>
      </w:r>
      <w:r w:rsidR="003842DC">
        <w:rPr>
          <w:rFonts w:cstheme="minorHAnsi"/>
          <w:sz w:val="24"/>
          <w:szCs w:val="24"/>
        </w:rPr>
        <w:t>.</w:t>
      </w:r>
    </w:p>
    <w:p w14:paraId="6AF91899" w14:textId="0D88912D"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Providing guidance and advice to pupils on educational and social matters and making relevant records and reports</w:t>
      </w:r>
      <w:r w:rsidR="003842DC">
        <w:rPr>
          <w:rFonts w:cstheme="minorHAnsi"/>
          <w:sz w:val="24"/>
          <w:szCs w:val="24"/>
        </w:rPr>
        <w:t>.</w:t>
      </w:r>
    </w:p>
    <w:p w14:paraId="7131A316" w14:textId="4B36147C"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Making records of and reports on the personal and social needs of pupils</w:t>
      </w:r>
      <w:r w:rsidR="003842DC">
        <w:rPr>
          <w:rFonts w:cstheme="minorHAnsi"/>
          <w:sz w:val="24"/>
          <w:szCs w:val="24"/>
        </w:rPr>
        <w:t>.</w:t>
      </w:r>
    </w:p>
    <w:p w14:paraId="184A666D" w14:textId="471924E9"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Communicating and consulting with the parents of pupils as necessary and attending all parents</w:t>
      </w:r>
      <w:r w:rsidR="003842DC">
        <w:rPr>
          <w:rFonts w:cstheme="minorHAnsi"/>
          <w:sz w:val="24"/>
          <w:szCs w:val="24"/>
        </w:rPr>
        <w:t>’</w:t>
      </w:r>
      <w:r w:rsidRPr="00884053">
        <w:rPr>
          <w:rFonts w:cstheme="minorHAnsi"/>
          <w:sz w:val="24"/>
          <w:szCs w:val="24"/>
        </w:rPr>
        <w:t xml:space="preserve"> evenings and official functions</w:t>
      </w:r>
      <w:r w:rsidR="003842DC">
        <w:rPr>
          <w:rFonts w:cstheme="minorHAnsi"/>
          <w:sz w:val="24"/>
          <w:szCs w:val="24"/>
        </w:rPr>
        <w:t>.</w:t>
      </w:r>
    </w:p>
    <w:p w14:paraId="79481892" w14:textId="2AA9CB26"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Providing or contributing to oral and written assessments, reports and references relating to individual pupils or groups of pupils</w:t>
      </w:r>
      <w:r w:rsidR="003842DC">
        <w:rPr>
          <w:rFonts w:cstheme="minorHAnsi"/>
          <w:sz w:val="24"/>
          <w:szCs w:val="24"/>
        </w:rPr>
        <w:t>.</w:t>
      </w:r>
    </w:p>
    <w:p w14:paraId="5DE382FC" w14:textId="77777777" w:rsidR="00147BE3" w:rsidRPr="00884053" w:rsidRDefault="00147BE3" w:rsidP="00147BE3">
      <w:pPr>
        <w:pStyle w:val="ListParagraph"/>
        <w:numPr>
          <w:ilvl w:val="0"/>
          <w:numId w:val="30"/>
        </w:numPr>
        <w:rPr>
          <w:rFonts w:cstheme="minorHAnsi"/>
          <w:sz w:val="24"/>
          <w:szCs w:val="24"/>
        </w:rPr>
      </w:pPr>
      <w:r w:rsidRPr="00884053">
        <w:rPr>
          <w:rFonts w:cstheme="minorHAnsi"/>
          <w:sz w:val="24"/>
          <w:szCs w:val="24"/>
        </w:rPr>
        <w:t>Supporting pupils as appropriate at major school events and in other activities, e.g. plays, concerts, matches, etc.</w:t>
      </w:r>
    </w:p>
    <w:p w14:paraId="31418AC5" w14:textId="4EE335BD" w:rsidR="00147BE3" w:rsidRDefault="00147BE3" w:rsidP="007B1AF0">
      <w:pPr>
        <w:pStyle w:val="ListParagraph"/>
        <w:numPr>
          <w:ilvl w:val="0"/>
          <w:numId w:val="30"/>
        </w:numPr>
        <w:rPr>
          <w:rFonts w:cstheme="minorHAnsi"/>
          <w:sz w:val="24"/>
          <w:szCs w:val="24"/>
        </w:rPr>
      </w:pPr>
      <w:r w:rsidRPr="00884053">
        <w:rPr>
          <w:rFonts w:cstheme="minorHAnsi"/>
          <w:sz w:val="24"/>
          <w:szCs w:val="24"/>
        </w:rPr>
        <w:t>Monitoring and ordering books, supplies or other materials required for relevant subject or department.</w:t>
      </w:r>
    </w:p>
    <w:p w14:paraId="7D9171B1" w14:textId="5DCEFDB4" w:rsidR="003842DC" w:rsidRPr="007B1AF0" w:rsidRDefault="003842DC" w:rsidP="007B1AF0">
      <w:pPr>
        <w:pStyle w:val="ListParagraph"/>
        <w:numPr>
          <w:ilvl w:val="0"/>
          <w:numId w:val="30"/>
        </w:numPr>
        <w:rPr>
          <w:rFonts w:cstheme="minorHAnsi"/>
          <w:sz w:val="24"/>
          <w:szCs w:val="24"/>
        </w:rPr>
      </w:pPr>
      <w:r>
        <w:rPr>
          <w:rFonts w:cstheme="minorHAnsi"/>
          <w:sz w:val="24"/>
          <w:szCs w:val="24"/>
        </w:rPr>
        <w:t>Managing a departmental budget with financial astuteness.</w:t>
      </w:r>
    </w:p>
    <w:p w14:paraId="3A757185" w14:textId="77777777" w:rsidR="00147BE3" w:rsidRPr="00884053" w:rsidRDefault="00147BE3" w:rsidP="00147BE3">
      <w:pPr>
        <w:rPr>
          <w:rFonts w:cstheme="minorHAnsi"/>
          <w:b/>
          <w:sz w:val="24"/>
          <w:szCs w:val="24"/>
        </w:rPr>
      </w:pPr>
      <w:r w:rsidRPr="00884053">
        <w:rPr>
          <w:rFonts w:cstheme="minorHAnsi"/>
          <w:b/>
          <w:sz w:val="24"/>
          <w:szCs w:val="24"/>
        </w:rPr>
        <w:t xml:space="preserve">CURRICULUM DEVELOPMENT </w:t>
      </w:r>
    </w:p>
    <w:p w14:paraId="4690DFDF" w14:textId="77777777" w:rsidR="00147BE3" w:rsidRPr="00884053" w:rsidRDefault="00147BE3" w:rsidP="00147BE3">
      <w:pPr>
        <w:pStyle w:val="ListParagraph"/>
        <w:numPr>
          <w:ilvl w:val="0"/>
          <w:numId w:val="29"/>
        </w:numPr>
        <w:rPr>
          <w:rFonts w:cstheme="minorHAnsi"/>
          <w:sz w:val="24"/>
          <w:szCs w:val="24"/>
        </w:rPr>
      </w:pPr>
      <w:r w:rsidRPr="00884053">
        <w:rPr>
          <w:rFonts w:cstheme="minorHAnsi"/>
          <w:sz w:val="24"/>
          <w:szCs w:val="24"/>
        </w:rPr>
        <w:t xml:space="preserve">Advising and co-operating with the Headteacher and other teachers on the preparation and development of courses of study, teaching materials, teaching programmes, methods of teaching and assessment. </w:t>
      </w:r>
    </w:p>
    <w:p w14:paraId="3EE93EB6" w14:textId="77777777" w:rsidR="00147BE3" w:rsidRPr="00884053" w:rsidRDefault="00147BE3" w:rsidP="00147BE3">
      <w:pPr>
        <w:rPr>
          <w:rFonts w:cstheme="minorHAnsi"/>
          <w:b/>
          <w:sz w:val="24"/>
          <w:szCs w:val="24"/>
        </w:rPr>
      </w:pPr>
      <w:r w:rsidRPr="00884053">
        <w:rPr>
          <w:rFonts w:cstheme="minorHAnsi"/>
          <w:b/>
          <w:sz w:val="24"/>
          <w:szCs w:val="24"/>
        </w:rPr>
        <w:t>DISCIPLINE AND WELLBEING</w:t>
      </w:r>
    </w:p>
    <w:p w14:paraId="151797A6" w14:textId="68E7C4EB" w:rsidR="00147BE3" w:rsidRPr="00884053" w:rsidRDefault="00147BE3" w:rsidP="00147BE3">
      <w:pPr>
        <w:pStyle w:val="ListParagraph"/>
        <w:numPr>
          <w:ilvl w:val="0"/>
          <w:numId w:val="29"/>
        </w:numPr>
        <w:rPr>
          <w:rFonts w:cstheme="minorHAnsi"/>
          <w:sz w:val="24"/>
          <w:szCs w:val="24"/>
        </w:rPr>
      </w:pPr>
      <w:r w:rsidRPr="00884053">
        <w:rPr>
          <w:rFonts w:cstheme="minorHAnsi"/>
          <w:sz w:val="24"/>
          <w:szCs w:val="24"/>
        </w:rPr>
        <w:t>Maintaining good order and promoting self-discipline among pupils and taking reasonable care for their safety and wellbeing, whether they are engaged in school activities on or off the school property</w:t>
      </w:r>
      <w:r w:rsidR="003842DC">
        <w:rPr>
          <w:rFonts w:cstheme="minorHAnsi"/>
          <w:sz w:val="24"/>
          <w:szCs w:val="24"/>
        </w:rPr>
        <w:t>.</w:t>
      </w:r>
    </w:p>
    <w:p w14:paraId="45217261" w14:textId="1E7A661B" w:rsidR="00147BE3" w:rsidRPr="00884053" w:rsidRDefault="00147BE3" w:rsidP="00147BE3">
      <w:pPr>
        <w:pStyle w:val="ListParagraph"/>
        <w:numPr>
          <w:ilvl w:val="0"/>
          <w:numId w:val="29"/>
        </w:numPr>
        <w:rPr>
          <w:rFonts w:cstheme="minorHAnsi"/>
          <w:sz w:val="24"/>
          <w:szCs w:val="24"/>
        </w:rPr>
      </w:pPr>
      <w:r w:rsidRPr="00884053">
        <w:rPr>
          <w:rFonts w:cstheme="minorHAnsi"/>
          <w:sz w:val="24"/>
          <w:szCs w:val="24"/>
        </w:rPr>
        <w:t>Undertaking supervisory duties as required</w:t>
      </w:r>
      <w:r w:rsidR="003842DC">
        <w:rPr>
          <w:rFonts w:cstheme="minorHAnsi"/>
          <w:sz w:val="24"/>
          <w:szCs w:val="24"/>
        </w:rPr>
        <w:t>.</w:t>
      </w:r>
    </w:p>
    <w:p w14:paraId="2F2DBA1F" w14:textId="77777777" w:rsidR="00147BE3" w:rsidRPr="00884053" w:rsidRDefault="00147BE3" w:rsidP="00147BE3">
      <w:pPr>
        <w:pStyle w:val="ListParagraph"/>
        <w:numPr>
          <w:ilvl w:val="0"/>
          <w:numId w:val="29"/>
        </w:numPr>
        <w:rPr>
          <w:rFonts w:cstheme="minorHAnsi"/>
          <w:sz w:val="24"/>
          <w:szCs w:val="24"/>
        </w:rPr>
      </w:pPr>
      <w:r w:rsidRPr="00884053">
        <w:rPr>
          <w:rFonts w:cstheme="minorHAnsi"/>
          <w:sz w:val="24"/>
          <w:szCs w:val="24"/>
        </w:rPr>
        <w:t>Actively implementing the school’s policies on rewards and sanctions.</w:t>
      </w:r>
    </w:p>
    <w:p w14:paraId="15EDDAE8" w14:textId="77777777" w:rsidR="00147BE3" w:rsidRPr="00884053" w:rsidRDefault="00147BE3" w:rsidP="00147BE3">
      <w:pPr>
        <w:rPr>
          <w:rFonts w:cstheme="minorHAnsi"/>
          <w:b/>
          <w:sz w:val="24"/>
          <w:szCs w:val="24"/>
        </w:rPr>
      </w:pPr>
    </w:p>
    <w:p w14:paraId="02E339B1" w14:textId="77777777" w:rsidR="00147BE3" w:rsidRPr="00884053" w:rsidRDefault="00147BE3" w:rsidP="00147BE3">
      <w:pPr>
        <w:rPr>
          <w:rFonts w:cstheme="minorHAnsi"/>
          <w:b/>
          <w:sz w:val="24"/>
          <w:szCs w:val="24"/>
        </w:rPr>
      </w:pPr>
    </w:p>
    <w:p w14:paraId="084A0AA9" w14:textId="60F3C541" w:rsidR="00147BE3" w:rsidRPr="00884053" w:rsidRDefault="00147BE3" w:rsidP="00147BE3">
      <w:pPr>
        <w:rPr>
          <w:rFonts w:cstheme="minorHAnsi"/>
          <w:b/>
          <w:sz w:val="24"/>
          <w:szCs w:val="24"/>
        </w:rPr>
      </w:pPr>
      <w:r w:rsidRPr="00884053">
        <w:rPr>
          <w:rFonts w:cstheme="minorHAnsi"/>
          <w:b/>
          <w:sz w:val="24"/>
          <w:szCs w:val="24"/>
        </w:rPr>
        <w:lastRenderedPageBreak/>
        <w:t xml:space="preserve">STAFF MEETINGS </w:t>
      </w:r>
    </w:p>
    <w:p w14:paraId="1B87AF3E" w14:textId="19A54C31" w:rsidR="00147BE3" w:rsidRPr="00884053" w:rsidRDefault="00147BE3" w:rsidP="00147BE3">
      <w:pPr>
        <w:pStyle w:val="ListParagraph"/>
        <w:numPr>
          <w:ilvl w:val="0"/>
          <w:numId w:val="29"/>
        </w:numPr>
        <w:rPr>
          <w:rFonts w:cstheme="minorHAnsi"/>
          <w:sz w:val="24"/>
          <w:szCs w:val="24"/>
        </w:rPr>
      </w:pPr>
      <w:r w:rsidRPr="00884053">
        <w:rPr>
          <w:rFonts w:cstheme="minorHAnsi"/>
          <w:sz w:val="24"/>
          <w:szCs w:val="24"/>
        </w:rPr>
        <w:t>Attending staf</w:t>
      </w:r>
      <w:r w:rsidR="003842DC">
        <w:rPr>
          <w:rFonts w:cstheme="minorHAnsi"/>
          <w:sz w:val="24"/>
          <w:szCs w:val="24"/>
        </w:rPr>
        <w:t>f meetings and training which relate to the s</w:t>
      </w:r>
      <w:r w:rsidRPr="00884053">
        <w:rPr>
          <w:rFonts w:cstheme="minorHAnsi"/>
          <w:sz w:val="24"/>
          <w:szCs w:val="24"/>
        </w:rPr>
        <w:t xml:space="preserve">chool curriculum or to the administration or organisation of the </w:t>
      </w:r>
      <w:r w:rsidR="003842DC">
        <w:rPr>
          <w:rFonts w:cstheme="minorHAnsi"/>
          <w:sz w:val="24"/>
          <w:szCs w:val="24"/>
        </w:rPr>
        <w:t>school</w:t>
      </w:r>
      <w:r w:rsidRPr="00884053">
        <w:rPr>
          <w:rFonts w:cstheme="minorHAnsi"/>
          <w:sz w:val="24"/>
          <w:szCs w:val="24"/>
        </w:rPr>
        <w:t>, including pastoral arrangements. Such meetings</w:t>
      </w:r>
      <w:r w:rsidR="003842DC">
        <w:rPr>
          <w:rFonts w:cstheme="minorHAnsi"/>
          <w:sz w:val="24"/>
          <w:szCs w:val="24"/>
        </w:rPr>
        <w:t xml:space="preserve"> shall normally be held at the s</w:t>
      </w:r>
      <w:r w:rsidRPr="00884053">
        <w:rPr>
          <w:rFonts w:cstheme="minorHAnsi"/>
          <w:sz w:val="24"/>
          <w:szCs w:val="24"/>
        </w:rPr>
        <w:t xml:space="preserve">chool and be of reasonable duration. </w:t>
      </w:r>
    </w:p>
    <w:p w14:paraId="3F5A99B1" w14:textId="77777777" w:rsidR="00147BE3" w:rsidRPr="00884053" w:rsidRDefault="00147BE3" w:rsidP="00147BE3">
      <w:pPr>
        <w:rPr>
          <w:rFonts w:cstheme="minorHAnsi"/>
          <w:b/>
          <w:sz w:val="24"/>
          <w:szCs w:val="24"/>
        </w:rPr>
      </w:pPr>
      <w:r w:rsidRPr="00884053">
        <w:rPr>
          <w:rFonts w:cstheme="minorHAnsi"/>
          <w:b/>
          <w:sz w:val="24"/>
          <w:szCs w:val="24"/>
        </w:rPr>
        <w:t xml:space="preserve">ADMINISTRATION </w:t>
      </w:r>
    </w:p>
    <w:p w14:paraId="11C6EFAC" w14:textId="1161E37F" w:rsidR="00147BE3" w:rsidRPr="00884053" w:rsidRDefault="003842DC" w:rsidP="00147BE3">
      <w:pPr>
        <w:pStyle w:val="ListParagraph"/>
        <w:numPr>
          <w:ilvl w:val="0"/>
          <w:numId w:val="28"/>
        </w:numPr>
        <w:rPr>
          <w:rFonts w:cstheme="minorHAnsi"/>
          <w:b/>
          <w:sz w:val="24"/>
          <w:szCs w:val="24"/>
        </w:rPr>
      </w:pPr>
      <w:r>
        <w:rPr>
          <w:rFonts w:cstheme="minorHAnsi"/>
          <w:sz w:val="24"/>
          <w:szCs w:val="24"/>
        </w:rPr>
        <w:t>Taking responsibility for</w:t>
      </w:r>
      <w:r w:rsidR="00147BE3" w:rsidRPr="00884053">
        <w:rPr>
          <w:rFonts w:cstheme="minorHAnsi"/>
          <w:sz w:val="24"/>
          <w:szCs w:val="24"/>
        </w:rPr>
        <w:t xml:space="preserve"> the maintenance of </w:t>
      </w:r>
      <w:r>
        <w:rPr>
          <w:rFonts w:cstheme="minorHAnsi"/>
          <w:sz w:val="24"/>
          <w:szCs w:val="24"/>
        </w:rPr>
        <w:t>a</w:t>
      </w:r>
      <w:r w:rsidR="00147BE3" w:rsidRPr="00884053">
        <w:rPr>
          <w:rFonts w:cstheme="minorHAnsi"/>
          <w:sz w:val="24"/>
          <w:szCs w:val="24"/>
        </w:rPr>
        <w:t>ccurate register</w:t>
      </w:r>
      <w:r>
        <w:rPr>
          <w:rFonts w:cstheme="minorHAnsi"/>
          <w:sz w:val="24"/>
          <w:szCs w:val="24"/>
        </w:rPr>
        <w:t>s of pupils’</w:t>
      </w:r>
      <w:r w:rsidR="00147BE3" w:rsidRPr="00884053">
        <w:rPr>
          <w:rFonts w:cstheme="minorHAnsi"/>
          <w:sz w:val="24"/>
          <w:szCs w:val="24"/>
        </w:rPr>
        <w:t xml:space="preserve"> attend</w:t>
      </w:r>
      <w:r>
        <w:rPr>
          <w:rFonts w:cstheme="minorHAnsi"/>
          <w:sz w:val="24"/>
          <w:szCs w:val="24"/>
        </w:rPr>
        <w:t>ance.</w:t>
      </w:r>
    </w:p>
    <w:p w14:paraId="17E56132" w14:textId="73613B9A"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Taking a reasonable share of the supervision of pupils on the school premises whether before, during or after school sessions</w:t>
      </w:r>
      <w:r w:rsidR="003842DC">
        <w:rPr>
          <w:rFonts w:cstheme="minorHAnsi"/>
          <w:sz w:val="24"/>
          <w:szCs w:val="24"/>
        </w:rPr>
        <w:t>.</w:t>
      </w:r>
    </w:p>
    <w:p w14:paraId="55CE681F" w14:textId="25D038D1"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Taking such part as may be required in the review, development and management of activities relating to the curriculum, organisation</w:t>
      </w:r>
      <w:r w:rsidR="003842DC">
        <w:rPr>
          <w:rFonts w:cstheme="minorHAnsi"/>
          <w:sz w:val="24"/>
          <w:szCs w:val="24"/>
        </w:rPr>
        <w:t xml:space="preserve"> and pastoral functions of the s</w:t>
      </w:r>
      <w:r w:rsidRPr="00884053">
        <w:rPr>
          <w:rFonts w:cstheme="minorHAnsi"/>
          <w:sz w:val="24"/>
          <w:szCs w:val="24"/>
        </w:rPr>
        <w:t>chool.</w:t>
      </w:r>
    </w:p>
    <w:p w14:paraId="6A7D4680" w14:textId="13499B0E"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 xml:space="preserve">Participating, as required, in administrative tasks related to the curriculum, pastoral and organisational tasks of the </w:t>
      </w:r>
      <w:r w:rsidR="003842DC">
        <w:rPr>
          <w:rFonts w:cstheme="minorHAnsi"/>
          <w:sz w:val="24"/>
          <w:szCs w:val="24"/>
        </w:rPr>
        <w:t>s</w:t>
      </w:r>
      <w:r w:rsidRPr="00884053">
        <w:rPr>
          <w:rFonts w:cstheme="minorHAnsi"/>
          <w:sz w:val="24"/>
          <w:szCs w:val="24"/>
        </w:rPr>
        <w:t>chool</w:t>
      </w:r>
      <w:r w:rsidR="003842DC">
        <w:rPr>
          <w:rFonts w:cstheme="minorHAnsi"/>
          <w:sz w:val="24"/>
          <w:szCs w:val="24"/>
        </w:rPr>
        <w:t>.</w:t>
      </w:r>
    </w:p>
    <w:p w14:paraId="63068326" w14:textId="09CE333E"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Attending all assemblies</w:t>
      </w:r>
      <w:r w:rsidR="003842DC">
        <w:rPr>
          <w:rFonts w:cstheme="minorHAnsi"/>
          <w:sz w:val="24"/>
          <w:szCs w:val="24"/>
        </w:rPr>
        <w:t>.</w:t>
      </w:r>
    </w:p>
    <w:p w14:paraId="0BE2432B" w14:textId="26D94C01"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Exercising reasonable care for the classroom</w:t>
      </w:r>
      <w:r w:rsidR="003842DC">
        <w:rPr>
          <w:rFonts w:cstheme="minorHAnsi"/>
          <w:sz w:val="24"/>
          <w:szCs w:val="24"/>
        </w:rPr>
        <w:t xml:space="preserve"> and other </w:t>
      </w:r>
      <w:r w:rsidRPr="00884053">
        <w:rPr>
          <w:rFonts w:cstheme="minorHAnsi"/>
          <w:sz w:val="24"/>
          <w:szCs w:val="24"/>
        </w:rPr>
        <w:t>teaching areas</w:t>
      </w:r>
      <w:r w:rsidR="003842DC">
        <w:rPr>
          <w:rFonts w:cstheme="minorHAnsi"/>
          <w:sz w:val="24"/>
          <w:szCs w:val="24"/>
        </w:rPr>
        <w:t xml:space="preserve"> within the department</w:t>
      </w:r>
      <w:r w:rsidRPr="00884053">
        <w:rPr>
          <w:rFonts w:cstheme="minorHAnsi"/>
          <w:sz w:val="24"/>
          <w:szCs w:val="24"/>
        </w:rPr>
        <w:t xml:space="preserve"> and all the equipment therein, which may include auditing and visual</w:t>
      </w:r>
      <w:r w:rsidR="003842DC">
        <w:rPr>
          <w:rFonts w:cstheme="minorHAnsi"/>
          <w:sz w:val="24"/>
          <w:szCs w:val="24"/>
        </w:rPr>
        <w:t>ly checking equipment.</w:t>
      </w:r>
    </w:p>
    <w:p w14:paraId="02376D7D" w14:textId="280B4138"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Contributing, where appropriate, to the professional development of other teachers</w:t>
      </w:r>
      <w:r w:rsidR="00472BC6">
        <w:rPr>
          <w:rFonts w:cstheme="minorHAnsi"/>
          <w:sz w:val="24"/>
          <w:szCs w:val="24"/>
        </w:rPr>
        <w:t xml:space="preserve">, including performance </w:t>
      </w:r>
      <w:r w:rsidR="003842DC">
        <w:rPr>
          <w:rFonts w:cstheme="minorHAnsi"/>
          <w:sz w:val="24"/>
          <w:szCs w:val="24"/>
        </w:rPr>
        <w:t xml:space="preserve">development (appraisal) </w:t>
      </w:r>
      <w:r w:rsidR="00472BC6">
        <w:rPr>
          <w:rFonts w:cstheme="minorHAnsi"/>
          <w:sz w:val="24"/>
          <w:szCs w:val="24"/>
        </w:rPr>
        <w:t>within the department</w:t>
      </w:r>
      <w:r w:rsidR="003842DC">
        <w:rPr>
          <w:rFonts w:cstheme="minorHAnsi"/>
          <w:sz w:val="24"/>
          <w:szCs w:val="24"/>
        </w:rPr>
        <w:t>.</w:t>
      </w:r>
    </w:p>
    <w:p w14:paraId="237015F9" w14:textId="52D1D856" w:rsidR="00147BE3" w:rsidRPr="00884053" w:rsidRDefault="00147BE3" w:rsidP="00147BE3">
      <w:pPr>
        <w:pStyle w:val="ListParagraph"/>
        <w:numPr>
          <w:ilvl w:val="0"/>
          <w:numId w:val="28"/>
        </w:numPr>
        <w:rPr>
          <w:rFonts w:cstheme="minorHAnsi"/>
          <w:b/>
          <w:sz w:val="24"/>
          <w:szCs w:val="24"/>
        </w:rPr>
      </w:pPr>
      <w:r w:rsidRPr="00884053">
        <w:rPr>
          <w:rFonts w:cstheme="minorHAnsi"/>
          <w:sz w:val="24"/>
          <w:szCs w:val="24"/>
        </w:rPr>
        <w:t>Setting high personal and professional standards at all times</w:t>
      </w:r>
      <w:r w:rsidR="003842DC">
        <w:rPr>
          <w:rFonts w:cstheme="minorHAnsi"/>
          <w:sz w:val="24"/>
          <w:szCs w:val="24"/>
        </w:rPr>
        <w:t>.</w:t>
      </w:r>
    </w:p>
    <w:p w14:paraId="1E07C8D4" w14:textId="77777777" w:rsidR="00147BE3" w:rsidRPr="00884053" w:rsidRDefault="00147BE3" w:rsidP="00147BE3">
      <w:pPr>
        <w:ind w:left="360"/>
        <w:rPr>
          <w:rFonts w:cstheme="minorHAnsi"/>
          <w:b/>
          <w:sz w:val="24"/>
          <w:szCs w:val="24"/>
        </w:rPr>
      </w:pPr>
    </w:p>
    <w:p w14:paraId="2BB02F8E" w14:textId="77777777" w:rsidR="00147BE3" w:rsidRPr="00884053" w:rsidRDefault="00147BE3" w:rsidP="00147BE3">
      <w:pPr>
        <w:rPr>
          <w:rFonts w:cstheme="minorHAnsi"/>
          <w:b/>
          <w:sz w:val="24"/>
          <w:szCs w:val="24"/>
        </w:rPr>
      </w:pPr>
      <w:r w:rsidRPr="00884053">
        <w:rPr>
          <w:rFonts w:cstheme="minorHAnsi"/>
          <w:b/>
          <w:sz w:val="24"/>
          <w:szCs w:val="24"/>
        </w:rPr>
        <w:t xml:space="preserve">FLEXIBILITY </w:t>
      </w:r>
    </w:p>
    <w:p w14:paraId="0F4C5D81" w14:textId="77777777" w:rsidR="00147BE3" w:rsidRPr="00884053" w:rsidRDefault="00147BE3" w:rsidP="00147BE3">
      <w:pPr>
        <w:rPr>
          <w:rFonts w:cstheme="minorHAnsi"/>
          <w:b/>
          <w:sz w:val="24"/>
          <w:szCs w:val="24"/>
        </w:rPr>
      </w:pPr>
      <w:r w:rsidRPr="00884053">
        <w:rPr>
          <w:rFonts w:cstheme="minorHAnsi"/>
          <w:sz w:val="24"/>
          <w:szCs w:val="24"/>
        </w:rPr>
        <w:t>This job description reflects the main responsibilities of the post. However, the post holder should be willing to undertake any other reasonable duties as required by the Headteacher. The particular duties / responsibilities listed here may be reviewed from time to time at the request of the Headteacher or post holder as circumstances make necessary.</w:t>
      </w:r>
    </w:p>
    <w:p w14:paraId="32FC14BB" w14:textId="6B96DFD3" w:rsidR="00F00E69" w:rsidRDefault="00F00E69" w:rsidP="00F00E69">
      <w:pPr>
        <w:autoSpaceDE w:val="0"/>
        <w:autoSpaceDN w:val="0"/>
        <w:adjustRightInd w:val="0"/>
        <w:spacing w:after="0" w:line="240" w:lineRule="auto"/>
        <w:jc w:val="both"/>
        <w:rPr>
          <w:b/>
          <w:color w:val="538135" w:themeColor="accent6" w:themeShade="BF"/>
          <w:sz w:val="44"/>
          <w:szCs w:val="44"/>
        </w:rPr>
      </w:pPr>
      <w:r w:rsidRPr="00996D66">
        <w:rPr>
          <w:b/>
          <w:color w:val="538135" w:themeColor="accent6" w:themeShade="BF"/>
          <w:sz w:val="44"/>
          <w:szCs w:val="44"/>
        </w:rPr>
        <w:lastRenderedPageBreak/>
        <w:t>Person Specification</w:t>
      </w:r>
    </w:p>
    <w:p w14:paraId="161597F8" w14:textId="77777777" w:rsidR="00F818F1" w:rsidRDefault="00F818F1" w:rsidP="00F00E69">
      <w:pPr>
        <w:autoSpaceDE w:val="0"/>
        <w:autoSpaceDN w:val="0"/>
        <w:adjustRightInd w:val="0"/>
        <w:spacing w:after="0" w:line="240" w:lineRule="auto"/>
        <w:jc w:val="both"/>
        <w:rPr>
          <w:b/>
          <w:color w:val="538135" w:themeColor="accent6" w:themeShade="BF"/>
          <w:sz w:val="44"/>
          <w:szCs w:val="44"/>
        </w:rPr>
      </w:pPr>
    </w:p>
    <w:p w14:paraId="5326E20E" w14:textId="5573B160" w:rsidR="00F818F1" w:rsidRDefault="00F818F1" w:rsidP="00F00E69">
      <w:pPr>
        <w:autoSpaceDE w:val="0"/>
        <w:autoSpaceDN w:val="0"/>
        <w:adjustRightInd w:val="0"/>
        <w:spacing w:after="0" w:line="240" w:lineRule="auto"/>
        <w:jc w:val="both"/>
        <w:rPr>
          <w:b/>
          <w:sz w:val="28"/>
          <w:szCs w:val="28"/>
        </w:rPr>
      </w:pPr>
      <w:r w:rsidRPr="00F818F1">
        <w:rPr>
          <w:b/>
          <w:sz w:val="28"/>
          <w:szCs w:val="28"/>
        </w:rPr>
        <w:t>Candidates must aim to show how they meet the following requirements within their application form and/or at interview.</w:t>
      </w:r>
    </w:p>
    <w:p w14:paraId="52689720" w14:textId="117A8C02" w:rsidR="00F818F1" w:rsidRDefault="00F818F1" w:rsidP="00F00E69">
      <w:pPr>
        <w:autoSpaceDE w:val="0"/>
        <w:autoSpaceDN w:val="0"/>
        <w:adjustRightInd w:val="0"/>
        <w:spacing w:after="0" w:line="240" w:lineRule="auto"/>
        <w:jc w:val="both"/>
        <w:rPr>
          <w:b/>
          <w:sz w:val="28"/>
          <w:szCs w:val="28"/>
        </w:rPr>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3"/>
        <w:gridCol w:w="3333"/>
      </w:tblGrid>
      <w:tr w:rsidR="00F818F1" w:rsidRPr="00AF1D70" w14:paraId="53EBF526" w14:textId="77777777" w:rsidTr="0065172D">
        <w:trPr>
          <w:cantSplit/>
        </w:trPr>
        <w:tc>
          <w:tcPr>
            <w:tcW w:w="9821" w:type="dxa"/>
            <w:gridSpan w:val="3"/>
            <w:tcBorders>
              <w:top w:val="single" w:sz="4" w:space="0" w:color="auto"/>
              <w:left w:val="single" w:sz="4" w:space="0" w:color="auto"/>
              <w:bottom w:val="nil"/>
              <w:right w:val="single" w:sz="4" w:space="0" w:color="auto"/>
            </w:tcBorders>
            <w:hideMark/>
          </w:tcPr>
          <w:p w14:paraId="01FFF879" w14:textId="62862482" w:rsidR="00F818F1" w:rsidRPr="00F818F1" w:rsidRDefault="00F818F1" w:rsidP="00F818F1">
            <w:pPr>
              <w:pStyle w:val="ListParagraph"/>
              <w:numPr>
                <w:ilvl w:val="0"/>
                <w:numId w:val="33"/>
              </w:numPr>
              <w:spacing w:before="60" w:after="60"/>
              <w:jc w:val="both"/>
              <w:rPr>
                <w:b/>
              </w:rPr>
            </w:pPr>
            <w:r>
              <w:rPr>
                <w:b/>
              </w:rPr>
              <w:t>Experience, Qualifications and Training</w:t>
            </w:r>
          </w:p>
        </w:tc>
      </w:tr>
      <w:tr w:rsidR="00F818F1" w:rsidRPr="00AF1D70" w14:paraId="470072C2"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1E289FAE" w14:textId="46907E92" w:rsidR="00F818F1" w:rsidRPr="00AF1D70" w:rsidRDefault="00F818F1" w:rsidP="00D03E5E">
            <w:pPr>
              <w:spacing w:before="60"/>
              <w:jc w:val="both"/>
            </w:pPr>
            <w:r>
              <w:t>1.1</w:t>
            </w:r>
          </w:p>
        </w:tc>
        <w:tc>
          <w:tcPr>
            <w:tcW w:w="5813" w:type="dxa"/>
            <w:tcBorders>
              <w:top w:val="single" w:sz="4" w:space="0" w:color="auto"/>
              <w:left w:val="single" w:sz="4" w:space="0" w:color="auto"/>
              <w:bottom w:val="single" w:sz="4" w:space="0" w:color="auto"/>
              <w:right w:val="single" w:sz="4" w:space="0" w:color="auto"/>
            </w:tcBorders>
          </w:tcPr>
          <w:p w14:paraId="17829DC5" w14:textId="3664BAF1" w:rsidR="00F818F1" w:rsidRPr="00AF1D70" w:rsidRDefault="00F818F1" w:rsidP="00D03E5E">
            <w:pPr>
              <w:spacing w:before="60"/>
              <w:ind w:right="175"/>
              <w:jc w:val="both"/>
            </w:pPr>
            <w:r>
              <w:t>Qualified Teacher Status, specialising in Religious Education</w:t>
            </w:r>
            <w:r w:rsidR="0065172D">
              <w:t>.</w:t>
            </w:r>
          </w:p>
        </w:tc>
        <w:tc>
          <w:tcPr>
            <w:tcW w:w="3333" w:type="dxa"/>
            <w:tcBorders>
              <w:top w:val="single" w:sz="4" w:space="0" w:color="auto"/>
              <w:left w:val="single" w:sz="4" w:space="0" w:color="auto"/>
              <w:bottom w:val="single" w:sz="4" w:space="0" w:color="auto"/>
              <w:right w:val="single" w:sz="4" w:space="0" w:color="auto"/>
            </w:tcBorders>
          </w:tcPr>
          <w:p w14:paraId="08EB53F4" w14:textId="32637D49" w:rsidR="00F818F1" w:rsidRPr="00AF1D70" w:rsidRDefault="00F818F1" w:rsidP="00D03E5E">
            <w:pPr>
              <w:spacing w:before="60"/>
              <w:jc w:val="both"/>
            </w:pPr>
            <w:r>
              <w:t>Application Form</w:t>
            </w:r>
          </w:p>
        </w:tc>
      </w:tr>
      <w:tr w:rsidR="00F818F1" w:rsidRPr="00AF1D70" w14:paraId="299D83B3"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773F6260" w14:textId="7D26FF32" w:rsidR="00F818F1" w:rsidRPr="00AF1D70" w:rsidRDefault="00F818F1" w:rsidP="00D03E5E">
            <w:pPr>
              <w:spacing w:before="60"/>
              <w:jc w:val="both"/>
            </w:pPr>
            <w:r>
              <w:t>1.2</w:t>
            </w:r>
          </w:p>
        </w:tc>
        <w:tc>
          <w:tcPr>
            <w:tcW w:w="5813" w:type="dxa"/>
            <w:tcBorders>
              <w:top w:val="single" w:sz="4" w:space="0" w:color="auto"/>
              <w:left w:val="single" w:sz="4" w:space="0" w:color="auto"/>
              <w:bottom w:val="single" w:sz="4" w:space="0" w:color="auto"/>
              <w:right w:val="single" w:sz="4" w:space="0" w:color="auto"/>
            </w:tcBorders>
          </w:tcPr>
          <w:p w14:paraId="55ADFE46" w14:textId="5B9D6139" w:rsidR="00F818F1" w:rsidRPr="00AF1D70" w:rsidRDefault="00F818F1" w:rsidP="00F818F1">
            <w:pPr>
              <w:spacing w:before="60"/>
              <w:ind w:right="175"/>
              <w:jc w:val="both"/>
            </w:pPr>
            <w:r>
              <w:t>A bachelor’s degree in a related/relevant discipline, such as Theology or Philosophy.</w:t>
            </w:r>
          </w:p>
        </w:tc>
        <w:tc>
          <w:tcPr>
            <w:tcW w:w="3333" w:type="dxa"/>
            <w:tcBorders>
              <w:top w:val="single" w:sz="4" w:space="0" w:color="auto"/>
              <w:left w:val="single" w:sz="4" w:space="0" w:color="auto"/>
              <w:bottom w:val="single" w:sz="4" w:space="0" w:color="auto"/>
              <w:right w:val="single" w:sz="4" w:space="0" w:color="auto"/>
            </w:tcBorders>
          </w:tcPr>
          <w:p w14:paraId="0F00B7F2" w14:textId="68B3B9D3" w:rsidR="00F818F1" w:rsidRPr="00AF1D70" w:rsidRDefault="00F818F1" w:rsidP="00D03E5E">
            <w:pPr>
              <w:spacing w:before="60"/>
              <w:jc w:val="both"/>
            </w:pPr>
            <w:r>
              <w:t>Application Form</w:t>
            </w:r>
          </w:p>
        </w:tc>
      </w:tr>
      <w:tr w:rsidR="00E1254C" w:rsidRPr="00AF1D70" w14:paraId="68227161"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4EF4E507" w14:textId="4808E458" w:rsidR="00E1254C" w:rsidRDefault="00E1254C" w:rsidP="00D03E5E">
            <w:pPr>
              <w:spacing w:before="60"/>
              <w:jc w:val="both"/>
            </w:pPr>
            <w:r>
              <w:t>1.3</w:t>
            </w:r>
          </w:p>
        </w:tc>
        <w:tc>
          <w:tcPr>
            <w:tcW w:w="5813" w:type="dxa"/>
            <w:tcBorders>
              <w:top w:val="single" w:sz="4" w:space="0" w:color="auto"/>
              <w:left w:val="single" w:sz="4" w:space="0" w:color="auto"/>
              <w:bottom w:val="single" w:sz="4" w:space="0" w:color="auto"/>
              <w:right w:val="single" w:sz="4" w:space="0" w:color="auto"/>
            </w:tcBorders>
          </w:tcPr>
          <w:p w14:paraId="240312E3" w14:textId="2FF05F5E" w:rsidR="00E1254C" w:rsidRDefault="00E1254C" w:rsidP="00F818F1">
            <w:pPr>
              <w:spacing w:before="60"/>
              <w:ind w:right="175"/>
              <w:jc w:val="both"/>
            </w:pPr>
            <w:r>
              <w:t>Practicing Catholic.</w:t>
            </w:r>
          </w:p>
        </w:tc>
        <w:tc>
          <w:tcPr>
            <w:tcW w:w="3333" w:type="dxa"/>
            <w:tcBorders>
              <w:top w:val="single" w:sz="4" w:space="0" w:color="auto"/>
              <w:left w:val="single" w:sz="4" w:space="0" w:color="auto"/>
              <w:bottom w:val="single" w:sz="4" w:space="0" w:color="auto"/>
              <w:right w:val="single" w:sz="4" w:space="0" w:color="auto"/>
            </w:tcBorders>
          </w:tcPr>
          <w:p w14:paraId="24F86409" w14:textId="2AFD91C6" w:rsidR="00E1254C" w:rsidRDefault="00E1254C" w:rsidP="00D03E5E">
            <w:pPr>
              <w:spacing w:before="60"/>
              <w:jc w:val="both"/>
            </w:pPr>
            <w:r>
              <w:t>Application Form/Faith Reference</w:t>
            </w:r>
          </w:p>
        </w:tc>
      </w:tr>
      <w:tr w:rsidR="00F818F1" w:rsidRPr="00AF1D70" w14:paraId="4C874493"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1AD23A21" w14:textId="37A278FB" w:rsidR="00F818F1" w:rsidRPr="00AF1D70" w:rsidRDefault="00E1254C" w:rsidP="00D03E5E">
            <w:pPr>
              <w:spacing w:before="60"/>
              <w:jc w:val="both"/>
            </w:pPr>
            <w:r>
              <w:t>1.4</w:t>
            </w:r>
          </w:p>
        </w:tc>
        <w:tc>
          <w:tcPr>
            <w:tcW w:w="5813" w:type="dxa"/>
            <w:tcBorders>
              <w:top w:val="single" w:sz="4" w:space="0" w:color="auto"/>
              <w:left w:val="single" w:sz="4" w:space="0" w:color="auto"/>
              <w:bottom w:val="single" w:sz="4" w:space="0" w:color="auto"/>
              <w:right w:val="single" w:sz="4" w:space="0" w:color="auto"/>
            </w:tcBorders>
          </w:tcPr>
          <w:p w14:paraId="0E0CBE23" w14:textId="5A9BEAEC" w:rsidR="00F818F1" w:rsidRPr="00AF1D70" w:rsidRDefault="0065172D" w:rsidP="0065172D">
            <w:pPr>
              <w:spacing w:before="60"/>
              <w:ind w:right="175"/>
              <w:jc w:val="both"/>
            </w:pPr>
            <w:r>
              <w:t>Experience of leading, managing or coaching staff.</w:t>
            </w:r>
          </w:p>
        </w:tc>
        <w:tc>
          <w:tcPr>
            <w:tcW w:w="3333" w:type="dxa"/>
            <w:tcBorders>
              <w:top w:val="single" w:sz="4" w:space="0" w:color="auto"/>
              <w:left w:val="single" w:sz="4" w:space="0" w:color="auto"/>
              <w:bottom w:val="single" w:sz="4" w:space="0" w:color="auto"/>
              <w:right w:val="single" w:sz="4" w:space="0" w:color="auto"/>
            </w:tcBorders>
          </w:tcPr>
          <w:p w14:paraId="19E6F665" w14:textId="14D36376" w:rsidR="00F818F1" w:rsidRPr="00AF1D70" w:rsidRDefault="00F818F1" w:rsidP="00D03E5E">
            <w:pPr>
              <w:spacing w:before="60"/>
              <w:jc w:val="both"/>
            </w:pPr>
            <w:r>
              <w:t>Application Form/Interview</w:t>
            </w:r>
          </w:p>
        </w:tc>
      </w:tr>
      <w:tr w:rsidR="00F818F1" w:rsidRPr="00AF1D70" w14:paraId="4F2B709D"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7C5EAAF8" w14:textId="2259B535" w:rsidR="00F818F1" w:rsidRPr="00AF1D70" w:rsidRDefault="00E1254C" w:rsidP="00D03E5E">
            <w:pPr>
              <w:spacing w:before="60"/>
              <w:jc w:val="both"/>
            </w:pPr>
            <w:r>
              <w:t>1.5</w:t>
            </w:r>
          </w:p>
        </w:tc>
        <w:tc>
          <w:tcPr>
            <w:tcW w:w="5813" w:type="dxa"/>
            <w:tcBorders>
              <w:top w:val="single" w:sz="4" w:space="0" w:color="auto"/>
              <w:left w:val="single" w:sz="4" w:space="0" w:color="auto"/>
              <w:bottom w:val="single" w:sz="4" w:space="0" w:color="auto"/>
              <w:right w:val="single" w:sz="4" w:space="0" w:color="auto"/>
            </w:tcBorders>
          </w:tcPr>
          <w:p w14:paraId="56D1D7B1" w14:textId="6B63366C" w:rsidR="00F818F1" w:rsidRPr="00AF1D70" w:rsidRDefault="00F818F1" w:rsidP="00F818F1">
            <w:pPr>
              <w:spacing w:before="60"/>
              <w:ind w:right="175"/>
              <w:jc w:val="both"/>
            </w:pPr>
            <w:r>
              <w:t>A proven record of strong outcomes for students through quality first teaching and intervention.</w:t>
            </w:r>
          </w:p>
        </w:tc>
        <w:tc>
          <w:tcPr>
            <w:tcW w:w="3333" w:type="dxa"/>
            <w:tcBorders>
              <w:top w:val="single" w:sz="4" w:space="0" w:color="auto"/>
              <w:left w:val="single" w:sz="4" w:space="0" w:color="auto"/>
              <w:bottom w:val="single" w:sz="4" w:space="0" w:color="auto"/>
              <w:right w:val="single" w:sz="4" w:space="0" w:color="auto"/>
            </w:tcBorders>
          </w:tcPr>
          <w:p w14:paraId="4B4C74D8" w14:textId="50492A36" w:rsidR="00F818F1" w:rsidRPr="00AF1D70" w:rsidRDefault="00F818F1" w:rsidP="00D03E5E">
            <w:pPr>
              <w:spacing w:before="60"/>
              <w:jc w:val="both"/>
            </w:pPr>
            <w:r>
              <w:t>Application Form/Interview</w:t>
            </w:r>
          </w:p>
        </w:tc>
      </w:tr>
      <w:tr w:rsidR="00F818F1" w:rsidRPr="00AF1D70" w14:paraId="52827131"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508C1153" w14:textId="683B473A" w:rsidR="00F818F1" w:rsidRPr="00AF1D70" w:rsidRDefault="00E1254C" w:rsidP="00D03E5E">
            <w:pPr>
              <w:spacing w:before="60"/>
              <w:jc w:val="both"/>
            </w:pPr>
            <w:r>
              <w:t>1.6</w:t>
            </w:r>
          </w:p>
        </w:tc>
        <w:tc>
          <w:tcPr>
            <w:tcW w:w="5813" w:type="dxa"/>
            <w:tcBorders>
              <w:top w:val="single" w:sz="4" w:space="0" w:color="auto"/>
              <w:left w:val="single" w:sz="4" w:space="0" w:color="auto"/>
              <w:bottom w:val="single" w:sz="4" w:space="0" w:color="auto"/>
              <w:right w:val="single" w:sz="4" w:space="0" w:color="auto"/>
            </w:tcBorders>
          </w:tcPr>
          <w:p w14:paraId="28817246" w14:textId="7EBC74BE" w:rsidR="00F818F1" w:rsidRPr="00AF1D70" w:rsidRDefault="00F818F1" w:rsidP="00D03E5E">
            <w:pPr>
              <w:jc w:val="both"/>
            </w:pPr>
            <w:r>
              <w:t>Experience of contributing to developing and/or implementing whole school policies.</w:t>
            </w:r>
          </w:p>
        </w:tc>
        <w:tc>
          <w:tcPr>
            <w:tcW w:w="3333" w:type="dxa"/>
            <w:tcBorders>
              <w:top w:val="single" w:sz="4" w:space="0" w:color="auto"/>
              <w:left w:val="single" w:sz="4" w:space="0" w:color="auto"/>
              <w:bottom w:val="single" w:sz="4" w:space="0" w:color="auto"/>
              <w:right w:val="single" w:sz="4" w:space="0" w:color="auto"/>
            </w:tcBorders>
          </w:tcPr>
          <w:p w14:paraId="0909A819" w14:textId="6009CE0C" w:rsidR="00F818F1" w:rsidRPr="00AF1D70" w:rsidRDefault="0065172D" w:rsidP="00D03E5E">
            <w:pPr>
              <w:spacing w:before="60"/>
              <w:jc w:val="both"/>
            </w:pPr>
            <w:r>
              <w:t>Application Form/Interview</w:t>
            </w:r>
          </w:p>
        </w:tc>
      </w:tr>
      <w:tr w:rsidR="00F818F1" w:rsidRPr="00AF1D70" w14:paraId="4100BD52"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713D41C9" w14:textId="03238A5E" w:rsidR="00F818F1" w:rsidRPr="00AF1D70" w:rsidRDefault="00E1254C" w:rsidP="00D03E5E">
            <w:pPr>
              <w:spacing w:before="60"/>
              <w:jc w:val="both"/>
            </w:pPr>
            <w:r>
              <w:t>1.7</w:t>
            </w:r>
          </w:p>
        </w:tc>
        <w:tc>
          <w:tcPr>
            <w:tcW w:w="5813" w:type="dxa"/>
            <w:tcBorders>
              <w:top w:val="single" w:sz="4" w:space="0" w:color="auto"/>
              <w:left w:val="single" w:sz="4" w:space="0" w:color="auto"/>
              <w:bottom w:val="single" w:sz="4" w:space="0" w:color="auto"/>
              <w:right w:val="single" w:sz="4" w:space="0" w:color="auto"/>
            </w:tcBorders>
          </w:tcPr>
          <w:p w14:paraId="5611A5D1" w14:textId="5496DFCD" w:rsidR="00F818F1" w:rsidRPr="00AF1D70" w:rsidRDefault="0065172D" w:rsidP="00D03E5E">
            <w:pPr>
              <w:jc w:val="both"/>
            </w:pPr>
            <w:r>
              <w:t>Experience of teaching a wide range of pupils with varying levels of abilities and needs at both KS3 and KS4.</w:t>
            </w:r>
          </w:p>
        </w:tc>
        <w:tc>
          <w:tcPr>
            <w:tcW w:w="3333" w:type="dxa"/>
            <w:tcBorders>
              <w:top w:val="single" w:sz="4" w:space="0" w:color="auto"/>
              <w:left w:val="single" w:sz="4" w:space="0" w:color="auto"/>
              <w:bottom w:val="single" w:sz="4" w:space="0" w:color="auto"/>
              <w:right w:val="single" w:sz="4" w:space="0" w:color="auto"/>
            </w:tcBorders>
          </w:tcPr>
          <w:p w14:paraId="7E132F0B" w14:textId="5F7CBA56" w:rsidR="00F818F1" w:rsidRPr="00AF1D70" w:rsidRDefault="0065172D" w:rsidP="00D03E5E">
            <w:pPr>
              <w:spacing w:before="60"/>
              <w:jc w:val="both"/>
            </w:pPr>
            <w:r>
              <w:t>Application Form/Interview</w:t>
            </w:r>
          </w:p>
        </w:tc>
      </w:tr>
      <w:tr w:rsidR="00F818F1" w:rsidRPr="00AF1D70" w14:paraId="7775EC08"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546BC43C" w14:textId="4D861E1A" w:rsidR="00F818F1" w:rsidRPr="00AF1D70" w:rsidRDefault="00E1254C" w:rsidP="00D03E5E">
            <w:pPr>
              <w:spacing w:before="60"/>
              <w:jc w:val="both"/>
            </w:pPr>
            <w:r>
              <w:t>1.8</w:t>
            </w:r>
          </w:p>
        </w:tc>
        <w:tc>
          <w:tcPr>
            <w:tcW w:w="5813" w:type="dxa"/>
            <w:tcBorders>
              <w:top w:val="single" w:sz="4" w:space="0" w:color="auto"/>
              <w:left w:val="single" w:sz="4" w:space="0" w:color="auto"/>
              <w:bottom w:val="single" w:sz="4" w:space="0" w:color="auto"/>
              <w:right w:val="single" w:sz="4" w:space="0" w:color="auto"/>
            </w:tcBorders>
          </w:tcPr>
          <w:p w14:paraId="45541CA5" w14:textId="6B9F2A38" w:rsidR="00F818F1" w:rsidRPr="00AF1D70" w:rsidRDefault="0065172D" w:rsidP="00D03E5E">
            <w:pPr>
              <w:jc w:val="both"/>
            </w:pPr>
            <w:r>
              <w:t>The ability to promote the social, moral, spiritual and cultural development of students through teaching and learning.</w:t>
            </w:r>
          </w:p>
        </w:tc>
        <w:tc>
          <w:tcPr>
            <w:tcW w:w="3333" w:type="dxa"/>
            <w:tcBorders>
              <w:top w:val="single" w:sz="4" w:space="0" w:color="auto"/>
              <w:left w:val="single" w:sz="4" w:space="0" w:color="auto"/>
              <w:bottom w:val="single" w:sz="4" w:space="0" w:color="auto"/>
              <w:right w:val="single" w:sz="4" w:space="0" w:color="auto"/>
            </w:tcBorders>
          </w:tcPr>
          <w:p w14:paraId="46DBC088" w14:textId="45A18600" w:rsidR="00F818F1" w:rsidRPr="00AF1D70" w:rsidRDefault="0065172D" w:rsidP="00D03E5E">
            <w:pPr>
              <w:jc w:val="both"/>
            </w:pPr>
            <w:r>
              <w:t>Application Form/Interview</w:t>
            </w:r>
          </w:p>
        </w:tc>
      </w:tr>
      <w:tr w:rsidR="00F818F1" w:rsidRPr="00AF1D70" w14:paraId="3BD87F32"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01ECEBD1" w14:textId="0948D99E" w:rsidR="00F818F1" w:rsidRPr="00AF1D70" w:rsidRDefault="00E1254C" w:rsidP="00D03E5E">
            <w:pPr>
              <w:spacing w:before="60"/>
              <w:jc w:val="both"/>
            </w:pPr>
            <w:r>
              <w:t>1.9</w:t>
            </w:r>
          </w:p>
        </w:tc>
        <w:tc>
          <w:tcPr>
            <w:tcW w:w="5813" w:type="dxa"/>
            <w:tcBorders>
              <w:top w:val="single" w:sz="4" w:space="0" w:color="auto"/>
              <w:left w:val="single" w:sz="4" w:space="0" w:color="auto"/>
              <w:bottom w:val="single" w:sz="4" w:space="0" w:color="auto"/>
              <w:right w:val="single" w:sz="4" w:space="0" w:color="auto"/>
            </w:tcBorders>
          </w:tcPr>
          <w:p w14:paraId="791F5C9B" w14:textId="215138F7" w:rsidR="00F818F1" w:rsidRPr="00AF1D70" w:rsidRDefault="0065172D" w:rsidP="00D03E5E">
            <w:pPr>
              <w:jc w:val="both"/>
            </w:pPr>
            <w:r>
              <w:t>Excellent subject knowledge, with consideration given to the curriculum we deliver as a Catholic school.</w:t>
            </w:r>
          </w:p>
        </w:tc>
        <w:tc>
          <w:tcPr>
            <w:tcW w:w="3333" w:type="dxa"/>
            <w:tcBorders>
              <w:top w:val="single" w:sz="4" w:space="0" w:color="auto"/>
              <w:left w:val="single" w:sz="4" w:space="0" w:color="auto"/>
              <w:bottom w:val="single" w:sz="4" w:space="0" w:color="auto"/>
              <w:right w:val="single" w:sz="4" w:space="0" w:color="auto"/>
            </w:tcBorders>
          </w:tcPr>
          <w:p w14:paraId="4330A28B" w14:textId="44030DB5" w:rsidR="00F818F1" w:rsidRPr="00AF1D70" w:rsidRDefault="0065172D" w:rsidP="00D03E5E">
            <w:pPr>
              <w:jc w:val="both"/>
            </w:pPr>
            <w:r>
              <w:t>Application Form/Interview</w:t>
            </w:r>
          </w:p>
        </w:tc>
      </w:tr>
      <w:tr w:rsidR="00F818F1" w:rsidRPr="00AF1D70" w14:paraId="381273C3"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7B946CB0" w14:textId="2806295D" w:rsidR="00F818F1" w:rsidRPr="00AF1D70" w:rsidRDefault="00E1254C" w:rsidP="00D03E5E">
            <w:pPr>
              <w:jc w:val="both"/>
            </w:pPr>
            <w:r>
              <w:t>1.10</w:t>
            </w:r>
          </w:p>
        </w:tc>
        <w:tc>
          <w:tcPr>
            <w:tcW w:w="5813" w:type="dxa"/>
            <w:tcBorders>
              <w:top w:val="single" w:sz="4" w:space="0" w:color="auto"/>
              <w:left w:val="single" w:sz="4" w:space="0" w:color="auto"/>
              <w:bottom w:val="single" w:sz="4" w:space="0" w:color="auto"/>
              <w:right w:val="single" w:sz="4" w:space="0" w:color="auto"/>
            </w:tcBorders>
          </w:tcPr>
          <w:p w14:paraId="081A9FBD" w14:textId="3377DA0B" w:rsidR="00F818F1" w:rsidRPr="00AF1D70" w:rsidRDefault="0065172D" w:rsidP="0065172D">
            <w:pPr>
              <w:keepNext/>
              <w:spacing w:after="0" w:line="240" w:lineRule="auto"/>
              <w:ind w:right="175"/>
              <w:jc w:val="both"/>
              <w:outlineLvl w:val="1"/>
              <w:rPr>
                <w:rFonts w:eastAsia="Times New Roman" w:cstheme="minorHAnsi"/>
                <w:szCs w:val="20"/>
                <w:lang w:eastAsia="en-GB"/>
              </w:rPr>
            </w:pPr>
            <w:r>
              <w:t>An understanding of Gospel Values and British Values, and the ability to promote these through the curriculum.</w:t>
            </w:r>
          </w:p>
        </w:tc>
        <w:tc>
          <w:tcPr>
            <w:tcW w:w="3333" w:type="dxa"/>
            <w:tcBorders>
              <w:top w:val="single" w:sz="4" w:space="0" w:color="auto"/>
              <w:left w:val="single" w:sz="4" w:space="0" w:color="auto"/>
              <w:bottom w:val="single" w:sz="4" w:space="0" w:color="auto"/>
              <w:right w:val="single" w:sz="4" w:space="0" w:color="auto"/>
            </w:tcBorders>
          </w:tcPr>
          <w:p w14:paraId="006EDC9F" w14:textId="66844016" w:rsidR="00F818F1" w:rsidRPr="00AF1D70" w:rsidRDefault="0065172D" w:rsidP="00D03E5E">
            <w:pPr>
              <w:jc w:val="both"/>
            </w:pPr>
            <w:r>
              <w:t>Application Form/Interview</w:t>
            </w:r>
          </w:p>
        </w:tc>
      </w:tr>
      <w:tr w:rsidR="00F818F1" w:rsidRPr="00AF1D70" w14:paraId="285D1B5B"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36EFDBEE" w14:textId="5C6FE91E" w:rsidR="00F818F1" w:rsidRPr="00AF1D70" w:rsidRDefault="00E1254C" w:rsidP="00D03E5E">
            <w:pPr>
              <w:spacing w:before="60"/>
              <w:jc w:val="both"/>
            </w:pPr>
            <w:r>
              <w:lastRenderedPageBreak/>
              <w:t>1.11</w:t>
            </w:r>
          </w:p>
        </w:tc>
        <w:tc>
          <w:tcPr>
            <w:tcW w:w="5813" w:type="dxa"/>
            <w:tcBorders>
              <w:top w:val="single" w:sz="4" w:space="0" w:color="auto"/>
              <w:left w:val="single" w:sz="4" w:space="0" w:color="auto"/>
              <w:bottom w:val="single" w:sz="4" w:space="0" w:color="auto"/>
              <w:right w:val="single" w:sz="4" w:space="0" w:color="auto"/>
            </w:tcBorders>
          </w:tcPr>
          <w:p w14:paraId="2AD50178" w14:textId="0311F171" w:rsidR="00F818F1" w:rsidRPr="00AF1D70" w:rsidRDefault="0065172D" w:rsidP="00D03E5E">
            <w:pPr>
              <w:ind w:right="175"/>
              <w:jc w:val="both"/>
            </w:pPr>
            <w:r>
              <w:t>Experience of effective curriculum planning and design.</w:t>
            </w:r>
          </w:p>
        </w:tc>
        <w:tc>
          <w:tcPr>
            <w:tcW w:w="3333" w:type="dxa"/>
            <w:tcBorders>
              <w:top w:val="single" w:sz="4" w:space="0" w:color="auto"/>
              <w:left w:val="single" w:sz="4" w:space="0" w:color="auto"/>
              <w:bottom w:val="single" w:sz="4" w:space="0" w:color="auto"/>
              <w:right w:val="single" w:sz="4" w:space="0" w:color="auto"/>
            </w:tcBorders>
          </w:tcPr>
          <w:p w14:paraId="48A6216D" w14:textId="7A9B805A" w:rsidR="00F818F1" w:rsidRPr="00AF1D70" w:rsidRDefault="0065172D" w:rsidP="00D03E5E">
            <w:pPr>
              <w:jc w:val="both"/>
              <w:rPr>
                <w:b/>
              </w:rPr>
            </w:pPr>
            <w:r>
              <w:t>Application Form/Interview</w:t>
            </w:r>
          </w:p>
        </w:tc>
      </w:tr>
      <w:tr w:rsidR="00F818F1" w:rsidRPr="00AF1D70" w14:paraId="0C39A702" w14:textId="77777777" w:rsidTr="0065172D">
        <w:trPr>
          <w:cantSplit/>
        </w:trPr>
        <w:tc>
          <w:tcPr>
            <w:tcW w:w="675" w:type="dxa"/>
            <w:tcBorders>
              <w:top w:val="single" w:sz="4" w:space="0" w:color="auto"/>
              <w:left w:val="nil"/>
              <w:bottom w:val="single" w:sz="4" w:space="0" w:color="auto"/>
              <w:right w:val="nil"/>
            </w:tcBorders>
          </w:tcPr>
          <w:p w14:paraId="79A60B5F" w14:textId="77777777" w:rsidR="00F818F1" w:rsidRPr="00884053" w:rsidRDefault="00F818F1" w:rsidP="00D03E5E">
            <w:pPr>
              <w:spacing w:before="60"/>
              <w:jc w:val="both"/>
              <w:rPr>
                <w:color w:val="FFFFFF" w:themeColor="background1"/>
              </w:rPr>
            </w:pPr>
          </w:p>
        </w:tc>
        <w:tc>
          <w:tcPr>
            <w:tcW w:w="5813" w:type="dxa"/>
            <w:tcBorders>
              <w:top w:val="single" w:sz="4" w:space="0" w:color="auto"/>
              <w:left w:val="nil"/>
              <w:bottom w:val="single" w:sz="4" w:space="0" w:color="auto"/>
              <w:right w:val="nil"/>
            </w:tcBorders>
          </w:tcPr>
          <w:p w14:paraId="720F3E1C" w14:textId="77777777" w:rsidR="00F818F1" w:rsidRPr="00884053" w:rsidRDefault="00F818F1" w:rsidP="00D03E5E">
            <w:pPr>
              <w:ind w:right="175"/>
              <w:jc w:val="both"/>
              <w:rPr>
                <w:b/>
                <w:color w:val="FFFFFF" w:themeColor="background1"/>
              </w:rPr>
            </w:pPr>
          </w:p>
        </w:tc>
        <w:tc>
          <w:tcPr>
            <w:tcW w:w="3333" w:type="dxa"/>
            <w:tcBorders>
              <w:top w:val="single" w:sz="4" w:space="0" w:color="auto"/>
              <w:left w:val="nil"/>
              <w:bottom w:val="single" w:sz="4" w:space="0" w:color="auto"/>
              <w:right w:val="nil"/>
            </w:tcBorders>
          </w:tcPr>
          <w:p w14:paraId="4DCEA917" w14:textId="77777777" w:rsidR="00F818F1" w:rsidRPr="00884053" w:rsidRDefault="00F818F1" w:rsidP="00D03E5E">
            <w:pPr>
              <w:jc w:val="both"/>
              <w:rPr>
                <w:color w:val="FFFFFF" w:themeColor="background1"/>
              </w:rPr>
            </w:pPr>
          </w:p>
        </w:tc>
      </w:tr>
      <w:tr w:rsidR="00110CAC" w:rsidRPr="00AF1D70" w14:paraId="0A1BC159" w14:textId="77777777" w:rsidTr="0065172D">
        <w:trPr>
          <w:cantSplit/>
        </w:trPr>
        <w:tc>
          <w:tcPr>
            <w:tcW w:w="9821" w:type="dxa"/>
            <w:gridSpan w:val="3"/>
            <w:tcBorders>
              <w:top w:val="single" w:sz="4" w:space="0" w:color="auto"/>
              <w:left w:val="single" w:sz="4" w:space="0" w:color="auto"/>
              <w:bottom w:val="nil"/>
              <w:right w:val="single" w:sz="4" w:space="0" w:color="auto"/>
            </w:tcBorders>
            <w:hideMark/>
          </w:tcPr>
          <w:p w14:paraId="30536378" w14:textId="77777777" w:rsidR="00110CAC" w:rsidRPr="00AF1D70" w:rsidRDefault="00110CAC" w:rsidP="00D20841">
            <w:pPr>
              <w:spacing w:before="60" w:after="60"/>
              <w:jc w:val="both"/>
              <w:rPr>
                <w:b/>
              </w:rPr>
            </w:pPr>
            <w:r w:rsidRPr="00AF1D70">
              <w:rPr>
                <w:b/>
              </w:rPr>
              <w:t>2.</w:t>
            </w:r>
            <w:r w:rsidRPr="00AF1D70">
              <w:rPr>
                <w:b/>
              </w:rPr>
              <w:tab/>
              <w:t>Skills, Competency and Knowledge</w:t>
            </w:r>
          </w:p>
        </w:tc>
      </w:tr>
      <w:tr w:rsidR="00110CAC" w:rsidRPr="00AF1D70" w14:paraId="68AA5BB5" w14:textId="77777777" w:rsidTr="0065172D">
        <w:trPr>
          <w:cantSplit/>
        </w:trPr>
        <w:tc>
          <w:tcPr>
            <w:tcW w:w="675" w:type="dxa"/>
            <w:tcBorders>
              <w:top w:val="single" w:sz="4" w:space="0" w:color="auto"/>
              <w:left w:val="single" w:sz="4" w:space="0" w:color="auto"/>
              <w:bottom w:val="single" w:sz="4" w:space="0" w:color="auto"/>
              <w:right w:val="single" w:sz="4" w:space="0" w:color="auto"/>
            </w:tcBorders>
            <w:hideMark/>
          </w:tcPr>
          <w:p w14:paraId="65D52322" w14:textId="77777777" w:rsidR="00110CAC" w:rsidRPr="00AF1D70" w:rsidRDefault="00110CAC" w:rsidP="00D20841">
            <w:pPr>
              <w:spacing w:before="60"/>
              <w:jc w:val="both"/>
            </w:pPr>
            <w:r>
              <w:t>2.1</w:t>
            </w:r>
          </w:p>
        </w:tc>
        <w:tc>
          <w:tcPr>
            <w:tcW w:w="5813" w:type="dxa"/>
            <w:tcBorders>
              <w:top w:val="single" w:sz="4" w:space="0" w:color="auto"/>
              <w:left w:val="single" w:sz="4" w:space="0" w:color="auto"/>
              <w:bottom w:val="single" w:sz="4" w:space="0" w:color="auto"/>
              <w:right w:val="single" w:sz="4" w:space="0" w:color="auto"/>
            </w:tcBorders>
            <w:hideMark/>
          </w:tcPr>
          <w:p w14:paraId="3CB1CB35" w14:textId="128121FD" w:rsidR="00110CAC" w:rsidRPr="00AF1D70" w:rsidRDefault="00110CAC" w:rsidP="003842DC">
            <w:pPr>
              <w:spacing w:before="60"/>
              <w:ind w:right="175"/>
              <w:jc w:val="both"/>
            </w:pPr>
            <w:r w:rsidRPr="00AF1D70">
              <w:t>Knowledge and understan</w:t>
            </w:r>
            <w:r>
              <w:t xml:space="preserve">ding of the </w:t>
            </w:r>
            <w:r w:rsidR="003842DC">
              <w:t xml:space="preserve">Religious Education Directory (RED) </w:t>
            </w:r>
            <w:r>
              <w:t>and GCSE specifications</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0BCD93C3" w14:textId="75E3EAF7" w:rsidR="00110CAC" w:rsidRPr="00AF1D70" w:rsidRDefault="00110CAC" w:rsidP="00D20841">
            <w:pPr>
              <w:spacing w:before="60"/>
              <w:jc w:val="both"/>
            </w:pPr>
            <w:r w:rsidRPr="00AF1D70">
              <w:t>Application Form</w:t>
            </w:r>
            <w:r w:rsidR="003842DC">
              <w:t>/</w:t>
            </w:r>
            <w:r w:rsidRPr="00AF1D70">
              <w:t>Interview</w:t>
            </w:r>
          </w:p>
        </w:tc>
      </w:tr>
      <w:tr w:rsidR="00110CAC" w:rsidRPr="00AF1D70" w14:paraId="2BE62428" w14:textId="77777777" w:rsidTr="0065172D">
        <w:trPr>
          <w:cantSplit/>
        </w:trPr>
        <w:tc>
          <w:tcPr>
            <w:tcW w:w="675" w:type="dxa"/>
            <w:tcBorders>
              <w:top w:val="single" w:sz="4" w:space="0" w:color="auto"/>
              <w:left w:val="single" w:sz="4" w:space="0" w:color="auto"/>
              <w:bottom w:val="single" w:sz="4" w:space="0" w:color="auto"/>
              <w:right w:val="single" w:sz="4" w:space="0" w:color="auto"/>
            </w:tcBorders>
            <w:hideMark/>
          </w:tcPr>
          <w:p w14:paraId="6A8D0D9C" w14:textId="77777777" w:rsidR="00110CAC" w:rsidRPr="00AF1D70" w:rsidRDefault="00110CAC" w:rsidP="00D20841">
            <w:pPr>
              <w:spacing w:before="60"/>
              <w:jc w:val="both"/>
            </w:pPr>
            <w:r>
              <w:t>2.2</w:t>
            </w:r>
          </w:p>
        </w:tc>
        <w:tc>
          <w:tcPr>
            <w:tcW w:w="5813" w:type="dxa"/>
            <w:tcBorders>
              <w:top w:val="single" w:sz="4" w:space="0" w:color="auto"/>
              <w:left w:val="single" w:sz="4" w:space="0" w:color="auto"/>
              <w:bottom w:val="single" w:sz="4" w:space="0" w:color="auto"/>
              <w:right w:val="single" w:sz="4" w:space="0" w:color="auto"/>
            </w:tcBorders>
            <w:hideMark/>
          </w:tcPr>
          <w:p w14:paraId="4050183A" w14:textId="46A6683B" w:rsidR="00110CAC" w:rsidRPr="00AF1D70" w:rsidRDefault="00110CAC" w:rsidP="00D20841">
            <w:pPr>
              <w:spacing w:before="60"/>
              <w:ind w:right="175"/>
              <w:jc w:val="both"/>
            </w:pPr>
            <w:r w:rsidRPr="00AF1D70">
              <w:t>Understanding of monitoring, review and evaluation to inform strategic planning and development</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5BBE3AE4" w14:textId="77777777" w:rsidR="00110CAC" w:rsidRPr="00AF1D70" w:rsidRDefault="00110CAC" w:rsidP="00D20841">
            <w:pPr>
              <w:spacing w:before="60"/>
              <w:jc w:val="both"/>
            </w:pPr>
            <w:r w:rsidRPr="00AF1D70">
              <w:t>Application Form/Interview</w:t>
            </w:r>
          </w:p>
        </w:tc>
      </w:tr>
      <w:tr w:rsidR="00110CAC" w:rsidRPr="00AF1D70" w14:paraId="66430BB8"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3705D884" w14:textId="77777777" w:rsidR="00110CAC" w:rsidRPr="00AF1D70" w:rsidRDefault="00110CAC" w:rsidP="00D20841">
            <w:pPr>
              <w:spacing w:before="60"/>
              <w:jc w:val="both"/>
            </w:pPr>
            <w:r w:rsidRPr="00AF1D70">
              <w:t>2.</w:t>
            </w:r>
            <w:r>
              <w:t>3</w:t>
            </w:r>
          </w:p>
        </w:tc>
        <w:tc>
          <w:tcPr>
            <w:tcW w:w="5813" w:type="dxa"/>
            <w:tcBorders>
              <w:top w:val="single" w:sz="4" w:space="0" w:color="auto"/>
              <w:left w:val="single" w:sz="4" w:space="0" w:color="auto"/>
              <w:bottom w:val="single" w:sz="4" w:space="0" w:color="auto"/>
              <w:right w:val="single" w:sz="4" w:space="0" w:color="auto"/>
            </w:tcBorders>
          </w:tcPr>
          <w:p w14:paraId="76500C74" w14:textId="78F9834F" w:rsidR="00110CAC" w:rsidRPr="00AF1D70" w:rsidRDefault="00110CAC" w:rsidP="00D20841">
            <w:pPr>
              <w:spacing w:before="60"/>
              <w:ind w:right="175"/>
              <w:jc w:val="both"/>
            </w:pPr>
            <w:r>
              <w:t>Knowledge and understanding of intervention strategies that have a positive impact on student progress and raise standards</w:t>
            </w:r>
            <w:r w:rsidR="003842DC">
              <w:t>.</w:t>
            </w:r>
          </w:p>
        </w:tc>
        <w:tc>
          <w:tcPr>
            <w:tcW w:w="3333" w:type="dxa"/>
            <w:tcBorders>
              <w:top w:val="single" w:sz="4" w:space="0" w:color="auto"/>
              <w:left w:val="single" w:sz="4" w:space="0" w:color="auto"/>
              <w:bottom w:val="single" w:sz="4" w:space="0" w:color="auto"/>
              <w:right w:val="single" w:sz="4" w:space="0" w:color="auto"/>
            </w:tcBorders>
          </w:tcPr>
          <w:p w14:paraId="77FAA96F" w14:textId="77777777" w:rsidR="00110CAC" w:rsidRPr="00AF1D70" w:rsidRDefault="00110CAC" w:rsidP="00D20841">
            <w:pPr>
              <w:spacing w:before="60"/>
              <w:jc w:val="both"/>
            </w:pPr>
            <w:r>
              <w:t>Application Form/Interview</w:t>
            </w:r>
          </w:p>
        </w:tc>
      </w:tr>
      <w:tr w:rsidR="00110CAC" w:rsidRPr="00AF1D70" w14:paraId="67F031DA"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3525908C" w14:textId="77777777" w:rsidR="00110CAC" w:rsidRPr="00AF1D70" w:rsidRDefault="00110CAC" w:rsidP="00D20841">
            <w:pPr>
              <w:spacing w:before="60"/>
              <w:jc w:val="both"/>
            </w:pPr>
            <w:r>
              <w:t>2.4</w:t>
            </w:r>
          </w:p>
        </w:tc>
        <w:tc>
          <w:tcPr>
            <w:tcW w:w="5813" w:type="dxa"/>
            <w:tcBorders>
              <w:top w:val="single" w:sz="4" w:space="0" w:color="auto"/>
              <w:left w:val="single" w:sz="4" w:space="0" w:color="auto"/>
              <w:bottom w:val="single" w:sz="4" w:space="0" w:color="auto"/>
              <w:right w:val="single" w:sz="4" w:space="0" w:color="auto"/>
            </w:tcBorders>
            <w:hideMark/>
          </w:tcPr>
          <w:p w14:paraId="7D272A9D" w14:textId="172F72C6" w:rsidR="00110CAC" w:rsidRPr="00AF1D70" w:rsidRDefault="00110CAC" w:rsidP="00D20841">
            <w:pPr>
              <w:spacing w:before="60"/>
              <w:ind w:right="175"/>
              <w:jc w:val="both"/>
            </w:pPr>
            <w:r w:rsidRPr="00AF1D70">
              <w:t>Awareness and understanding of narrowing the ‘achievement gap’</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629ACE7B" w14:textId="77777777" w:rsidR="00110CAC" w:rsidRPr="00AF1D70" w:rsidRDefault="00110CAC" w:rsidP="00D20841">
            <w:pPr>
              <w:spacing w:before="60"/>
              <w:jc w:val="both"/>
            </w:pPr>
            <w:r w:rsidRPr="00AF1D70">
              <w:t>Application Form/Interview</w:t>
            </w:r>
          </w:p>
        </w:tc>
      </w:tr>
      <w:tr w:rsidR="00110CAC" w:rsidRPr="00AF1D70" w14:paraId="697E314C"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04B56AFD" w14:textId="77777777" w:rsidR="00110CAC" w:rsidRPr="00AF1D70" w:rsidRDefault="00110CAC" w:rsidP="00D20841">
            <w:pPr>
              <w:spacing w:before="60"/>
              <w:jc w:val="both"/>
            </w:pPr>
            <w:r>
              <w:t>2.5</w:t>
            </w:r>
          </w:p>
        </w:tc>
        <w:tc>
          <w:tcPr>
            <w:tcW w:w="5813" w:type="dxa"/>
            <w:tcBorders>
              <w:top w:val="single" w:sz="4" w:space="0" w:color="auto"/>
              <w:left w:val="single" w:sz="4" w:space="0" w:color="auto"/>
              <w:bottom w:val="single" w:sz="4" w:space="0" w:color="auto"/>
              <w:right w:val="single" w:sz="4" w:space="0" w:color="auto"/>
            </w:tcBorders>
            <w:hideMark/>
          </w:tcPr>
          <w:p w14:paraId="3ED629E0" w14:textId="1252E030" w:rsidR="00110CAC" w:rsidRPr="00AF1D70" w:rsidRDefault="00110CAC" w:rsidP="00D20841">
            <w:pPr>
              <w:jc w:val="both"/>
            </w:pPr>
            <w:r w:rsidRPr="00AF1D70">
              <w:t>Excellent interpersonal and communication skills</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39115888" w14:textId="77777777" w:rsidR="00110CAC" w:rsidRPr="00AF1D70" w:rsidRDefault="00110CAC" w:rsidP="00D20841">
            <w:pPr>
              <w:spacing w:before="60"/>
              <w:jc w:val="both"/>
            </w:pPr>
            <w:r w:rsidRPr="00AF1D70">
              <w:t>Application Form/Interview</w:t>
            </w:r>
          </w:p>
        </w:tc>
      </w:tr>
      <w:tr w:rsidR="00110CAC" w:rsidRPr="00AF1D70" w14:paraId="4A049E8A"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29360CEC" w14:textId="77777777" w:rsidR="00110CAC" w:rsidRPr="00AF1D70" w:rsidRDefault="00110CAC" w:rsidP="00D20841">
            <w:pPr>
              <w:spacing w:before="60"/>
              <w:jc w:val="both"/>
            </w:pPr>
            <w:r>
              <w:t>2.6</w:t>
            </w:r>
          </w:p>
        </w:tc>
        <w:tc>
          <w:tcPr>
            <w:tcW w:w="5813" w:type="dxa"/>
            <w:tcBorders>
              <w:top w:val="single" w:sz="4" w:space="0" w:color="auto"/>
              <w:left w:val="single" w:sz="4" w:space="0" w:color="auto"/>
              <w:bottom w:val="single" w:sz="4" w:space="0" w:color="auto"/>
              <w:right w:val="single" w:sz="4" w:space="0" w:color="auto"/>
            </w:tcBorders>
            <w:hideMark/>
          </w:tcPr>
          <w:p w14:paraId="199A8B2F" w14:textId="106F4524" w:rsidR="00110CAC" w:rsidRPr="00AF1D70" w:rsidRDefault="00110CAC" w:rsidP="00D20841">
            <w:pPr>
              <w:jc w:val="both"/>
            </w:pPr>
            <w:r w:rsidRPr="00AF1D70">
              <w:t>Good level of personal organisation skills</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58DA4E8F" w14:textId="77777777" w:rsidR="00110CAC" w:rsidRPr="00AF1D70" w:rsidRDefault="00110CAC" w:rsidP="00D20841">
            <w:pPr>
              <w:spacing w:before="60"/>
              <w:jc w:val="both"/>
            </w:pPr>
            <w:r w:rsidRPr="00AF1D70">
              <w:t>Application Form/Interview</w:t>
            </w:r>
          </w:p>
        </w:tc>
      </w:tr>
      <w:tr w:rsidR="00110CAC" w:rsidRPr="00AF1D70" w14:paraId="3A1DD04D"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2E42DEC3" w14:textId="77777777" w:rsidR="00110CAC" w:rsidRPr="00AF1D70" w:rsidRDefault="00110CAC" w:rsidP="00D20841">
            <w:pPr>
              <w:spacing w:before="60"/>
              <w:jc w:val="both"/>
            </w:pPr>
            <w:r w:rsidRPr="00AF1D70">
              <w:t>2.</w:t>
            </w:r>
            <w:r>
              <w:t>7</w:t>
            </w:r>
          </w:p>
        </w:tc>
        <w:tc>
          <w:tcPr>
            <w:tcW w:w="5813" w:type="dxa"/>
            <w:tcBorders>
              <w:top w:val="single" w:sz="4" w:space="0" w:color="auto"/>
              <w:left w:val="single" w:sz="4" w:space="0" w:color="auto"/>
              <w:bottom w:val="single" w:sz="4" w:space="0" w:color="auto"/>
              <w:right w:val="single" w:sz="4" w:space="0" w:color="auto"/>
            </w:tcBorders>
            <w:hideMark/>
          </w:tcPr>
          <w:p w14:paraId="5668B562" w14:textId="03F5C337" w:rsidR="00110CAC" w:rsidRPr="00AF1D70" w:rsidRDefault="00110CAC" w:rsidP="00D20841">
            <w:pPr>
              <w:jc w:val="both"/>
            </w:pPr>
            <w:r w:rsidRPr="00AF1D70">
              <w:t xml:space="preserve">Ability to </w:t>
            </w:r>
            <w:r w:rsidR="003842DC">
              <w:t xml:space="preserve">facilitate and </w:t>
            </w:r>
            <w:r w:rsidRPr="00AF1D70">
              <w:t>deliver training sessions to staff</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0A034294" w14:textId="77777777" w:rsidR="00110CAC" w:rsidRPr="00AF1D70" w:rsidRDefault="00110CAC" w:rsidP="00D20841">
            <w:pPr>
              <w:jc w:val="both"/>
            </w:pPr>
            <w:r w:rsidRPr="00AF1D70">
              <w:t>Application Form/Interview</w:t>
            </w:r>
          </w:p>
        </w:tc>
      </w:tr>
      <w:tr w:rsidR="00884053" w:rsidRPr="00AF1D70" w14:paraId="7ED27E16"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674F6E33" w14:textId="0639B2F1" w:rsidR="00884053" w:rsidRPr="00AF1D70" w:rsidRDefault="00884053" w:rsidP="00D20841">
            <w:pPr>
              <w:spacing w:before="60"/>
              <w:jc w:val="both"/>
            </w:pPr>
            <w:r>
              <w:t>2.8</w:t>
            </w:r>
          </w:p>
        </w:tc>
        <w:tc>
          <w:tcPr>
            <w:tcW w:w="5813" w:type="dxa"/>
            <w:tcBorders>
              <w:top w:val="single" w:sz="4" w:space="0" w:color="auto"/>
              <w:left w:val="single" w:sz="4" w:space="0" w:color="auto"/>
              <w:bottom w:val="single" w:sz="4" w:space="0" w:color="auto"/>
              <w:right w:val="single" w:sz="4" w:space="0" w:color="auto"/>
            </w:tcBorders>
          </w:tcPr>
          <w:p w14:paraId="6D438286" w14:textId="064EC337" w:rsidR="00884053" w:rsidRPr="00AF1D70" w:rsidRDefault="00884053" w:rsidP="00D20841">
            <w:pPr>
              <w:jc w:val="both"/>
            </w:pPr>
            <w:r>
              <w:t>Understanding of emotional intelligence and motivational skills in team leadership and development</w:t>
            </w:r>
            <w:r w:rsidR="003842DC">
              <w:t>.</w:t>
            </w:r>
            <w:r>
              <w:tab/>
              <w:t xml:space="preserve">                                                                                                               </w:t>
            </w:r>
          </w:p>
        </w:tc>
        <w:tc>
          <w:tcPr>
            <w:tcW w:w="3333" w:type="dxa"/>
            <w:tcBorders>
              <w:top w:val="single" w:sz="4" w:space="0" w:color="auto"/>
              <w:left w:val="single" w:sz="4" w:space="0" w:color="auto"/>
              <w:bottom w:val="single" w:sz="4" w:space="0" w:color="auto"/>
              <w:right w:val="single" w:sz="4" w:space="0" w:color="auto"/>
            </w:tcBorders>
          </w:tcPr>
          <w:p w14:paraId="51F35360" w14:textId="4D013F0C" w:rsidR="00884053" w:rsidRPr="00AF1D70" w:rsidRDefault="00884053" w:rsidP="00D20841">
            <w:pPr>
              <w:jc w:val="both"/>
            </w:pPr>
            <w:r w:rsidRPr="00AF1D70">
              <w:t>Application Form/Interview</w:t>
            </w:r>
          </w:p>
        </w:tc>
      </w:tr>
      <w:tr w:rsidR="00110CAC" w:rsidRPr="00AF1D70" w14:paraId="24EF6A72"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24CCFE14" w14:textId="53653865" w:rsidR="00110CAC" w:rsidRPr="00AF1D70" w:rsidRDefault="00110CAC" w:rsidP="00D20841">
            <w:pPr>
              <w:jc w:val="both"/>
            </w:pPr>
            <w:r w:rsidRPr="00AF1D70">
              <w:lastRenderedPageBreak/>
              <w:t>2.</w:t>
            </w:r>
            <w:r w:rsidR="006377BB">
              <w:t>9</w:t>
            </w:r>
          </w:p>
        </w:tc>
        <w:tc>
          <w:tcPr>
            <w:tcW w:w="5813" w:type="dxa"/>
            <w:tcBorders>
              <w:top w:val="single" w:sz="4" w:space="0" w:color="auto"/>
              <w:left w:val="single" w:sz="4" w:space="0" w:color="auto"/>
              <w:bottom w:val="single" w:sz="4" w:space="0" w:color="auto"/>
              <w:right w:val="single" w:sz="4" w:space="0" w:color="auto"/>
            </w:tcBorders>
            <w:hideMark/>
          </w:tcPr>
          <w:p w14:paraId="673C1284" w14:textId="16A3CB3B" w:rsidR="00110CAC" w:rsidRPr="00AF1D70" w:rsidRDefault="00110CAC" w:rsidP="00D20841">
            <w:pPr>
              <w:keepNext/>
              <w:spacing w:after="0" w:line="240" w:lineRule="auto"/>
              <w:ind w:right="175"/>
              <w:jc w:val="both"/>
              <w:outlineLvl w:val="1"/>
              <w:rPr>
                <w:rFonts w:eastAsia="Times New Roman" w:cstheme="minorHAnsi"/>
                <w:szCs w:val="20"/>
                <w:lang w:eastAsia="en-GB"/>
              </w:rPr>
            </w:pPr>
            <w:r w:rsidRPr="00AF1D70">
              <w:rPr>
                <w:rFonts w:eastAsia="Times New Roman" w:cstheme="minorHAnsi"/>
                <w:b/>
                <w:szCs w:val="20"/>
                <w:lang w:eastAsia="en-GB"/>
              </w:rPr>
              <w:t>Valuing Diversity</w:t>
            </w:r>
            <w:r w:rsidRPr="00AF1D70">
              <w:rPr>
                <w:rFonts w:eastAsia="Times New Roman" w:cstheme="minorHAnsi"/>
                <w:szCs w:val="20"/>
                <w:lang w:eastAsia="en-GB"/>
              </w:rPr>
              <w:t xml:space="preserve">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w:t>
            </w:r>
            <w:r>
              <w:rPr>
                <w:rFonts w:eastAsia="Times New Roman" w:cstheme="minorHAnsi"/>
                <w:szCs w:val="20"/>
                <w:lang w:eastAsia="en-GB"/>
              </w:rPr>
              <w:t>ervices and reduce disadvantage</w:t>
            </w:r>
            <w:r w:rsidR="003842DC">
              <w:rPr>
                <w:rFonts w:eastAsia="Times New Roman" w:cstheme="minorHAnsi"/>
                <w:szCs w:val="20"/>
                <w:lang w:eastAsia="en-GB"/>
              </w:rPr>
              <w:t>.</w:t>
            </w:r>
          </w:p>
        </w:tc>
        <w:tc>
          <w:tcPr>
            <w:tcW w:w="3333" w:type="dxa"/>
            <w:tcBorders>
              <w:top w:val="single" w:sz="4" w:space="0" w:color="auto"/>
              <w:left w:val="single" w:sz="4" w:space="0" w:color="auto"/>
              <w:bottom w:val="single" w:sz="4" w:space="0" w:color="auto"/>
              <w:right w:val="single" w:sz="4" w:space="0" w:color="auto"/>
            </w:tcBorders>
            <w:hideMark/>
          </w:tcPr>
          <w:p w14:paraId="069F3636" w14:textId="77777777" w:rsidR="00110CAC" w:rsidRPr="00AF1D70" w:rsidRDefault="00110CAC" w:rsidP="00D20841">
            <w:pPr>
              <w:jc w:val="both"/>
            </w:pPr>
            <w:r w:rsidRPr="00AF1D70">
              <w:t>Application Form/Interview</w:t>
            </w:r>
          </w:p>
        </w:tc>
      </w:tr>
      <w:tr w:rsidR="00110CAC" w:rsidRPr="00AF1D70" w14:paraId="0160E7F0"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0FD34D11" w14:textId="4812A481" w:rsidR="00110CAC" w:rsidRPr="00AF1D70" w:rsidRDefault="00110CAC" w:rsidP="00D20841">
            <w:pPr>
              <w:spacing w:before="60"/>
              <w:jc w:val="both"/>
            </w:pPr>
            <w:r w:rsidRPr="00AF1D70">
              <w:t>2.</w:t>
            </w:r>
            <w:r w:rsidR="006377BB">
              <w:t>10</w:t>
            </w:r>
          </w:p>
        </w:tc>
        <w:tc>
          <w:tcPr>
            <w:tcW w:w="5813" w:type="dxa"/>
            <w:tcBorders>
              <w:top w:val="single" w:sz="4" w:space="0" w:color="auto"/>
              <w:left w:val="single" w:sz="4" w:space="0" w:color="auto"/>
              <w:bottom w:val="single" w:sz="4" w:space="0" w:color="auto"/>
              <w:right w:val="single" w:sz="4" w:space="0" w:color="auto"/>
            </w:tcBorders>
            <w:hideMark/>
          </w:tcPr>
          <w:p w14:paraId="38403AC0" w14:textId="24B85D65" w:rsidR="00110CAC" w:rsidRPr="00AF1D70" w:rsidRDefault="00110CAC" w:rsidP="00D20841">
            <w:pPr>
              <w:ind w:right="175"/>
              <w:jc w:val="both"/>
            </w:pPr>
            <w:r w:rsidRPr="00AF1D70">
              <w:rPr>
                <w:b/>
              </w:rPr>
              <w:t>Developing Self and Others</w:t>
            </w:r>
            <w:r w:rsidRPr="00AF1D70">
              <w:t xml:space="preserve"> - Ability to question and request appropriate training and development that links to the post, to seek opportunities that add to skills and knowledge and to respond positively to opportunities that arise. To support others’ learning and share learning with others</w:t>
            </w:r>
            <w:r w:rsidR="003842DC">
              <w:t>.</w:t>
            </w:r>
          </w:p>
        </w:tc>
        <w:tc>
          <w:tcPr>
            <w:tcW w:w="3333" w:type="dxa"/>
            <w:tcBorders>
              <w:top w:val="single" w:sz="4" w:space="0" w:color="auto"/>
              <w:left w:val="single" w:sz="4" w:space="0" w:color="auto"/>
              <w:bottom w:val="single" w:sz="4" w:space="0" w:color="auto"/>
              <w:right w:val="single" w:sz="4" w:space="0" w:color="auto"/>
            </w:tcBorders>
            <w:hideMark/>
          </w:tcPr>
          <w:p w14:paraId="131AACB9" w14:textId="77777777" w:rsidR="00110CAC" w:rsidRPr="00AF1D70" w:rsidRDefault="00110CAC" w:rsidP="00D20841">
            <w:pPr>
              <w:jc w:val="both"/>
              <w:rPr>
                <w:b/>
              </w:rPr>
            </w:pPr>
            <w:r w:rsidRPr="00AF1D70">
              <w:t>Application Form/Interview</w:t>
            </w:r>
          </w:p>
        </w:tc>
      </w:tr>
      <w:tr w:rsidR="00110CAC" w:rsidRPr="00AF1D70" w14:paraId="52E5D0D5"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7DAE9489" w14:textId="768A7723" w:rsidR="00110CAC" w:rsidRPr="00AF1D70" w:rsidRDefault="00110CAC" w:rsidP="00D20841">
            <w:pPr>
              <w:spacing w:before="60"/>
              <w:jc w:val="both"/>
            </w:pPr>
            <w:r w:rsidRPr="00AF1D70">
              <w:t>2.1</w:t>
            </w:r>
            <w:r w:rsidR="006377BB">
              <w:t>1</w:t>
            </w:r>
          </w:p>
        </w:tc>
        <w:tc>
          <w:tcPr>
            <w:tcW w:w="5813" w:type="dxa"/>
            <w:tcBorders>
              <w:top w:val="single" w:sz="4" w:space="0" w:color="auto"/>
              <w:left w:val="single" w:sz="4" w:space="0" w:color="auto"/>
              <w:bottom w:val="single" w:sz="4" w:space="0" w:color="auto"/>
              <w:right w:val="single" w:sz="4" w:space="0" w:color="auto"/>
            </w:tcBorders>
          </w:tcPr>
          <w:p w14:paraId="2D854E5F" w14:textId="4FE39FB1" w:rsidR="00110CAC" w:rsidRPr="00AF1D70" w:rsidRDefault="00110CAC" w:rsidP="00D20841">
            <w:pPr>
              <w:ind w:right="175"/>
              <w:jc w:val="both"/>
            </w:pPr>
            <w:r w:rsidRPr="00AF1D70">
              <w:rPr>
                <w:b/>
              </w:rPr>
              <w:t xml:space="preserve">Health and Safety - </w:t>
            </w:r>
            <w:r w:rsidRPr="00AF1D70">
              <w:t xml:space="preserve">The ability to identify risk to self and others when undertaking work activities and appropriate </w:t>
            </w:r>
            <w:r>
              <w:t>actions needed to minimise risk</w:t>
            </w:r>
            <w:r w:rsidR="003842DC">
              <w:t>.</w:t>
            </w:r>
          </w:p>
        </w:tc>
        <w:tc>
          <w:tcPr>
            <w:tcW w:w="3333" w:type="dxa"/>
            <w:tcBorders>
              <w:top w:val="single" w:sz="4" w:space="0" w:color="auto"/>
              <w:left w:val="single" w:sz="4" w:space="0" w:color="auto"/>
              <w:bottom w:val="single" w:sz="4" w:space="0" w:color="auto"/>
              <w:right w:val="single" w:sz="4" w:space="0" w:color="auto"/>
            </w:tcBorders>
          </w:tcPr>
          <w:p w14:paraId="6E1C689A" w14:textId="77777777" w:rsidR="00110CAC" w:rsidRPr="00AF1D70" w:rsidRDefault="00110CAC" w:rsidP="00D20841">
            <w:pPr>
              <w:jc w:val="both"/>
            </w:pPr>
            <w:r w:rsidRPr="00AF1D70">
              <w:t>Interview</w:t>
            </w:r>
          </w:p>
        </w:tc>
      </w:tr>
      <w:tr w:rsidR="00110CAC" w:rsidRPr="00AF1D70" w14:paraId="08714B02" w14:textId="77777777" w:rsidTr="0065172D">
        <w:trPr>
          <w:cantSplit/>
        </w:trPr>
        <w:tc>
          <w:tcPr>
            <w:tcW w:w="675" w:type="dxa"/>
            <w:tcBorders>
              <w:top w:val="single" w:sz="4" w:space="0" w:color="auto"/>
              <w:left w:val="single" w:sz="4" w:space="0" w:color="auto"/>
              <w:bottom w:val="single" w:sz="4" w:space="0" w:color="auto"/>
              <w:right w:val="single" w:sz="4" w:space="0" w:color="auto"/>
            </w:tcBorders>
          </w:tcPr>
          <w:p w14:paraId="55896301" w14:textId="171E4831" w:rsidR="00110CAC" w:rsidRPr="00AF1D70" w:rsidRDefault="006377BB" w:rsidP="00D20841">
            <w:pPr>
              <w:spacing w:before="60"/>
              <w:jc w:val="both"/>
            </w:pPr>
            <w:r>
              <w:t>2.12</w:t>
            </w:r>
          </w:p>
        </w:tc>
        <w:tc>
          <w:tcPr>
            <w:tcW w:w="5813" w:type="dxa"/>
            <w:tcBorders>
              <w:top w:val="single" w:sz="4" w:space="0" w:color="auto"/>
              <w:left w:val="single" w:sz="4" w:space="0" w:color="auto"/>
              <w:bottom w:val="single" w:sz="4" w:space="0" w:color="auto"/>
              <w:right w:val="single" w:sz="4" w:space="0" w:color="auto"/>
            </w:tcBorders>
          </w:tcPr>
          <w:p w14:paraId="12A7FF39" w14:textId="6A722563" w:rsidR="00110CAC" w:rsidRPr="00AF1D70" w:rsidRDefault="00110CAC" w:rsidP="00D20841">
            <w:pPr>
              <w:ind w:right="175"/>
              <w:jc w:val="both"/>
            </w:pPr>
            <w:r w:rsidRPr="00AF1D70">
              <w:rPr>
                <w:b/>
              </w:rPr>
              <w:t xml:space="preserve">Confidentiality - </w:t>
            </w:r>
            <w:r w:rsidRPr="00AF1D70">
              <w:t>To acknowledge the need to maintain confidentiality at all times and to become aware of the National, Council and school/setting policies on Confidentiality, and the manage</w:t>
            </w:r>
            <w:r>
              <w:t>ment and sharing of information</w:t>
            </w:r>
            <w:r w:rsidR="003842DC">
              <w:t>.</w:t>
            </w:r>
          </w:p>
        </w:tc>
        <w:tc>
          <w:tcPr>
            <w:tcW w:w="3333" w:type="dxa"/>
            <w:tcBorders>
              <w:top w:val="single" w:sz="4" w:space="0" w:color="auto"/>
              <w:left w:val="single" w:sz="4" w:space="0" w:color="auto"/>
              <w:bottom w:val="single" w:sz="4" w:space="0" w:color="auto"/>
              <w:right w:val="single" w:sz="4" w:space="0" w:color="auto"/>
            </w:tcBorders>
          </w:tcPr>
          <w:p w14:paraId="51F6E9B9" w14:textId="77777777" w:rsidR="00110CAC" w:rsidRPr="00AF1D70" w:rsidRDefault="00110CAC" w:rsidP="00D20841">
            <w:pPr>
              <w:jc w:val="both"/>
            </w:pPr>
            <w:r w:rsidRPr="00AF1D70">
              <w:t>Interview</w:t>
            </w:r>
          </w:p>
        </w:tc>
      </w:tr>
      <w:tr w:rsidR="00884053" w:rsidRPr="00AF1D70" w14:paraId="0A2D49FD" w14:textId="77777777" w:rsidTr="0065172D">
        <w:trPr>
          <w:cantSplit/>
        </w:trPr>
        <w:tc>
          <w:tcPr>
            <w:tcW w:w="675" w:type="dxa"/>
            <w:tcBorders>
              <w:top w:val="single" w:sz="4" w:space="0" w:color="auto"/>
              <w:left w:val="nil"/>
              <w:bottom w:val="single" w:sz="4" w:space="0" w:color="auto"/>
              <w:right w:val="nil"/>
            </w:tcBorders>
          </w:tcPr>
          <w:p w14:paraId="7E7D3730" w14:textId="77777777" w:rsidR="00884053" w:rsidRPr="00884053" w:rsidRDefault="00884053" w:rsidP="00D20841">
            <w:pPr>
              <w:spacing w:before="60"/>
              <w:jc w:val="both"/>
              <w:rPr>
                <w:color w:val="FFFFFF" w:themeColor="background1"/>
              </w:rPr>
            </w:pPr>
          </w:p>
        </w:tc>
        <w:tc>
          <w:tcPr>
            <w:tcW w:w="5813" w:type="dxa"/>
            <w:tcBorders>
              <w:top w:val="single" w:sz="4" w:space="0" w:color="auto"/>
              <w:left w:val="nil"/>
              <w:bottom w:val="single" w:sz="4" w:space="0" w:color="auto"/>
              <w:right w:val="nil"/>
            </w:tcBorders>
          </w:tcPr>
          <w:p w14:paraId="24BB3748" w14:textId="77777777" w:rsidR="00884053" w:rsidRPr="00884053" w:rsidRDefault="00884053" w:rsidP="00D20841">
            <w:pPr>
              <w:ind w:right="175"/>
              <w:jc w:val="both"/>
              <w:rPr>
                <w:b/>
                <w:color w:val="FFFFFF" w:themeColor="background1"/>
              </w:rPr>
            </w:pPr>
          </w:p>
        </w:tc>
        <w:tc>
          <w:tcPr>
            <w:tcW w:w="3333" w:type="dxa"/>
            <w:tcBorders>
              <w:top w:val="single" w:sz="4" w:space="0" w:color="auto"/>
              <w:left w:val="nil"/>
              <w:bottom w:val="single" w:sz="4" w:space="0" w:color="auto"/>
              <w:right w:val="nil"/>
            </w:tcBorders>
          </w:tcPr>
          <w:p w14:paraId="3D448EF6" w14:textId="77777777" w:rsidR="00884053" w:rsidRPr="00884053" w:rsidRDefault="00884053" w:rsidP="00D20841">
            <w:pPr>
              <w:jc w:val="both"/>
              <w:rPr>
                <w:color w:val="FFFFFF" w:themeColor="background1"/>
              </w:rPr>
            </w:pPr>
          </w:p>
        </w:tc>
      </w:tr>
      <w:tr w:rsidR="00884053" w:rsidRPr="0045292F" w14:paraId="2883BBCC" w14:textId="77777777" w:rsidTr="00884053">
        <w:tblPrEx>
          <w:tblLook w:val="0000" w:firstRow="0" w:lastRow="0" w:firstColumn="0" w:lastColumn="0" w:noHBand="0" w:noVBand="0"/>
        </w:tblPrEx>
        <w:trPr>
          <w:cantSplit/>
        </w:trPr>
        <w:tc>
          <w:tcPr>
            <w:tcW w:w="9821" w:type="dxa"/>
            <w:gridSpan w:val="3"/>
            <w:tcBorders>
              <w:top w:val="single" w:sz="4" w:space="0" w:color="auto"/>
              <w:left w:val="single" w:sz="4" w:space="0" w:color="auto"/>
              <w:bottom w:val="single" w:sz="4" w:space="0" w:color="auto"/>
              <w:right w:val="single" w:sz="4" w:space="0" w:color="auto"/>
            </w:tcBorders>
          </w:tcPr>
          <w:p w14:paraId="17BC2929" w14:textId="77777777" w:rsidR="00884053" w:rsidRPr="0045292F" w:rsidRDefault="00884053" w:rsidP="00D20841">
            <w:pPr>
              <w:spacing w:before="60" w:after="60"/>
              <w:jc w:val="both"/>
              <w:rPr>
                <w:b/>
              </w:rPr>
            </w:pPr>
            <w:r w:rsidRPr="0045292F">
              <w:rPr>
                <w:b/>
              </w:rPr>
              <w:t>3.</w:t>
            </w:r>
            <w:r w:rsidRPr="0045292F">
              <w:rPr>
                <w:b/>
              </w:rPr>
              <w:tab/>
              <w:t>Personal Qualities</w:t>
            </w:r>
          </w:p>
        </w:tc>
      </w:tr>
      <w:tr w:rsidR="00884053" w:rsidRPr="0045292F" w14:paraId="03929863" w14:textId="77777777" w:rsidTr="00884053">
        <w:tblPrEx>
          <w:tblLook w:val="0000" w:firstRow="0" w:lastRow="0" w:firstColumn="0" w:lastColumn="0" w:noHBand="0" w:noVBand="0"/>
        </w:tblPrEx>
        <w:trPr>
          <w:cantSplit/>
        </w:trPr>
        <w:tc>
          <w:tcPr>
            <w:tcW w:w="675" w:type="dxa"/>
            <w:tcBorders>
              <w:top w:val="single" w:sz="4" w:space="0" w:color="auto"/>
              <w:bottom w:val="single" w:sz="4" w:space="0" w:color="auto"/>
              <w:right w:val="single" w:sz="4" w:space="0" w:color="auto"/>
            </w:tcBorders>
          </w:tcPr>
          <w:p w14:paraId="60C859E6" w14:textId="77777777" w:rsidR="00884053" w:rsidRPr="0045292F" w:rsidRDefault="00884053" w:rsidP="00D20841">
            <w:pPr>
              <w:spacing w:after="0"/>
              <w:jc w:val="both"/>
            </w:pPr>
            <w:r>
              <w:t>3.1</w:t>
            </w:r>
          </w:p>
        </w:tc>
        <w:tc>
          <w:tcPr>
            <w:tcW w:w="5813" w:type="dxa"/>
            <w:tcBorders>
              <w:top w:val="single" w:sz="4" w:space="0" w:color="auto"/>
              <w:left w:val="single" w:sz="4" w:space="0" w:color="auto"/>
              <w:bottom w:val="single" w:sz="4" w:space="0" w:color="auto"/>
              <w:right w:val="single" w:sz="4" w:space="0" w:color="auto"/>
            </w:tcBorders>
          </w:tcPr>
          <w:p w14:paraId="50BC9232" w14:textId="058020DD" w:rsidR="00884053" w:rsidRPr="0045292F" w:rsidRDefault="00884053" w:rsidP="003842DC">
            <w:pPr>
              <w:spacing w:after="0" w:line="240" w:lineRule="auto"/>
              <w:ind w:right="175"/>
              <w:jc w:val="both"/>
            </w:pPr>
            <w:r w:rsidRPr="0045292F">
              <w:t>Clear dedication to teaching as a career</w:t>
            </w:r>
            <w:r>
              <w:t xml:space="preserve"> and a belief that all students can achieve no matter who they are or where they come from</w:t>
            </w:r>
            <w:r w:rsidR="003842DC">
              <w:t>.</w:t>
            </w:r>
          </w:p>
        </w:tc>
        <w:tc>
          <w:tcPr>
            <w:tcW w:w="3333" w:type="dxa"/>
            <w:tcBorders>
              <w:top w:val="single" w:sz="4" w:space="0" w:color="auto"/>
              <w:left w:val="single" w:sz="4" w:space="0" w:color="auto"/>
              <w:bottom w:val="single" w:sz="4" w:space="0" w:color="auto"/>
            </w:tcBorders>
          </w:tcPr>
          <w:p w14:paraId="6D417782" w14:textId="77777777" w:rsidR="00884053" w:rsidRPr="0045292F" w:rsidRDefault="00884053" w:rsidP="00D20841">
            <w:pPr>
              <w:spacing w:after="0" w:line="240" w:lineRule="auto"/>
              <w:jc w:val="both"/>
            </w:pPr>
            <w:r w:rsidRPr="0045292F">
              <w:t>Application form/Interview</w:t>
            </w:r>
          </w:p>
        </w:tc>
      </w:tr>
      <w:tr w:rsidR="00884053" w:rsidRPr="0045292F" w14:paraId="7C0161F7"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29ECBFA5" w14:textId="77777777" w:rsidR="00884053" w:rsidRPr="0045292F" w:rsidRDefault="00884053" w:rsidP="00D20841">
            <w:pPr>
              <w:spacing w:after="0"/>
              <w:jc w:val="both"/>
            </w:pPr>
            <w:r>
              <w:t>3.2</w:t>
            </w:r>
          </w:p>
        </w:tc>
        <w:tc>
          <w:tcPr>
            <w:tcW w:w="5813" w:type="dxa"/>
            <w:tcBorders>
              <w:top w:val="single" w:sz="4" w:space="0" w:color="auto"/>
              <w:left w:val="single" w:sz="4" w:space="0" w:color="auto"/>
              <w:bottom w:val="single" w:sz="4" w:space="0" w:color="auto"/>
              <w:right w:val="single" w:sz="4" w:space="0" w:color="auto"/>
            </w:tcBorders>
          </w:tcPr>
          <w:p w14:paraId="3D3DEE39" w14:textId="10FFB829" w:rsidR="00884053" w:rsidRPr="0045292F" w:rsidRDefault="00884053" w:rsidP="003842DC">
            <w:pPr>
              <w:spacing w:after="0" w:line="240" w:lineRule="auto"/>
              <w:ind w:right="175"/>
              <w:jc w:val="both"/>
            </w:pPr>
            <w:r w:rsidRPr="0045292F">
              <w:t>En</w:t>
            </w:r>
            <w:r>
              <w:t>ergy, enthusiasm and dedication</w:t>
            </w:r>
            <w:r w:rsidRPr="0045292F">
              <w:t xml:space="preserve"> for work with young people</w:t>
            </w:r>
            <w:r w:rsidR="003842DC">
              <w:t>.</w:t>
            </w:r>
          </w:p>
        </w:tc>
        <w:tc>
          <w:tcPr>
            <w:tcW w:w="3333" w:type="dxa"/>
            <w:tcBorders>
              <w:top w:val="single" w:sz="4" w:space="0" w:color="auto"/>
              <w:left w:val="single" w:sz="4" w:space="0" w:color="auto"/>
              <w:bottom w:val="single" w:sz="4" w:space="0" w:color="auto"/>
              <w:right w:val="single" w:sz="4" w:space="0" w:color="auto"/>
            </w:tcBorders>
          </w:tcPr>
          <w:p w14:paraId="0BE8C605" w14:textId="77777777" w:rsidR="00884053" w:rsidRPr="0045292F" w:rsidRDefault="00884053" w:rsidP="00D20841">
            <w:pPr>
              <w:spacing w:after="0" w:line="240" w:lineRule="auto"/>
              <w:jc w:val="both"/>
            </w:pPr>
            <w:r w:rsidRPr="0045292F">
              <w:t>Application form/Interview</w:t>
            </w:r>
          </w:p>
        </w:tc>
      </w:tr>
      <w:tr w:rsidR="00884053" w:rsidRPr="0045292F" w14:paraId="6C67E623"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5C182AC1" w14:textId="77777777" w:rsidR="00884053" w:rsidRDefault="00884053" w:rsidP="00D20841">
            <w:pPr>
              <w:spacing w:after="0"/>
              <w:jc w:val="both"/>
            </w:pPr>
            <w:r>
              <w:lastRenderedPageBreak/>
              <w:t>3.3</w:t>
            </w:r>
          </w:p>
        </w:tc>
        <w:tc>
          <w:tcPr>
            <w:tcW w:w="5813" w:type="dxa"/>
            <w:tcBorders>
              <w:top w:val="single" w:sz="4" w:space="0" w:color="auto"/>
              <w:left w:val="single" w:sz="4" w:space="0" w:color="auto"/>
              <w:bottom w:val="single" w:sz="4" w:space="0" w:color="auto"/>
              <w:right w:val="single" w:sz="4" w:space="0" w:color="auto"/>
            </w:tcBorders>
          </w:tcPr>
          <w:p w14:paraId="262D08DA" w14:textId="3D48C487" w:rsidR="00884053" w:rsidRPr="0045292F" w:rsidRDefault="00884053" w:rsidP="00D20841">
            <w:pPr>
              <w:spacing w:after="0" w:line="240" w:lineRule="auto"/>
              <w:ind w:right="175"/>
              <w:jc w:val="both"/>
            </w:pPr>
            <w:r>
              <w:t>Creative and innovative in their approach to raising standards</w:t>
            </w:r>
            <w:r w:rsidR="003842DC">
              <w:t>.</w:t>
            </w:r>
          </w:p>
        </w:tc>
        <w:tc>
          <w:tcPr>
            <w:tcW w:w="3333" w:type="dxa"/>
            <w:tcBorders>
              <w:top w:val="single" w:sz="4" w:space="0" w:color="auto"/>
              <w:left w:val="single" w:sz="4" w:space="0" w:color="auto"/>
              <w:bottom w:val="single" w:sz="4" w:space="0" w:color="auto"/>
              <w:right w:val="single" w:sz="4" w:space="0" w:color="auto"/>
            </w:tcBorders>
          </w:tcPr>
          <w:p w14:paraId="28B96BC3" w14:textId="77777777" w:rsidR="00884053" w:rsidRPr="0045292F" w:rsidRDefault="00884053" w:rsidP="00D20841">
            <w:pPr>
              <w:spacing w:after="0" w:line="240" w:lineRule="auto"/>
              <w:jc w:val="both"/>
            </w:pPr>
            <w:r>
              <w:t>Application form /Interview</w:t>
            </w:r>
          </w:p>
        </w:tc>
      </w:tr>
      <w:tr w:rsidR="00884053" w:rsidRPr="0045292F" w14:paraId="73D23B7F"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68F4C5CC" w14:textId="77777777" w:rsidR="00884053" w:rsidRPr="0045292F" w:rsidRDefault="00884053" w:rsidP="00D20841">
            <w:pPr>
              <w:spacing w:after="0"/>
              <w:jc w:val="both"/>
            </w:pPr>
            <w:r>
              <w:t>3.4</w:t>
            </w:r>
          </w:p>
        </w:tc>
        <w:tc>
          <w:tcPr>
            <w:tcW w:w="5813" w:type="dxa"/>
            <w:tcBorders>
              <w:top w:val="single" w:sz="4" w:space="0" w:color="auto"/>
              <w:left w:val="single" w:sz="4" w:space="0" w:color="auto"/>
              <w:bottom w:val="single" w:sz="4" w:space="0" w:color="auto"/>
              <w:right w:val="single" w:sz="4" w:space="0" w:color="auto"/>
            </w:tcBorders>
          </w:tcPr>
          <w:p w14:paraId="0786A4C7" w14:textId="6FFB6F0D" w:rsidR="00884053" w:rsidRPr="0045292F" w:rsidRDefault="00884053" w:rsidP="003842DC">
            <w:pPr>
              <w:spacing w:after="0" w:line="240" w:lineRule="auto"/>
              <w:ind w:right="175"/>
              <w:jc w:val="both"/>
            </w:pPr>
            <w:r w:rsidRPr="0045292F">
              <w:t>Flexibility and an ability to respond creatively to changing circumstances</w:t>
            </w:r>
            <w:r w:rsidR="003842DC">
              <w:t>.</w:t>
            </w:r>
          </w:p>
        </w:tc>
        <w:tc>
          <w:tcPr>
            <w:tcW w:w="3333" w:type="dxa"/>
            <w:tcBorders>
              <w:top w:val="single" w:sz="4" w:space="0" w:color="auto"/>
              <w:left w:val="single" w:sz="4" w:space="0" w:color="auto"/>
              <w:bottom w:val="single" w:sz="4" w:space="0" w:color="auto"/>
              <w:right w:val="single" w:sz="4" w:space="0" w:color="auto"/>
            </w:tcBorders>
          </w:tcPr>
          <w:p w14:paraId="536C10ED" w14:textId="77777777" w:rsidR="00884053" w:rsidRPr="0045292F" w:rsidRDefault="00884053" w:rsidP="00D20841">
            <w:pPr>
              <w:spacing w:after="0" w:line="240" w:lineRule="auto"/>
              <w:jc w:val="both"/>
            </w:pPr>
            <w:r w:rsidRPr="0045292F">
              <w:t>Application form/Interview</w:t>
            </w:r>
          </w:p>
        </w:tc>
      </w:tr>
      <w:tr w:rsidR="00884053" w:rsidRPr="0045292F" w14:paraId="13660F51"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63416A73" w14:textId="77777777" w:rsidR="00884053" w:rsidRDefault="00884053" w:rsidP="00D20841">
            <w:pPr>
              <w:spacing w:after="0"/>
              <w:jc w:val="both"/>
            </w:pPr>
            <w:r>
              <w:t>3.5</w:t>
            </w:r>
          </w:p>
        </w:tc>
        <w:tc>
          <w:tcPr>
            <w:tcW w:w="5813" w:type="dxa"/>
            <w:tcBorders>
              <w:top w:val="single" w:sz="4" w:space="0" w:color="auto"/>
              <w:left w:val="single" w:sz="4" w:space="0" w:color="auto"/>
              <w:bottom w:val="single" w:sz="4" w:space="0" w:color="auto"/>
              <w:right w:val="single" w:sz="4" w:space="0" w:color="auto"/>
            </w:tcBorders>
          </w:tcPr>
          <w:p w14:paraId="5F9DAC98" w14:textId="1BE02C01" w:rsidR="00884053" w:rsidRPr="0045292F" w:rsidRDefault="00884053" w:rsidP="00D20841">
            <w:pPr>
              <w:spacing w:after="0" w:line="240" w:lineRule="auto"/>
              <w:ind w:right="175"/>
              <w:jc w:val="both"/>
            </w:pPr>
            <w:r>
              <w:t>Can demonstrate humility and uses this to reflect and improve their own and others performance</w:t>
            </w:r>
            <w:r w:rsidR="003842DC">
              <w:t>.</w:t>
            </w:r>
          </w:p>
        </w:tc>
        <w:tc>
          <w:tcPr>
            <w:tcW w:w="3333" w:type="dxa"/>
            <w:tcBorders>
              <w:top w:val="single" w:sz="4" w:space="0" w:color="auto"/>
              <w:left w:val="single" w:sz="4" w:space="0" w:color="auto"/>
              <w:bottom w:val="single" w:sz="4" w:space="0" w:color="auto"/>
              <w:right w:val="single" w:sz="4" w:space="0" w:color="auto"/>
            </w:tcBorders>
          </w:tcPr>
          <w:p w14:paraId="3EF335DC" w14:textId="77777777" w:rsidR="00884053" w:rsidRPr="0045292F" w:rsidRDefault="00884053" w:rsidP="00D20841">
            <w:pPr>
              <w:spacing w:after="0" w:line="240" w:lineRule="auto"/>
              <w:jc w:val="both"/>
            </w:pPr>
            <w:r>
              <w:t>Application form / Interview</w:t>
            </w:r>
          </w:p>
        </w:tc>
      </w:tr>
      <w:tr w:rsidR="00884053" w:rsidRPr="0045292F" w14:paraId="592F61EC"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4D665A76" w14:textId="77777777" w:rsidR="00884053" w:rsidRDefault="00884053" w:rsidP="00D20841">
            <w:pPr>
              <w:spacing w:after="0"/>
              <w:jc w:val="both"/>
            </w:pPr>
            <w:r>
              <w:t>3.5</w:t>
            </w:r>
          </w:p>
        </w:tc>
        <w:tc>
          <w:tcPr>
            <w:tcW w:w="5813" w:type="dxa"/>
            <w:tcBorders>
              <w:top w:val="single" w:sz="4" w:space="0" w:color="auto"/>
              <w:left w:val="single" w:sz="4" w:space="0" w:color="auto"/>
              <w:bottom w:val="single" w:sz="4" w:space="0" w:color="auto"/>
              <w:right w:val="single" w:sz="4" w:space="0" w:color="auto"/>
            </w:tcBorders>
          </w:tcPr>
          <w:p w14:paraId="6AA93802" w14:textId="0204D398" w:rsidR="00884053" w:rsidRPr="0045292F" w:rsidRDefault="00884053" w:rsidP="00D20841">
            <w:pPr>
              <w:spacing w:after="0" w:line="240" w:lineRule="auto"/>
              <w:ind w:right="175"/>
              <w:jc w:val="both"/>
            </w:pPr>
            <w:r>
              <w:t>Works effectively as part of a team and is positive even in the face of adversity</w:t>
            </w:r>
            <w:r w:rsidR="003842DC">
              <w:t>.</w:t>
            </w:r>
          </w:p>
        </w:tc>
        <w:tc>
          <w:tcPr>
            <w:tcW w:w="3333" w:type="dxa"/>
            <w:tcBorders>
              <w:top w:val="single" w:sz="4" w:space="0" w:color="auto"/>
              <w:left w:val="single" w:sz="4" w:space="0" w:color="auto"/>
              <w:bottom w:val="single" w:sz="4" w:space="0" w:color="auto"/>
              <w:right w:val="single" w:sz="4" w:space="0" w:color="auto"/>
            </w:tcBorders>
          </w:tcPr>
          <w:p w14:paraId="78D68814" w14:textId="77777777" w:rsidR="00884053" w:rsidRPr="0045292F" w:rsidRDefault="00884053" w:rsidP="00D20841">
            <w:pPr>
              <w:spacing w:after="0" w:line="240" w:lineRule="auto"/>
              <w:jc w:val="both"/>
            </w:pPr>
            <w:r>
              <w:t>Interview</w:t>
            </w:r>
          </w:p>
        </w:tc>
      </w:tr>
      <w:tr w:rsidR="00884053" w:rsidRPr="0045292F" w14:paraId="22DC5F8B"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09CC81EA" w14:textId="77777777" w:rsidR="00884053" w:rsidRPr="0045292F" w:rsidRDefault="00884053" w:rsidP="00D20841">
            <w:pPr>
              <w:spacing w:after="0"/>
              <w:jc w:val="both"/>
            </w:pPr>
            <w:r>
              <w:t>3.6</w:t>
            </w:r>
          </w:p>
        </w:tc>
        <w:tc>
          <w:tcPr>
            <w:tcW w:w="5813" w:type="dxa"/>
            <w:tcBorders>
              <w:top w:val="single" w:sz="4" w:space="0" w:color="auto"/>
              <w:left w:val="single" w:sz="4" w:space="0" w:color="auto"/>
              <w:bottom w:val="single" w:sz="4" w:space="0" w:color="auto"/>
              <w:right w:val="single" w:sz="4" w:space="0" w:color="auto"/>
            </w:tcBorders>
          </w:tcPr>
          <w:p w14:paraId="05A0A60F" w14:textId="0E362EA9" w:rsidR="00884053" w:rsidRPr="0045292F" w:rsidRDefault="00884053" w:rsidP="00D20841">
            <w:pPr>
              <w:spacing w:after="0" w:line="240" w:lineRule="auto"/>
              <w:ind w:right="175"/>
              <w:jc w:val="both"/>
            </w:pPr>
            <w:r w:rsidRPr="0045292F">
              <w:t>Ability to relate</w:t>
            </w:r>
            <w:r>
              <w:t xml:space="preserve"> well with colleagues and students</w:t>
            </w:r>
            <w:r w:rsidR="003842DC">
              <w:t>.</w:t>
            </w:r>
          </w:p>
          <w:p w14:paraId="7F0F3BD4" w14:textId="77777777" w:rsidR="00884053" w:rsidRPr="0045292F" w:rsidRDefault="00884053" w:rsidP="00D20841">
            <w:pPr>
              <w:spacing w:after="0" w:line="240" w:lineRule="auto"/>
              <w:ind w:right="175"/>
              <w:jc w:val="both"/>
            </w:pPr>
          </w:p>
        </w:tc>
        <w:tc>
          <w:tcPr>
            <w:tcW w:w="3333" w:type="dxa"/>
            <w:tcBorders>
              <w:top w:val="single" w:sz="4" w:space="0" w:color="auto"/>
              <w:left w:val="single" w:sz="4" w:space="0" w:color="auto"/>
              <w:bottom w:val="single" w:sz="4" w:space="0" w:color="auto"/>
              <w:right w:val="single" w:sz="4" w:space="0" w:color="auto"/>
            </w:tcBorders>
          </w:tcPr>
          <w:p w14:paraId="06771E91" w14:textId="77777777" w:rsidR="00884053" w:rsidRPr="0045292F" w:rsidRDefault="00884053" w:rsidP="00D20841">
            <w:pPr>
              <w:spacing w:after="0" w:line="240" w:lineRule="auto"/>
              <w:jc w:val="both"/>
            </w:pPr>
            <w:r w:rsidRPr="0045292F">
              <w:t>Interview and interaction with others whilst visiting school</w:t>
            </w:r>
          </w:p>
        </w:tc>
      </w:tr>
      <w:tr w:rsidR="00884053" w:rsidRPr="0045292F" w14:paraId="75A2A4C7"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7B4A1A2E" w14:textId="77777777" w:rsidR="00884053" w:rsidRPr="0045292F" w:rsidRDefault="00884053" w:rsidP="00D20841">
            <w:pPr>
              <w:spacing w:after="0"/>
              <w:jc w:val="both"/>
            </w:pPr>
            <w:r>
              <w:t>3.7</w:t>
            </w:r>
          </w:p>
        </w:tc>
        <w:tc>
          <w:tcPr>
            <w:tcW w:w="5813" w:type="dxa"/>
            <w:tcBorders>
              <w:top w:val="single" w:sz="4" w:space="0" w:color="auto"/>
              <w:left w:val="single" w:sz="4" w:space="0" w:color="auto"/>
              <w:bottom w:val="single" w:sz="4" w:space="0" w:color="auto"/>
              <w:right w:val="single" w:sz="4" w:space="0" w:color="auto"/>
            </w:tcBorders>
          </w:tcPr>
          <w:p w14:paraId="64DB49E0" w14:textId="4FA8C4F7" w:rsidR="00884053" w:rsidRPr="0045292F" w:rsidRDefault="00884053" w:rsidP="00D20841">
            <w:pPr>
              <w:spacing w:after="0" w:line="240" w:lineRule="auto"/>
              <w:ind w:right="175"/>
              <w:jc w:val="both"/>
            </w:pPr>
            <w:r w:rsidRPr="0045292F">
              <w:t>Constant and consistent expectations of high standards</w:t>
            </w:r>
            <w:r w:rsidR="003842DC">
              <w:t>.</w:t>
            </w:r>
          </w:p>
          <w:p w14:paraId="4BADF742" w14:textId="77777777" w:rsidR="00884053" w:rsidRPr="0045292F" w:rsidRDefault="00884053" w:rsidP="00D20841">
            <w:pPr>
              <w:spacing w:after="0" w:line="240" w:lineRule="auto"/>
              <w:ind w:right="175"/>
              <w:jc w:val="both"/>
            </w:pPr>
          </w:p>
        </w:tc>
        <w:tc>
          <w:tcPr>
            <w:tcW w:w="3333" w:type="dxa"/>
            <w:tcBorders>
              <w:top w:val="single" w:sz="4" w:space="0" w:color="auto"/>
              <w:left w:val="single" w:sz="4" w:space="0" w:color="auto"/>
              <w:bottom w:val="single" w:sz="4" w:space="0" w:color="auto"/>
              <w:right w:val="single" w:sz="4" w:space="0" w:color="auto"/>
            </w:tcBorders>
          </w:tcPr>
          <w:p w14:paraId="6BF3737E" w14:textId="77777777" w:rsidR="00884053" w:rsidRPr="0045292F" w:rsidRDefault="00884053" w:rsidP="00D20841">
            <w:pPr>
              <w:spacing w:after="0" w:line="240" w:lineRule="auto"/>
              <w:jc w:val="both"/>
            </w:pPr>
            <w:r w:rsidRPr="0045292F">
              <w:t>Interview</w:t>
            </w:r>
          </w:p>
        </w:tc>
      </w:tr>
      <w:tr w:rsidR="00884053" w:rsidRPr="0045292F" w14:paraId="26C3561A"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7B9857CE" w14:textId="77777777" w:rsidR="00884053" w:rsidRPr="0045292F" w:rsidRDefault="00884053" w:rsidP="00D20841">
            <w:pPr>
              <w:spacing w:after="0"/>
              <w:jc w:val="both"/>
            </w:pPr>
            <w:r>
              <w:t>3.8</w:t>
            </w:r>
          </w:p>
        </w:tc>
        <w:tc>
          <w:tcPr>
            <w:tcW w:w="5813" w:type="dxa"/>
            <w:tcBorders>
              <w:top w:val="single" w:sz="4" w:space="0" w:color="auto"/>
              <w:left w:val="single" w:sz="4" w:space="0" w:color="auto"/>
              <w:bottom w:val="single" w:sz="4" w:space="0" w:color="auto"/>
              <w:right w:val="single" w:sz="4" w:space="0" w:color="auto"/>
            </w:tcBorders>
          </w:tcPr>
          <w:p w14:paraId="1E6D813C" w14:textId="189911B9" w:rsidR="00884053" w:rsidRPr="0045292F" w:rsidRDefault="00884053" w:rsidP="00D20841">
            <w:pPr>
              <w:spacing w:after="0" w:line="240" w:lineRule="auto"/>
              <w:ind w:right="175"/>
              <w:jc w:val="both"/>
            </w:pPr>
            <w:r w:rsidRPr="0045292F">
              <w:t>Commitment to involving parents/carers as partners in the education process</w:t>
            </w:r>
            <w:r w:rsidR="003842DC">
              <w:t>.</w:t>
            </w:r>
          </w:p>
        </w:tc>
        <w:tc>
          <w:tcPr>
            <w:tcW w:w="3333" w:type="dxa"/>
            <w:tcBorders>
              <w:top w:val="single" w:sz="4" w:space="0" w:color="auto"/>
              <w:left w:val="single" w:sz="4" w:space="0" w:color="auto"/>
              <w:bottom w:val="single" w:sz="4" w:space="0" w:color="auto"/>
              <w:right w:val="single" w:sz="4" w:space="0" w:color="auto"/>
            </w:tcBorders>
          </w:tcPr>
          <w:p w14:paraId="6A0396F6" w14:textId="77777777" w:rsidR="00884053" w:rsidRPr="0045292F" w:rsidRDefault="00884053" w:rsidP="00D20841">
            <w:pPr>
              <w:spacing w:after="0" w:line="240" w:lineRule="auto"/>
              <w:jc w:val="both"/>
            </w:pPr>
            <w:r w:rsidRPr="0045292F">
              <w:t>Interview</w:t>
            </w:r>
          </w:p>
        </w:tc>
      </w:tr>
      <w:tr w:rsidR="00884053" w:rsidRPr="0045292F" w14:paraId="670C64F4"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2ECAEB27" w14:textId="77777777" w:rsidR="00884053" w:rsidRPr="0045292F" w:rsidRDefault="00884053" w:rsidP="00D20841">
            <w:pPr>
              <w:spacing w:after="0"/>
              <w:jc w:val="both"/>
            </w:pPr>
            <w:r>
              <w:t>3.9</w:t>
            </w:r>
          </w:p>
        </w:tc>
        <w:tc>
          <w:tcPr>
            <w:tcW w:w="5813" w:type="dxa"/>
            <w:tcBorders>
              <w:top w:val="single" w:sz="4" w:space="0" w:color="auto"/>
              <w:left w:val="single" w:sz="4" w:space="0" w:color="auto"/>
              <w:bottom w:val="single" w:sz="4" w:space="0" w:color="auto"/>
              <w:right w:val="single" w:sz="4" w:space="0" w:color="auto"/>
            </w:tcBorders>
          </w:tcPr>
          <w:p w14:paraId="39AC0A7D" w14:textId="43499F74" w:rsidR="00884053" w:rsidRPr="0045292F" w:rsidRDefault="00884053" w:rsidP="00D20841">
            <w:pPr>
              <w:spacing w:after="0" w:line="240" w:lineRule="auto"/>
              <w:ind w:right="175"/>
              <w:jc w:val="both"/>
            </w:pPr>
            <w:r w:rsidRPr="0045292F">
              <w:t>Appropriate professional dress and appearance</w:t>
            </w:r>
            <w:r w:rsidR="003842DC">
              <w:t>.</w:t>
            </w:r>
          </w:p>
        </w:tc>
        <w:tc>
          <w:tcPr>
            <w:tcW w:w="3333" w:type="dxa"/>
            <w:tcBorders>
              <w:top w:val="single" w:sz="4" w:space="0" w:color="auto"/>
              <w:left w:val="single" w:sz="4" w:space="0" w:color="auto"/>
              <w:bottom w:val="single" w:sz="4" w:space="0" w:color="auto"/>
              <w:right w:val="single" w:sz="4" w:space="0" w:color="auto"/>
            </w:tcBorders>
          </w:tcPr>
          <w:p w14:paraId="181B36A7" w14:textId="77777777" w:rsidR="00884053" w:rsidRPr="0045292F" w:rsidRDefault="00884053" w:rsidP="00D20841">
            <w:pPr>
              <w:spacing w:after="0" w:line="240" w:lineRule="auto"/>
              <w:jc w:val="both"/>
            </w:pPr>
            <w:r w:rsidRPr="0045292F">
              <w:t>Interview</w:t>
            </w:r>
          </w:p>
        </w:tc>
      </w:tr>
      <w:tr w:rsidR="00884053" w:rsidRPr="0045292F" w14:paraId="356F0401" w14:textId="77777777" w:rsidTr="00884053">
        <w:tblPrEx>
          <w:tblLook w:val="0000" w:firstRow="0" w:lastRow="0" w:firstColumn="0" w:lastColumn="0" w:noHBand="0" w:noVBand="0"/>
        </w:tblPrEx>
        <w:trPr>
          <w:cantSplit/>
        </w:trPr>
        <w:tc>
          <w:tcPr>
            <w:tcW w:w="675" w:type="dxa"/>
            <w:tcBorders>
              <w:top w:val="single" w:sz="4" w:space="0" w:color="auto"/>
              <w:left w:val="single" w:sz="4" w:space="0" w:color="auto"/>
              <w:bottom w:val="single" w:sz="4" w:space="0" w:color="auto"/>
              <w:right w:val="single" w:sz="4" w:space="0" w:color="auto"/>
            </w:tcBorders>
          </w:tcPr>
          <w:p w14:paraId="6189DEFF" w14:textId="77777777" w:rsidR="00884053" w:rsidRPr="0045292F" w:rsidRDefault="00884053" w:rsidP="00D20841">
            <w:pPr>
              <w:spacing w:after="0"/>
              <w:jc w:val="both"/>
            </w:pPr>
            <w:r>
              <w:t>3.10</w:t>
            </w:r>
          </w:p>
        </w:tc>
        <w:tc>
          <w:tcPr>
            <w:tcW w:w="5813" w:type="dxa"/>
            <w:tcBorders>
              <w:top w:val="single" w:sz="4" w:space="0" w:color="auto"/>
              <w:left w:val="single" w:sz="4" w:space="0" w:color="auto"/>
              <w:bottom w:val="single" w:sz="4" w:space="0" w:color="auto"/>
              <w:right w:val="single" w:sz="4" w:space="0" w:color="auto"/>
            </w:tcBorders>
          </w:tcPr>
          <w:p w14:paraId="013CCE3B" w14:textId="7A76F649" w:rsidR="00884053" w:rsidRPr="0045292F" w:rsidRDefault="00884053" w:rsidP="00D20841">
            <w:pPr>
              <w:spacing w:after="0" w:line="240" w:lineRule="auto"/>
              <w:ind w:right="175"/>
              <w:jc w:val="both"/>
            </w:pPr>
            <w:r w:rsidRPr="0045292F">
              <w:t>Commitment to extra-curricular activities</w:t>
            </w:r>
            <w:r w:rsidR="003842DC">
              <w:t>.</w:t>
            </w:r>
          </w:p>
        </w:tc>
        <w:tc>
          <w:tcPr>
            <w:tcW w:w="3333" w:type="dxa"/>
            <w:tcBorders>
              <w:top w:val="single" w:sz="4" w:space="0" w:color="auto"/>
              <w:left w:val="single" w:sz="4" w:space="0" w:color="auto"/>
              <w:bottom w:val="single" w:sz="4" w:space="0" w:color="auto"/>
              <w:right w:val="single" w:sz="4" w:space="0" w:color="auto"/>
            </w:tcBorders>
          </w:tcPr>
          <w:p w14:paraId="14C06F00" w14:textId="77777777" w:rsidR="00884053" w:rsidRPr="0045292F" w:rsidRDefault="00884053" w:rsidP="00D20841">
            <w:pPr>
              <w:spacing w:after="0" w:line="240" w:lineRule="auto"/>
              <w:jc w:val="both"/>
            </w:pPr>
            <w:r w:rsidRPr="0045292F">
              <w:t>Application Form/Interview</w:t>
            </w:r>
          </w:p>
        </w:tc>
      </w:tr>
      <w:tr w:rsidR="00884053" w:rsidRPr="0045292F" w14:paraId="5B1B32B5" w14:textId="77777777" w:rsidTr="00884053">
        <w:tblPrEx>
          <w:tblLook w:val="0000" w:firstRow="0" w:lastRow="0" w:firstColumn="0" w:lastColumn="0" w:noHBand="0" w:noVBand="0"/>
        </w:tblPrEx>
        <w:trPr>
          <w:cantSplit/>
        </w:trPr>
        <w:tc>
          <w:tcPr>
            <w:tcW w:w="675" w:type="dxa"/>
            <w:tcBorders>
              <w:top w:val="single" w:sz="4" w:space="0" w:color="auto"/>
              <w:left w:val="nil"/>
              <w:bottom w:val="nil"/>
              <w:right w:val="nil"/>
            </w:tcBorders>
          </w:tcPr>
          <w:p w14:paraId="3EC599DE" w14:textId="77777777" w:rsidR="00884053" w:rsidRDefault="00884053" w:rsidP="00D20841">
            <w:pPr>
              <w:spacing w:after="0"/>
              <w:jc w:val="both"/>
            </w:pPr>
          </w:p>
        </w:tc>
        <w:tc>
          <w:tcPr>
            <w:tcW w:w="5813" w:type="dxa"/>
            <w:tcBorders>
              <w:top w:val="single" w:sz="4" w:space="0" w:color="auto"/>
              <w:left w:val="nil"/>
              <w:bottom w:val="nil"/>
              <w:right w:val="nil"/>
            </w:tcBorders>
          </w:tcPr>
          <w:p w14:paraId="3DACB92F" w14:textId="77777777" w:rsidR="00884053" w:rsidRPr="0045292F" w:rsidRDefault="00884053" w:rsidP="00D20841">
            <w:pPr>
              <w:spacing w:after="0" w:line="240" w:lineRule="auto"/>
              <w:ind w:right="175"/>
              <w:jc w:val="both"/>
            </w:pPr>
          </w:p>
        </w:tc>
        <w:tc>
          <w:tcPr>
            <w:tcW w:w="3333" w:type="dxa"/>
            <w:tcBorders>
              <w:top w:val="single" w:sz="4" w:space="0" w:color="auto"/>
              <w:left w:val="nil"/>
              <w:bottom w:val="nil"/>
              <w:right w:val="nil"/>
            </w:tcBorders>
          </w:tcPr>
          <w:p w14:paraId="26490A41" w14:textId="77777777" w:rsidR="00884053" w:rsidRPr="0045292F" w:rsidRDefault="00884053" w:rsidP="00D20841">
            <w:pPr>
              <w:spacing w:after="0" w:line="240" w:lineRule="auto"/>
              <w:jc w:val="both"/>
            </w:pPr>
          </w:p>
        </w:tc>
      </w:tr>
    </w:tbl>
    <w:p w14:paraId="467D2595" w14:textId="49DE8C83" w:rsidR="00CE42F2" w:rsidRPr="0084258A" w:rsidRDefault="00CE42F2" w:rsidP="00CE42F2">
      <w:pPr>
        <w:jc w:val="both"/>
      </w:pPr>
    </w:p>
    <w:p w14:paraId="3D5660DB" w14:textId="2D6E4309" w:rsidR="00CE42F2" w:rsidRDefault="00CE42F2" w:rsidP="00CE42F2">
      <w:pPr>
        <w:jc w:val="both"/>
      </w:pPr>
    </w:p>
    <w:p w14:paraId="7A0E8E74" w14:textId="1B7BDE58" w:rsidR="00884053" w:rsidRDefault="00884053" w:rsidP="00CE42F2">
      <w:pPr>
        <w:jc w:val="both"/>
      </w:pPr>
    </w:p>
    <w:p w14:paraId="7A0DA683" w14:textId="78B9F9E8" w:rsidR="00884053" w:rsidRDefault="00884053" w:rsidP="00CE42F2">
      <w:pPr>
        <w:jc w:val="both"/>
      </w:pPr>
    </w:p>
    <w:p w14:paraId="11B51F1D" w14:textId="6C774950" w:rsidR="00884053" w:rsidRDefault="00884053" w:rsidP="00CE42F2">
      <w:pPr>
        <w:jc w:val="both"/>
      </w:pPr>
    </w:p>
    <w:p w14:paraId="37448197" w14:textId="5A2C5DB0" w:rsidR="00884053" w:rsidRDefault="00884053" w:rsidP="00CE42F2">
      <w:pPr>
        <w:jc w:val="both"/>
      </w:pPr>
    </w:p>
    <w:p w14:paraId="73130EFD" w14:textId="3D32E8E3" w:rsidR="00884053" w:rsidRDefault="00884053" w:rsidP="00CE42F2">
      <w:pPr>
        <w:jc w:val="both"/>
      </w:pPr>
    </w:p>
    <w:p w14:paraId="651D125F" w14:textId="2756B269" w:rsidR="00884053" w:rsidRDefault="00884053" w:rsidP="00CE42F2">
      <w:pPr>
        <w:jc w:val="both"/>
      </w:pPr>
    </w:p>
    <w:p w14:paraId="44072F33" w14:textId="62AA9530" w:rsidR="00884053" w:rsidRDefault="00884053" w:rsidP="00CE42F2">
      <w:pPr>
        <w:jc w:val="both"/>
      </w:pPr>
    </w:p>
    <w:p w14:paraId="452A2E3A" w14:textId="7E3C2E19" w:rsidR="00884053" w:rsidRDefault="00884053" w:rsidP="00CE42F2">
      <w:pPr>
        <w:jc w:val="both"/>
      </w:pPr>
    </w:p>
    <w:p w14:paraId="65C17CC6" w14:textId="4ADCB655" w:rsidR="00884053" w:rsidRDefault="00884053" w:rsidP="00CE42F2">
      <w:pPr>
        <w:jc w:val="both"/>
      </w:pPr>
    </w:p>
    <w:p w14:paraId="3FB38285" w14:textId="6290DBFD" w:rsidR="00CE42F2" w:rsidRDefault="00CE42F2" w:rsidP="00CE42F2">
      <w:pPr>
        <w:jc w:val="both"/>
        <w:rPr>
          <w:b/>
          <w:color w:val="FF0000"/>
        </w:rPr>
      </w:pPr>
    </w:p>
    <w:sectPr w:rsidR="00CE42F2" w:rsidSect="00216F9A">
      <w:headerReference w:type="default" r:id="rId17"/>
      <w:footerReference w:type="default" r:id="rId18"/>
      <w:footerReference w:type="first" r:id="rId19"/>
      <w:pgSz w:w="11906" w:h="16838"/>
      <w:pgMar w:top="567"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543E8" w14:textId="77777777" w:rsidR="00D01544" w:rsidRDefault="00D01544" w:rsidP="00B275B4">
      <w:pPr>
        <w:spacing w:after="0" w:line="240" w:lineRule="auto"/>
      </w:pPr>
      <w:r>
        <w:separator/>
      </w:r>
    </w:p>
  </w:endnote>
  <w:endnote w:type="continuationSeparator" w:id="0">
    <w:p w14:paraId="173254B4" w14:textId="77777777" w:rsidR="00D01544" w:rsidRDefault="00D01544"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otham Book">
    <w:altName w:val="Calibri"/>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0660" w14:textId="5E01F0B3" w:rsidR="00D01544" w:rsidRDefault="00492399" w:rsidP="00492399">
    <w:pPr>
      <w:pStyle w:val="Footer"/>
    </w:pPr>
    <w:r>
      <w:rPr>
        <w:noProof/>
      </w:rPr>
      <w:drawing>
        <wp:anchor distT="0" distB="0" distL="114300" distR="114300" simplePos="0" relativeHeight="251665408" behindDoc="1" locked="0" layoutInCell="1" allowOverlap="1" wp14:anchorId="7B300289" wp14:editId="1B0A0974">
          <wp:simplePos x="0" y="0"/>
          <wp:positionH relativeFrom="page">
            <wp:posOffset>24765</wp:posOffset>
          </wp:positionH>
          <wp:positionV relativeFrom="paragraph">
            <wp:posOffset>-188595</wp:posOffset>
          </wp:positionV>
          <wp:extent cx="7576185" cy="1597660"/>
          <wp:effectExtent l="0" t="0" r="5715" b="2540"/>
          <wp:wrapTight wrapText="bothSides">
            <wp:wrapPolygon edited="0">
              <wp:start x="0" y="0"/>
              <wp:lineTo x="0" y="21377"/>
              <wp:lineTo x="21562" y="21377"/>
              <wp:lineTo x="2156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11" t="54159" r="48492" b="17379"/>
                  <a:stretch/>
                </pic:blipFill>
                <pic:spPr bwMode="auto">
                  <a:xfrm>
                    <a:off x="0" y="0"/>
                    <a:ext cx="7576185"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5860B" w14:textId="77777777" w:rsidR="00D01544" w:rsidRDefault="00D01544" w:rsidP="006515B5">
    <w:pPr>
      <w:pStyle w:val="Footer"/>
      <w:jc w:val="center"/>
    </w:pPr>
    <w:r>
      <w:rPr>
        <w:noProof/>
      </w:rPr>
      <w:drawing>
        <wp:inline distT="0" distB="0" distL="0" distR="0" wp14:anchorId="69B9F7B4" wp14:editId="1E60B019">
          <wp:extent cx="4931410" cy="120963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60220" cy="12166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41F82" w14:textId="77777777" w:rsidR="00D01544" w:rsidRDefault="00D01544" w:rsidP="00B275B4">
      <w:pPr>
        <w:spacing w:after="0" w:line="240" w:lineRule="auto"/>
      </w:pPr>
      <w:r>
        <w:separator/>
      </w:r>
    </w:p>
  </w:footnote>
  <w:footnote w:type="continuationSeparator" w:id="0">
    <w:p w14:paraId="2D1159EB" w14:textId="77777777" w:rsidR="00D01544" w:rsidRDefault="00D01544" w:rsidP="00B2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24909" w14:textId="42448421" w:rsidR="003C758F" w:rsidRDefault="00452AD3">
    <w:pPr>
      <w:pStyle w:val="Header"/>
    </w:pPr>
    <w:r>
      <w:rPr>
        <w:noProof/>
        <w:lang w:eastAsia="en-GB"/>
      </w:rPr>
      <w:drawing>
        <wp:anchor distT="0" distB="0" distL="114300" distR="114300" simplePos="0" relativeHeight="251659264" behindDoc="1" locked="0" layoutInCell="1" allowOverlap="1" wp14:anchorId="598DC1C6" wp14:editId="38894680">
          <wp:simplePos x="0" y="0"/>
          <wp:positionH relativeFrom="page">
            <wp:align>right</wp:align>
          </wp:positionH>
          <wp:positionV relativeFrom="paragraph">
            <wp:posOffset>-449580</wp:posOffset>
          </wp:positionV>
          <wp:extent cx="7543800" cy="2192020"/>
          <wp:effectExtent l="0" t="0" r="0" b="0"/>
          <wp:wrapTight wrapText="bothSides">
            <wp:wrapPolygon edited="0">
              <wp:start x="0" y="0"/>
              <wp:lineTo x="0" y="21400"/>
              <wp:lineTo x="21545" y="21400"/>
              <wp:lineTo x="2154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5" t="12164" r="48445" b="48567"/>
                  <a:stretch/>
                </pic:blipFill>
                <pic:spPr bwMode="auto">
                  <a:xfrm>
                    <a:off x="0" y="0"/>
                    <a:ext cx="754380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61599"/>
    <w:multiLevelType w:val="hybridMultilevel"/>
    <w:tmpl w:val="56B82DF0"/>
    <w:lvl w:ilvl="0" w:tplc="CB260A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76129"/>
    <w:multiLevelType w:val="hybridMultilevel"/>
    <w:tmpl w:val="47B8C662"/>
    <w:lvl w:ilvl="0" w:tplc="EC0632B8">
      <w:start w:val="13"/>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AD2DC4"/>
    <w:multiLevelType w:val="hybridMultilevel"/>
    <w:tmpl w:val="F2B252A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0CE152C0"/>
    <w:multiLevelType w:val="hybridMultilevel"/>
    <w:tmpl w:val="8D6E4954"/>
    <w:lvl w:ilvl="0" w:tplc="1BBAF51E">
      <w:start w:val="1"/>
      <w:numFmt w:val="bullet"/>
      <w:lvlText w:val=""/>
      <w:lvlJc w:val="left"/>
      <w:pPr>
        <w:tabs>
          <w:tab w:val="num" w:pos="360"/>
        </w:tabs>
        <w:ind w:left="360" w:hanging="360"/>
      </w:pPr>
      <w:rPr>
        <w:rFonts w:ascii="Symbol" w:hAnsi="Symbol" w:hint="default"/>
      </w:rPr>
    </w:lvl>
    <w:lvl w:ilvl="1" w:tplc="DC52E380">
      <w:start w:val="1"/>
      <w:numFmt w:val="bullet"/>
      <w:lvlText w:val=""/>
      <w:lvlJc w:val="left"/>
      <w:pPr>
        <w:tabs>
          <w:tab w:val="num" w:pos="-360"/>
        </w:tabs>
        <w:ind w:left="-360" w:hanging="360"/>
      </w:pPr>
      <w:rPr>
        <w:rFonts w:ascii="Wingdings" w:hAnsi="Wingdings" w:hint="default"/>
      </w:rPr>
    </w:lvl>
    <w:lvl w:ilvl="2" w:tplc="08090005">
      <w:start w:val="1"/>
      <w:numFmt w:val="bullet"/>
      <w:lvlText w:val=""/>
      <w:lvlJc w:val="left"/>
      <w:pPr>
        <w:tabs>
          <w:tab w:val="num" w:pos="360"/>
        </w:tabs>
        <w:ind w:left="360" w:hanging="360"/>
      </w:pPr>
      <w:rPr>
        <w:rFonts w:ascii="Wingdings" w:hAnsi="Wingdings" w:hint="default"/>
      </w:rPr>
    </w:lvl>
    <w:lvl w:ilvl="3" w:tplc="0809000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5" w15:restartNumberingAfterBreak="0">
    <w:nsid w:val="1038741A"/>
    <w:multiLevelType w:val="hybridMultilevel"/>
    <w:tmpl w:val="B170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2361D"/>
    <w:multiLevelType w:val="hybridMultilevel"/>
    <w:tmpl w:val="60D4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66CEA"/>
    <w:multiLevelType w:val="hybridMultilevel"/>
    <w:tmpl w:val="3DD80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2626CF"/>
    <w:multiLevelType w:val="hybridMultilevel"/>
    <w:tmpl w:val="E94E0E0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6D7E03"/>
    <w:multiLevelType w:val="hybridMultilevel"/>
    <w:tmpl w:val="379261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29D57B00"/>
    <w:multiLevelType w:val="hybridMultilevel"/>
    <w:tmpl w:val="032AA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E368A"/>
    <w:multiLevelType w:val="hybridMultilevel"/>
    <w:tmpl w:val="E3C828E4"/>
    <w:lvl w:ilvl="0" w:tplc="08090001">
      <w:start w:val="1"/>
      <w:numFmt w:val="bullet"/>
      <w:lvlText w:val=""/>
      <w:lvlJc w:val="left"/>
      <w:pPr>
        <w:ind w:left="405" w:hanging="360"/>
      </w:pPr>
      <w:rPr>
        <w:rFonts w:ascii="Symbol" w:hAnsi="Symbol" w:hint="default"/>
      </w:rPr>
    </w:lvl>
    <w:lvl w:ilvl="1" w:tplc="DB282A96">
      <w:numFmt w:val="bullet"/>
      <w:lvlText w:val="-"/>
      <w:lvlJc w:val="left"/>
      <w:pPr>
        <w:ind w:left="1125" w:hanging="360"/>
      </w:pPr>
      <w:rPr>
        <w:rFonts w:ascii="Calibri" w:eastAsiaTheme="minorHAnsi" w:hAnsi="Calibri" w:cstheme="minorBidi"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342F2541"/>
    <w:multiLevelType w:val="hybridMultilevel"/>
    <w:tmpl w:val="BD8C138C"/>
    <w:lvl w:ilvl="0" w:tplc="08090001">
      <w:start w:val="1"/>
      <w:numFmt w:val="bullet"/>
      <w:lvlText w:val=""/>
      <w:lvlJc w:val="left"/>
      <w:pPr>
        <w:ind w:left="405"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36191CC6"/>
    <w:multiLevelType w:val="hybridMultilevel"/>
    <w:tmpl w:val="049E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D2F1F"/>
    <w:multiLevelType w:val="hybridMultilevel"/>
    <w:tmpl w:val="EB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06A49"/>
    <w:multiLevelType w:val="hybridMultilevel"/>
    <w:tmpl w:val="9B4067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E6078"/>
    <w:multiLevelType w:val="hybridMultilevel"/>
    <w:tmpl w:val="39B8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D26C98"/>
    <w:multiLevelType w:val="hybridMultilevel"/>
    <w:tmpl w:val="94E2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A50C0C"/>
    <w:multiLevelType w:val="hybridMultilevel"/>
    <w:tmpl w:val="C14E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AC545F"/>
    <w:multiLevelType w:val="hybridMultilevel"/>
    <w:tmpl w:val="495A9A3E"/>
    <w:lvl w:ilvl="0" w:tplc="8CECB6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E9021C"/>
    <w:multiLevelType w:val="hybridMultilevel"/>
    <w:tmpl w:val="EC98494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1" w15:restartNumberingAfterBreak="0">
    <w:nsid w:val="56857416"/>
    <w:multiLevelType w:val="hybridMultilevel"/>
    <w:tmpl w:val="9D84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F3184"/>
    <w:multiLevelType w:val="hybridMultilevel"/>
    <w:tmpl w:val="881E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B8130E"/>
    <w:multiLevelType w:val="hybridMultilevel"/>
    <w:tmpl w:val="456CA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1146D0"/>
    <w:multiLevelType w:val="hybridMultilevel"/>
    <w:tmpl w:val="AA643BD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4253443"/>
    <w:multiLevelType w:val="hybridMultilevel"/>
    <w:tmpl w:val="9A08BF58"/>
    <w:lvl w:ilvl="0" w:tplc="CB260A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2342F4"/>
    <w:multiLevelType w:val="hybridMultilevel"/>
    <w:tmpl w:val="48D6C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AA6363D"/>
    <w:multiLevelType w:val="hybridMultilevel"/>
    <w:tmpl w:val="10828992"/>
    <w:lvl w:ilvl="0" w:tplc="CB260A8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26B4596"/>
    <w:multiLevelType w:val="hybridMultilevel"/>
    <w:tmpl w:val="C224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A1394"/>
    <w:multiLevelType w:val="hybridMultilevel"/>
    <w:tmpl w:val="375C31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72C31F7"/>
    <w:multiLevelType w:val="hybridMultilevel"/>
    <w:tmpl w:val="21CA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E15E5E"/>
    <w:multiLevelType w:val="hybridMultilevel"/>
    <w:tmpl w:val="0B840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D266B44"/>
    <w:multiLevelType w:val="hybridMultilevel"/>
    <w:tmpl w:val="DDBAB0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838159590">
    <w:abstractNumId w:val="0"/>
  </w:num>
  <w:num w:numId="2" w16cid:durableId="769357770">
    <w:abstractNumId w:val="2"/>
  </w:num>
  <w:num w:numId="3" w16cid:durableId="486676937">
    <w:abstractNumId w:val="31"/>
  </w:num>
  <w:num w:numId="4" w16cid:durableId="1303344365">
    <w:abstractNumId w:val="26"/>
  </w:num>
  <w:num w:numId="5" w16cid:durableId="975449016">
    <w:abstractNumId w:val="15"/>
  </w:num>
  <w:num w:numId="6" w16cid:durableId="862404388">
    <w:abstractNumId w:val="8"/>
  </w:num>
  <w:num w:numId="7" w16cid:durableId="6643585">
    <w:abstractNumId w:val="20"/>
  </w:num>
  <w:num w:numId="8" w16cid:durableId="1807316825">
    <w:abstractNumId w:val="7"/>
  </w:num>
  <w:num w:numId="9" w16cid:durableId="415052597">
    <w:abstractNumId w:val="5"/>
  </w:num>
  <w:num w:numId="10" w16cid:durableId="1518613905">
    <w:abstractNumId w:val="32"/>
  </w:num>
  <w:num w:numId="11" w16cid:durableId="2086031573">
    <w:abstractNumId w:val="14"/>
  </w:num>
  <w:num w:numId="12" w16cid:durableId="318507106">
    <w:abstractNumId w:val="22"/>
  </w:num>
  <w:num w:numId="13" w16cid:durableId="1680044318">
    <w:abstractNumId w:val="23"/>
  </w:num>
  <w:num w:numId="14" w16cid:durableId="1726028755">
    <w:abstractNumId w:val="13"/>
  </w:num>
  <w:num w:numId="15" w16cid:durableId="1766800955">
    <w:abstractNumId w:val="18"/>
  </w:num>
  <w:num w:numId="16" w16cid:durableId="620264502">
    <w:abstractNumId w:val="25"/>
  </w:num>
  <w:num w:numId="17" w16cid:durableId="483356441">
    <w:abstractNumId w:val="27"/>
  </w:num>
  <w:num w:numId="18" w16cid:durableId="1078020468">
    <w:abstractNumId w:val="24"/>
  </w:num>
  <w:num w:numId="19" w16cid:durableId="1498112763">
    <w:abstractNumId w:val="16"/>
  </w:num>
  <w:num w:numId="20" w16cid:durableId="1464302012">
    <w:abstractNumId w:val="1"/>
  </w:num>
  <w:num w:numId="21" w16cid:durableId="1693216376">
    <w:abstractNumId w:val="9"/>
  </w:num>
  <w:num w:numId="22" w16cid:durableId="1946424549">
    <w:abstractNumId w:val="4"/>
  </w:num>
  <w:num w:numId="23" w16cid:durableId="1291130973">
    <w:abstractNumId w:val="11"/>
  </w:num>
  <w:num w:numId="24" w16cid:durableId="730423793">
    <w:abstractNumId w:val="3"/>
  </w:num>
  <w:num w:numId="25" w16cid:durableId="151027087">
    <w:abstractNumId w:val="12"/>
  </w:num>
  <w:num w:numId="26" w16cid:durableId="2054572859">
    <w:abstractNumId w:val="28"/>
  </w:num>
  <w:num w:numId="27" w16cid:durableId="1018778932">
    <w:abstractNumId w:val="30"/>
  </w:num>
  <w:num w:numId="28" w16cid:durableId="74322165">
    <w:abstractNumId w:val="10"/>
  </w:num>
  <w:num w:numId="29" w16cid:durableId="1690643818">
    <w:abstractNumId w:val="17"/>
  </w:num>
  <w:num w:numId="30" w16cid:durableId="1376004225">
    <w:abstractNumId w:val="21"/>
  </w:num>
  <w:num w:numId="31" w16cid:durableId="71587683">
    <w:abstractNumId w:val="6"/>
  </w:num>
  <w:num w:numId="32" w16cid:durableId="573777079">
    <w:abstractNumId w:val="19"/>
  </w:num>
  <w:num w:numId="33" w16cid:durableId="1654984834">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871"/>
    <w:rsid w:val="00007116"/>
    <w:rsid w:val="0000758F"/>
    <w:rsid w:val="00016020"/>
    <w:rsid w:val="0001750E"/>
    <w:rsid w:val="00027DA9"/>
    <w:rsid w:val="000348CC"/>
    <w:rsid w:val="00057B0D"/>
    <w:rsid w:val="000611DB"/>
    <w:rsid w:val="0006508B"/>
    <w:rsid w:val="00066561"/>
    <w:rsid w:val="000704B7"/>
    <w:rsid w:val="000837E9"/>
    <w:rsid w:val="00091BF3"/>
    <w:rsid w:val="00092E55"/>
    <w:rsid w:val="000A397A"/>
    <w:rsid w:val="000B26F3"/>
    <w:rsid w:val="000B61EC"/>
    <w:rsid w:val="000C0968"/>
    <w:rsid w:val="000D11E7"/>
    <w:rsid w:val="000D14C5"/>
    <w:rsid w:val="000D1D8C"/>
    <w:rsid w:val="000D7604"/>
    <w:rsid w:val="000E4D37"/>
    <w:rsid w:val="000F3F5F"/>
    <w:rsid w:val="00101EAC"/>
    <w:rsid w:val="001038D2"/>
    <w:rsid w:val="00110CAC"/>
    <w:rsid w:val="00111D19"/>
    <w:rsid w:val="00112954"/>
    <w:rsid w:val="00134708"/>
    <w:rsid w:val="00147BE3"/>
    <w:rsid w:val="0017081B"/>
    <w:rsid w:val="00170BC3"/>
    <w:rsid w:val="001906CC"/>
    <w:rsid w:val="001A4516"/>
    <w:rsid w:val="001A55A7"/>
    <w:rsid w:val="001D1D78"/>
    <w:rsid w:val="00216F9A"/>
    <w:rsid w:val="002218FA"/>
    <w:rsid w:val="00223BBD"/>
    <w:rsid w:val="00226CBA"/>
    <w:rsid w:val="002331CA"/>
    <w:rsid w:val="00260245"/>
    <w:rsid w:val="00282A4B"/>
    <w:rsid w:val="002830D7"/>
    <w:rsid w:val="002A240F"/>
    <w:rsid w:val="002B7D43"/>
    <w:rsid w:val="002D0434"/>
    <w:rsid w:val="003049A8"/>
    <w:rsid w:val="00311CF7"/>
    <w:rsid w:val="00342CAC"/>
    <w:rsid w:val="00353F10"/>
    <w:rsid w:val="00372FA3"/>
    <w:rsid w:val="003842DC"/>
    <w:rsid w:val="00387C27"/>
    <w:rsid w:val="003A38C6"/>
    <w:rsid w:val="003A481A"/>
    <w:rsid w:val="003B08C8"/>
    <w:rsid w:val="003B3667"/>
    <w:rsid w:val="003C758F"/>
    <w:rsid w:val="003D250B"/>
    <w:rsid w:val="003D5143"/>
    <w:rsid w:val="003E2BAE"/>
    <w:rsid w:val="003F2F32"/>
    <w:rsid w:val="003F4D23"/>
    <w:rsid w:val="003F705D"/>
    <w:rsid w:val="00413DAF"/>
    <w:rsid w:val="00421EB1"/>
    <w:rsid w:val="00424A5C"/>
    <w:rsid w:val="00424BD7"/>
    <w:rsid w:val="00451F2E"/>
    <w:rsid w:val="00452AD3"/>
    <w:rsid w:val="00462217"/>
    <w:rsid w:val="004653DA"/>
    <w:rsid w:val="00472BC6"/>
    <w:rsid w:val="00492399"/>
    <w:rsid w:val="004960FA"/>
    <w:rsid w:val="00526C8B"/>
    <w:rsid w:val="005307C7"/>
    <w:rsid w:val="00554DF3"/>
    <w:rsid w:val="0056298E"/>
    <w:rsid w:val="00563F49"/>
    <w:rsid w:val="00567BC0"/>
    <w:rsid w:val="00591EE3"/>
    <w:rsid w:val="005A6EBE"/>
    <w:rsid w:val="005A7FC4"/>
    <w:rsid w:val="005C1555"/>
    <w:rsid w:val="005D616F"/>
    <w:rsid w:val="005F33C2"/>
    <w:rsid w:val="005F4E73"/>
    <w:rsid w:val="00602013"/>
    <w:rsid w:val="006220ED"/>
    <w:rsid w:val="00622B76"/>
    <w:rsid w:val="006244BB"/>
    <w:rsid w:val="00627994"/>
    <w:rsid w:val="00634554"/>
    <w:rsid w:val="006377BB"/>
    <w:rsid w:val="0064206A"/>
    <w:rsid w:val="006515B5"/>
    <w:rsid w:val="0065172D"/>
    <w:rsid w:val="00671C25"/>
    <w:rsid w:val="00675405"/>
    <w:rsid w:val="00675507"/>
    <w:rsid w:val="00683C01"/>
    <w:rsid w:val="00686D48"/>
    <w:rsid w:val="00694C0A"/>
    <w:rsid w:val="006951EF"/>
    <w:rsid w:val="00695B70"/>
    <w:rsid w:val="006B770B"/>
    <w:rsid w:val="006E15B9"/>
    <w:rsid w:val="006E52DA"/>
    <w:rsid w:val="00711067"/>
    <w:rsid w:val="0073323D"/>
    <w:rsid w:val="007368D9"/>
    <w:rsid w:val="00764DFA"/>
    <w:rsid w:val="0077235C"/>
    <w:rsid w:val="00772863"/>
    <w:rsid w:val="007742BE"/>
    <w:rsid w:val="007A660A"/>
    <w:rsid w:val="007B1AF0"/>
    <w:rsid w:val="007B6ABD"/>
    <w:rsid w:val="007C2C1E"/>
    <w:rsid w:val="007E28BA"/>
    <w:rsid w:val="007F57D0"/>
    <w:rsid w:val="00807AEF"/>
    <w:rsid w:val="00845566"/>
    <w:rsid w:val="00857868"/>
    <w:rsid w:val="008629BB"/>
    <w:rsid w:val="0087294C"/>
    <w:rsid w:val="00873626"/>
    <w:rsid w:val="00884053"/>
    <w:rsid w:val="008B48DE"/>
    <w:rsid w:val="008D4919"/>
    <w:rsid w:val="00906EDD"/>
    <w:rsid w:val="009143E9"/>
    <w:rsid w:val="00937871"/>
    <w:rsid w:val="009536A5"/>
    <w:rsid w:val="009715C7"/>
    <w:rsid w:val="00973AEB"/>
    <w:rsid w:val="009760A6"/>
    <w:rsid w:val="00981A3D"/>
    <w:rsid w:val="00981F1C"/>
    <w:rsid w:val="00984457"/>
    <w:rsid w:val="00985B2F"/>
    <w:rsid w:val="009869B5"/>
    <w:rsid w:val="00996D66"/>
    <w:rsid w:val="009A776E"/>
    <w:rsid w:val="009B0535"/>
    <w:rsid w:val="009B2D03"/>
    <w:rsid w:val="009C33C6"/>
    <w:rsid w:val="009C3809"/>
    <w:rsid w:val="009D1F8A"/>
    <w:rsid w:val="009D379E"/>
    <w:rsid w:val="009D5D00"/>
    <w:rsid w:val="009E3BA2"/>
    <w:rsid w:val="009F0335"/>
    <w:rsid w:val="00A01A51"/>
    <w:rsid w:val="00A02E1E"/>
    <w:rsid w:val="00A11BC2"/>
    <w:rsid w:val="00A20FE4"/>
    <w:rsid w:val="00A55B5D"/>
    <w:rsid w:val="00A6783D"/>
    <w:rsid w:val="00A753EE"/>
    <w:rsid w:val="00A757B6"/>
    <w:rsid w:val="00A843C3"/>
    <w:rsid w:val="00AB1580"/>
    <w:rsid w:val="00AD3921"/>
    <w:rsid w:val="00AE3EF8"/>
    <w:rsid w:val="00AE53AE"/>
    <w:rsid w:val="00AF1953"/>
    <w:rsid w:val="00AF19F6"/>
    <w:rsid w:val="00AF2691"/>
    <w:rsid w:val="00AF5323"/>
    <w:rsid w:val="00B275B4"/>
    <w:rsid w:val="00B47695"/>
    <w:rsid w:val="00B70321"/>
    <w:rsid w:val="00B9139E"/>
    <w:rsid w:val="00B92BC2"/>
    <w:rsid w:val="00BD0F81"/>
    <w:rsid w:val="00BD3CE2"/>
    <w:rsid w:val="00BD5184"/>
    <w:rsid w:val="00BE212A"/>
    <w:rsid w:val="00BF3496"/>
    <w:rsid w:val="00C01C65"/>
    <w:rsid w:val="00C10A21"/>
    <w:rsid w:val="00C16249"/>
    <w:rsid w:val="00C24594"/>
    <w:rsid w:val="00C32E57"/>
    <w:rsid w:val="00C33512"/>
    <w:rsid w:val="00C37CD6"/>
    <w:rsid w:val="00C43A93"/>
    <w:rsid w:val="00C569CD"/>
    <w:rsid w:val="00C868E8"/>
    <w:rsid w:val="00C9766A"/>
    <w:rsid w:val="00CE3F42"/>
    <w:rsid w:val="00CE42F2"/>
    <w:rsid w:val="00CE7068"/>
    <w:rsid w:val="00CF7AD5"/>
    <w:rsid w:val="00D01371"/>
    <w:rsid w:val="00D01544"/>
    <w:rsid w:val="00D03DC0"/>
    <w:rsid w:val="00D136E7"/>
    <w:rsid w:val="00D27BEB"/>
    <w:rsid w:val="00D5367F"/>
    <w:rsid w:val="00D57ADC"/>
    <w:rsid w:val="00D658A6"/>
    <w:rsid w:val="00D65B97"/>
    <w:rsid w:val="00D91A12"/>
    <w:rsid w:val="00D91C35"/>
    <w:rsid w:val="00DA3549"/>
    <w:rsid w:val="00DA7926"/>
    <w:rsid w:val="00DB3BE1"/>
    <w:rsid w:val="00DB72F5"/>
    <w:rsid w:val="00DC1AC1"/>
    <w:rsid w:val="00DC3ADA"/>
    <w:rsid w:val="00DD4946"/>
    <w:rsid w:val="00DE3DFE"/>
    <w:rsid w:val="00DF67F4"/>
    <w:rsid w:val="00E1254C"/>
    <w:rsid w:val="00E15E07"/>
    <w:rsid w:val="00E171BC"/>
    <w:rsid w:val="00E26E50"/>
    <w:rsid w:val="00E26EA4"/>
    <w:rsid w:val="00E3542F"/>
    <w:rsid w:val="00E616A5"/>
    <w:rsid w:val="00E61E59"/>
    <w:rsid w:val="00E77151"/>
    <w:rsid w:val="00E86CB7"/>
    <w:rsid w:val="00E90ED9"/>
    <w:rsid w:val="00F00E69"/>
    <w:rsid w:val="00F02CB0"/>
    <w:rsid w:val="00F23583"/>
    <w:rsid w:val="00F63F59"/>
    <w:rsid w:val="00F67051"/>
    <w:rsid w:val="00F7284C"/>
    <w:rsid w:val="00F7308B"/>
    <w:rsid w:val="00F732DF"/>
    <w:rsid w:val="00F76754"/>
    <w:rsid w:val="00F818AD"/>
    <w:rsid w:val="00F818F1"/>
    <w:rsid w:val="00F85652"/>
    <w:rsid w:val="00FB6ABC"/>
    <w:rsid w:val="00FB6C79"/>
    <w:rsid w:val="00FC451B"/>
    <w:rsid w:val="00FD1DEF"/>
    <w:rsid w:val="00FE700D"/>
    <w:rsid w:val="00FF6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40D2A4F"/>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0A39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paragraph" w:styleId="NoSpacing">
    <w:name w:val="No Spacing"/>
    <w:uiPriority w:val="1"/>
    <w:qFormat/>
    <w:rsid w:val="00C01C65"/>
    <w:pPr>
      <w:spacing w:after="0" w:line="240" w:lineRule="auto"/>
    </w:pPr>
  </w:style>
  <w:style w:type="character" w:styleId="Hyperlink">
    <w:name w:val="Hyperlink"/>
    <w:basedOn w:val="DefaultParagraphFont"/>
    <w:uiPriority w:val="99"/>
    <w:unhideWhenUsed/>
    <w:rsid w:val="00C01C65"/>
    <w:rPr>
      <w:color w:val="0563C1" w:themeColor="hyperlink"/>
      <w:u w:val="single"/>
    </w:rPr>
  </w:style>
  <w:style w:type="paragraph" w:styleId="Footer">
    <w:name w:val="footer"/>
    <w:basedOn w:val="Normal"/>
    <w:link w:val="FooterChar"/>
    <w:uiPriority w:val="99"/>
    <w:rsid w:val="00E616A5"/>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616A5"/>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3F705D"/>
    <w:rPr>
      <w:color w:val="605E5C"/>
      <w:shd w:val="clear" w:color="auto" w:fill="E1DFDD"/>
    </w:rPr>
  </w:style>
  <w:style w:type="paragraph" w:styleId="Header">
    <w:name w:val="header"/>
    <w:basedOn w:val="Normal"/>
    <w:link w:val="HeaderChar"/>
    <w:uiPriority w:val="99"/>
    <w:unhideWhenUsed/>
    <w:rsid w:val="00651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5B5"/>
  </w:style>
  <w:style w:type="paragraph" w:styleId="BodyText">
    <w:name w:val="Body Text"/>
    <w:basedOn w:val="Normal"/>
    <w:link w:val="BodyTextChar"/>
    <w:rsid w:val="009869B5"/>
    <w:pPr>
      <w:widowControl w:val="0"/>
      <w:tabs>
        <w:tab w:val="left" w:pos="1414"/>
      </w:tabs>
      <w:spacing w:after="0" w:line="240" w:lineRule="auto"/>
      <w:jc w:val="both"/>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9869B5"/>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3C758F"/>
    <w:rPr>
      <w:color w:val="954F72" w:themeColor="followedHyperlink"/>
      <w:u w:val="single"/>
    </w:rPr>
  </w:style>
  <w:style w:type="paragraph" w:styleId="NormalWeb">
    <w:name w:val="Normal (Web)"/>
    <w:basedOn w:val="Normal"/>
    <w:uiPriority w:val="99"/>
    <w:semiHidden/>
    <w:unhideWhenUsed/>
    <w:rsid w:val="00034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A397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0298">
      <w:bodyDiv w:val="1"/>
      <w:marLeft w:val="0"/>
      <w:marRight w:val="0"/>
      <w:marTop w:val="0"/>
      <w:marBottom w:val="0"/>
      <w:divBdr>
        <w:top w:val="none" w:sz="0" w:space="0" w:color="auto"/>
        <w:left w:val="none" w:sz="0" w:space="0" w:color="auto"/>
        <w:bottom w:val="none" w:sz="0" w:space="0" w:color="auto"/>
        <w:right w:val="none" w:sz="0" w:space="0" w:color="auto"/>
      </w:divBdr>
    </w:div>
    <w:div w:id="747848442">
      <w:bodyDiv w:val="1"/>
      <w:marLeft w:val="0"/>
      <w:marRight w:val="0"/>
      <w:marTop w:val="0"/>
      <w:marBottom w:val="0"/>
      <w:divBdr>
        <w:top w:val="none" w:sz="0" w:space="0" w:color="auto"/>
        <w:left w:val="none" w:sz="0" w:space="0" w:color="auto"/>
        <w:bottom w:val="none" w:sz="0" w:space="0" w:color="auto"/>
        <w:right w:val="none" w:sz="0" w:space="0" w:color="auto"/>
      </w:divBdr>
    </w:div>
    <w:div w:id="1779371164">
      <w:bodyDiv w:val="1"/>
      <w:marLeft w:val="0"/>
      <w:marRight w:val="0"/>
      <w:marTop w:val="0"/>
      <w:marBottom w:val="0"/>
      <w:divBdr>
        <w:top w:val="none" w:sz="0" w:space="0" w:color="auto"/>
        <w:left w:val="none" w:sz="0" w:space="0" w:color="auto"/>
        <w:bottom w:val="none" w:sz="0" w:space="0" w:color="auto"/>
        <w:right w:val="none" w:sz="0" w:space="0" w:color="auto"/>
      </w:divBdr>
    </w:div>
    <w:div w:id="20744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hyia.Uddin@salford.gov.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patricksrchigh.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ahyia.Uddin@salford.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hyia.Uddin@salford.gov.uk"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stpatricksrchigh.co.uk"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ahyia.Uddin@salford.gov.uk" TargetMode="External"/><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6" ma:contentTypeDescription="Create a new document." ma:contentTypeScope="" ma:versionID="0f0f29015abf262c5e1138b2f78f6088">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382cb9d6d9cdf67edf92256d2d2b20e2"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0F8DDBD2-5734-463B-94B5-BA6DDF035ACC}">
  <ds:schemaRefs>
    <ds:schemaRef ds:uri="http://schemas.openxmlformats.org/officeDocument/2006/bibliography"/>
  </ds:schemaRefs>
</ds:datastoreItem>
</file>

<file path=customXml/itemProps2.xml><?xml version="1.0" encoding="utf-8"?>
<ds:datastoreItem xmlns:ds="http://schemas.openxmlformats.org/officeDocument/2006/customXml" ds:itemID="{EAAF8A77-4085-4441-9C4D-DA5A6EEB7B3D}"/>
</file>

<file path=customXml/itemProps3.xml><?xml version="1.0" encoding="utf-8"?>
<ds:datastoreItem xmlns:ds="http://schemas.openxmlformats.org/officeDocument/2006/customXml" ds:itemID="{ED8E80D5-A4B2-4257-AE28-05468250C90C}"/>
</file>

<file path=customXml/itemProps4.xml><?xml version="1.0" encoding="utf-8"?>
<ds:datastoreItem xmlns:ds="http://schemas.openxmlformats.org/officeDocument/2006/customXml" ds:itemID="{8CD2936B-4311-44C4-A3DF-18CDE90E3F76}"/>
</file>

<file path=docProps/app.xml><?xml version="1.0" encoding="utf-8"?>
<Properties xmlns="http://schemas.openxmlformats.org/officeDocument/2006/extended-properties" xmlns:vt="http://schemas.openxmlformats.org/officeDocument/2006/docPropsVTypes">
  <Template>Normal</Template>
  <TotalTime>4</TotalTime>
  <Pages>14</Pages>
  <Words>1992</Words>
  <Characters>11358</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13324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Millie Burton</cp:lastModifiedBy>
  <cp:revision>2</cp:revision>
  <cp:lastPrinted>2023-03-09T10:38:00Z</cp:lastPrinted>
  <dcterms:created xsi:type="dcterms:W3CDTF">2024-11-06T14:53:00Z</dcterms:created>
  <dcterms:modified xsi:type="dcterms:W3CDTF">2024-11-06T14:53:00Z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